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6EED19" w14:textId="008AD12C" w:rsidR="00D941C1" w:rsidRDefault="00D941C1">
      <w:pPr>
        <w:rPr>
          <w:rFonts w:asciiTheme="majorHAnsi" w:hAnsiTheme="majorHAnsi" w:cstheme="majorHAnsi"/>
          <w:sz w:val="18"/>
          <w:szCs w:val="18"/>
        </w:rPr>
      </w:pPr>
      <w:bookmarkStart w:id="0" w:name="_GoBack"/>
      <w:bookmarkEnd w:id="0"/>
    </w:p>
    <w:tbl>
      <w:tblPr>
        <w:tblStyle w:val="TableGrid"/>
        <w:tblpPr w:leftFromText="180" w:rightFromText="180" w:horzAnchor="margin" w:tblpXSpec="center" w:tblpY="-1440"/>
        <w:tblW w:w="15685" w:type="dxa"/>
        <w:tblLayout w:type="fixed"/>
        <w:tblLook w:val="04A0" w:firstRow="1" w:lastRow="0" w:firstColumn="1" w:lastColumn="0" w:noHBand="0" w:noVBand="1"/>
      </w:tblPr>
      <w:tblGrid>
        <w:gridCol w:w="1106"/>
        <w:gridCol w:w="2182"/>
        <w:gridCol w:w="2634"/>
        <w:gridCol w:w="2379"/>
        <w:gridCol w:w="2552"/>
        <w:gridCol w:w="2183"/>
        <w:gridCol w:w="2649"/>
      </w:tblGrid>
      <w:tr w:rsidR="00D941C1" w:rsidRPr="00EE651F" w14:paraId="697C41BE" w14:textId="77777777" w:rsidTr="00AF489A">
        <w:trPr>
          <w:trHeight w:val="294"/>
        </w:trPr>
        <w:tc>
          <w:tcPr>
            <w:tcW w:w="15685" w:type="dxa"/>
            <w:gridSpan w:val="7"/>
            <w:shd w:val="clear" w:color="auto" w:fill="A6A6A6" w:themeFill="background1" w:themeFillShade="A6"/>
          </w:tcPr>
          <w:p w14:paraId="23DBF795" w14:textId="285F6940" w:rsidR="00D941C1" w:rsidRPr="00DE3106" w:rsidRDefault="00060976" w:rsidP="000F5E3E">
            <w:pPr>
              <w:jc w:val="center"/>
              <w:rPr>
                <w:rFonts w:asciiTheme="majorHAnsi" w:hAnsiTheme="majorHAnsi" w:cstheme="majorHAnsi"/>
                <w:sz w:val="22"/>
                <w:szCs w:val="18"/>
              </w:rPr>
            </w:pPr>
            <w:r w:rsidRPr="00DE3106">
              <w:rPr>
                <w:rFonts w:asciiTheme="majorHAnsi" w:hAnsiTheme="majorHAnsi" w:cstheme="majorHAnsi"/>
                <w:sz w:val="22"/>
                <w:szCs w:val="18"/>
              </w:rPr>
              <w:lastRenderedPageBreak/>
              <w:t>Class 1</w:t>
            </w:r>
            <w:r w:rsidR="00D941C1" w:rsidRPr="00DE3106">
              <w:rPr>
                <w:rFonts w:asciiTheme="majorHAnsi" w:hAnsiTheme="majorHAnsi" w:cstheme="majorHAnsi"/>
                <w:sz w:val="22"/>
                <w:szCs w:val="18"/>
              </w:rPr>
              <w:t xml:space="preserve"> –  Cycle B: </w:t>
            </w:r>
            <w:r w:rsidRPr="00DE3106">
              <w:rPr>
                <w:rFonts w:asciiTheme="majorHAnsi" w:hAnsiTheme="majorHAnsi" w:cstheme="majorHAnsi"/>
                <w:sz w:val="22"/>
                <w:szCs w:val="18"/>
              </w:rPr>
              <w:t>Summer 1</w:t>
            </w:r>
          </w:p>
          <w:p w14:paraId="005C2175" w14:textId="17C2A37E" w:rsidR="00D941C1" w:rsidRPr="00DE3106" w:rsidRDefault="00D941C1" w:rsidP="00DE3106">
            <w:pPr>
              <w:jc w:val="center"/>
              <w:rPr>
                <w:rFonts w:asciiTheme="majorHAnsi" w:hAnsiTheme="majorHAnsi" w:cstheme="majorHAnsi"/>
                <w:sz w:val="22"/>
                <w:szCs w:val="18"/>
              </w:rPr>
            </w:pPr>
            <w:r w:rsidRPr="00DE3106">
              <w:rPr>
                <w:rFonts w:asciiTheme="majorHAnsi" w:hAnsiTheme="majorHAnsi" w:cstheme="majorHAnsi"/>
                <w:sz w:val="22"/>
                <w:szCs w:val="18"/>
              </w:rPr>
              <w:t xml:space="preserve">Subject: Science Unit: </w:t>
            </w:r>
            <w:r w:rsidR="00060976" w:rsidRPr="00DE3106">
              <w:rPr>
                <w:rFonts w:asciiTheme="majorHAnsi" w:hAnsiTheme="majorHAnsi" w:cstheme="majorHAnsi"/>
                <w:sz w:val="22"/>
                <w:szCs w:val="18"/>
              </w:rPr>
              <w:t>Plants (Y1)</w:t>
            </w:r>
          </w:p>
        </w:tc>
      </w:tr>
      <w:tr w:rsidR="0076556F" w:rsidRPr="00EE651F" w14:paraId="3B868648" w14:textId="77777777" w:rsidTr="00AF489A">
        <w:trPr>
          <w:trHeight w:val="294"/>
        </w:trPr>
        <w:tc>
          <w:tcPr>
            <w:tcW w:w="1106" w:type="dxa"/>
            <w:shd w:val="clear" w:color="auto" w:fill="A6A6A6" w:themeFill="background1" w:themeFillShade="A6"/>
          </w:tcPr>
          <w:p w14:paraId="5EF317B9" w14:textId="77777777" w:rsidR="00D941C1" w:rsidRPr="00EE651F" w:rsidRDefault="00D941C1" w:rsidP="000F5E3E">
            <w:pPr>
              <w:rPr>
                <w:rFonts w:asciiTheme="majorHAnsi" w:hAnsiTheme="majorHAnsi" w:cstheme="majorHAnsi"/>
                <w:sz w:val="18"/>
                <w:szCs w:val="18"/>
              </w:rPr>
            </w:pPr>
          </w:p>
        </w:tc>
        <w:tc>
          <w:tcPr>
            <w:tcW w:w="2182" w:type="dxa"/>
            <w:shd w:val="clear" w:color="auto" w:fill="A6A6A6" w:themeFill="background1" w:themeFillShade="A6"/>
          </w:tcPr>
          <w:p w14:paraId="2EE20C8B" w14:textId="77777777" w:rsidR="00D941C1" w:rsidRPr="00EE651F" w:rsidRDefault="00D941C1" w:rsidP="000F5E3E">
            <w:pPr>
              <w:rPr>
                <w:rFonts w:asciiTheme="majorHAnsi" w:hAnsiTheme="majorHAnsi" w:cstheme="majorHAnsi"/>
                <w:sz w:val="18"/>
                <w:szCs w:val="18"/>
              </w:rPr>
            </w:pPr>
            <w:r w:rsidRPr="00EE651F">
              <w:rPr>
                <w:rFonts w:asciiTheme="majorHAnsi" w:hAnsiTheme="majorHAnsi" w:cstheme="majorHAnsi"/>
                <w:sz w:val="18"/>
                <w:szCs w:val="18"/>
              </w:rPr>
              <w:t xml:space="preserve">Week 1 </w:t>
            </w:r>
          </w:p>
        </w:tc>
        <w:tc>
          <w:tcPr>
            <w:tcW w:w="2634" w:type="dxa"/>
            <w:shd w:val="clear" w:color="auto" w:fill="A6A6A6" w:themeFill="background1" w:themeFillShade="A6"/>
          </w:tcPr>
          <w:p w14:paraId="3107FF66" w14:textId="77777777" w:rsidR="00D941C1" w:rsidRPr="00EE651F" w:rsidRDefault="00D941C1" w:rsidP="000F5E3E">
            <w:pPr>
              <w:rPr>
                <w:rFonts w:asciiTheme="majorHAnsi" w:hAnsiTheme="majorHAnsi" w:cstheme="majorHAnsi"/>
                <w:sz w:val="18"/>
                <w:szCs w:val="18"/>
              </w:rPr>
            </w:pPr>
            <w:r w:rsidRPr="00EE651F">
              <w:rPr>
                <w:rFonts w:asciiTheme="majorHAnsi" w:hAnsiTheme="majorHAnsi" w:cstheme="majorHAnsi"/>
                <w:sz w:val="18"/>
                <w:szCs w:val="18"/>
              </w:rPr>
              <w:t xml:space="preserve">Week 2 </w:t>
            </w:r>
          </w:p>
        </w:tc>
        <w:tc>
          <w:tcPr>
            <w:tcW w:w="2379" w:type="dxa"/>
            <w:shd w:val="clear" w:color="auto" w:fill="A6A6A6" w:themeFill="background1" w:themeFillShade="A6"/>
          </w:tcPr>
          <w:p w14:paraId="1ADDA9CC" w14:textId="77777777" w:rsidR="00D941C1" w:rsidRPr="00EE651F" w:rsidRDefault="00D941C1" w:rsidP="000F5E3E">
            <w:pPr>
              <w:rPr>
                <w:rFonts w:asciiTheme="majorHAnsi" w:hAnsiTheme="majorHAnsi" w:cstheme="majorHAnsi"/>
                <w:sz w:val="18"/>
                <w:szCs w:val="18"/>
              </w:rPr>
            </w:pPr>
            <w:r w:rsidRPr="00EE651F">
              <w:rPr>
                <w:rFonts w:asciiTheme="majorHAnsi" w:hAnsiTheme="majorHAnsi" w:cstheme="majorHAnsi"/>
                <w:sz w:val="18"/>
                <w:szCs w:val="18"/>
              </w:rPr>
              <w:t xml:space="preserve">Week 3 </w:t>
            </w:r>
          </w:p>
        </w:tc>
        <w:tc>
          <w:tcPr>
            <w:tcW w:w="2552" w:type="dxa"/>
            <w:shd w:val="clear" w:color="auto" w:fill="A6A6A6" w:themeFill="background1" w:themeFillShade="A6"/>
          </w:tcPr>
          <w:p w14:paraId="44C7C45C" w14:textId="77777777" w:rsidR="00D941C1" w:rsidRPr="00EE651F" w:rsidRDefault="00D941C1" w:rsidP="000F5E3E">
            <w:pPr>
              <w:rPr>
                <w:rFonts w:asciiTheme="majorHAnsi" w:hAnsiTheme="majorHAnsi" w:cstheme="majorHAnsi"/>
                <w:sz w:val="18"/>
                <w:szCs w:val="18"/>
              </w:rPr>
            </w:pPr>
            <w:r w:rsidRPr="00EE651F">
              <w:rPr>
                <w:rFonts w:asciiTheme="majorHAnsi" w:hAnsiTheme="majorHAnsi" w:cstheme="majorHAnsi"/>
                <w:sz w:val="18"/>
                <w:szCs w:val="18"/>
              </w:rPr>
              <w:t xml:space="preserve">Week 4 </w:t>
            </w:r>
          </w:p>
        </w:tc>
        <w:tc>
          <w:tcPr>
            <w:tcW w:w="2183" w:type="dxa"/>
            <w:shd w:val="clear" w:color="auto" w:fill="A6A6A6" w:themeFill="background1" w:themeFillShade="A6"/>
          </w:tcPr>
          <w:p w14:paraId="3EC4E1AD" w14:textId="77777777" w:rsidR="00D941C1" w:rsidRPr="00EE651F" w:rsidRDefault="00D941C1" w:rsidP="000F5E3E">
            <w:pPr>
              <w:rPr>
                <w:rFonts w:asciiTheme="majorHAnsi" w:hAnsiTheme="majorHAnsi" w:cstheme="majorHAnsi"/>
                <w:sz w:val="18"/>
                <w:szCs w:val="18"/>
              </w:rPr>
            </w:pPr>
            <w:r w:rsidRPr="00EE651F">
              <w:rPr>
                <w:rFonts w:asciiTheme="majorHAnsi" w:hAnsiTheme="majorHAnsi" w:cstheme="majorHAnsi"/>
                <w:sz w:val="18"/>
                <w:szCs w:val="18"/>
              </w:rPr>
              <w:t xml:space="preserve">Week 5 </w:t>
            </w:r>
          </w:p>
        </w:tc>
        <w:tc>
          <w:tcPr>
            <w:tcW w:w="2649" w:type="dxa"/>
            <w:shd w:val="clear" w:color="auto" w:fill="A6A6A6" w:themeFill="background1" w:themeFillShade="A6"/>
          </w:tcPr>
          <w:p w14:paraId="2212850A" w14:textId="77777777" w:rsidR="00D941C1" w:rsidRPr="00EE651F" w:rsidRDefault="00D941C1" w:rsidP="000F5E3E">
            <w:pPr>
              <w:rPr>
                <w:rFonts w:asciiTheme="majorHAnsi" w:hAnsiTheme="majorHAnsi" w:cstheme="majorHAnsi"/>
                <w:sz w:val="18"/>
                <w:szCs w:val="18"/>
              </w:rPr>
            </w:pPr>
            <w:r w:rsidRPr="00EE651F">
              <w:rPr>
                <w:rFonts w:asciiTheme="majorHAnsi" w:hAnsiTheme="majorHAnsi" w:cstheme="majorHAnsi"/>
                <w:sz w:val="18"/>
                <w:szCs w:val="18"/>
              </w:rPr>
              <w:t xml:space="preserve">Week 6 </w:t>
            </w:r>
          </w:p>
        </w:tc>
      </w:tr>
      <w:tr w:rsidR="00D941C1" w:rsidRPr="00EE651F" w14:paraId="77FE5989" w14:textId="77777777" w:rsidTr="00AF489A">
        <w:trPr>
          <w:trHeight w:val="586"/>
        </w:trPr>
        <w:tc>
          <w:tcPr>
            <w:tcW w:w="1106" w:type="dxa"/>
            <w:shd w:val="clear" w:color="auto" w:fill="A6A6A6" w:themeFill="background1" w:themeFillShade="A6"/>
          </w:tcPr>
          <w:p w14:paraId="32DA5418" w14:textId="77777777" w:rsidR="00D941C1" w:rsidRPr="00EE651F" w:rsidRDefault="00D941C1" w:rsidP="000F5E3E">
            <w:pPr>
              <w:rPr>
                <w:rFonts w:asciiTheme="majorHAnsi" w:hAnsiTheme="majorHAnsi" w:cstheme="majorHAnsi"/>
                <w:sz w:val="18"/>
                <w:szCs w:val="18"/>
              </w:rPr>
            </w:pPr>
            <w:r w:rsidRPr="00EE651F">
              <w:rPr>
                <w:rFonts w:asciiTheme="majorHAnsi" w:hAnsiTheme="majorHAnsi" w:cstheme="majorHAnsi"/>
                <w:sz w:val="18"/>
                <w:szCs w:val="18"/>
              </w:rPr>
              <w:t>National Curriculum: Working Scientifically</w:t>
            </w:r>
          </w:p>
        </w:tc>
        <w:tc>
          <w:tcPr>
            <w:tcW w:w="14579" w:type="dxa"/>
            <w:gridSpan w:val="6"/>
          </w:tcPr>
          <w:p w14:paraId="72E666C1" w14:textId="17CCC584" w:rsidR="00C84E06" w:rsidRPr="00C84E06" w:rsidRDefault="00C84E06" w:rsidP="00C84E06">
            <w:p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C84E06">
              <w:rPr>
                <w:rFonts w:asciiTheme="majorHAnsi" w:eastAsia="Times New Roman" w:hAnsiTheme="majorHAnsi" w:cstheme="majorHAnsi"/>
                <w:color w:val="0B0C0C"/>
                <w:kern w:val="0"/>
                <w:sz w:val="18"/>
                <w:szCs w:val="18"/>
                <w:lang w:eastAsia="en-GB"/>
                <w14:ligatures w14:val="none"/>
              </w:rPr>
              <w:t>Children can identify similarities and differences between plants and begin to sort them according to a given criteria.</w:t>
            </w:r>
          </w:p>
          <w:p w14:paraId="77A1AA1A" w14:textId="6BB71B76" w:rsidR="00C84E06" w:rsidRPr="00C84E06" w:rsidRDefault="00C84E06" w:rsidP="00C84E06">
            <w:pPr>
              <w:pStyle w:val="ListParagraph"/>
              <w:numPr>
                <w:ilvl w:val="0"/>
                <w:numId w:val="9"/>
              </w:numPr>
              <w:shd w:val="clear" w:color="auto" w:fill="FFFFFF"/>
              <w:spacing w:after="75"/>
              <w:rPr>
                <w:rFonts w:asciiTheme="majorHAnsi" w:eastAsia="Times New Roman" w:hAnsiTheme="majorHAnsi" w:cstheme="majorHAnsi"/>
                <w:color w:val="0B0C0C"/>
                <w:kern w:val="0"/>
                <w:sz w:val="18"/>
                <w:szCs w:val="18"/>
                <w:lang w:eastAsia="en-GB"/>
                <w14:ligatures w14:val="none"/>
              </w:rPr>
            </w:pPr>
            <w:r>
              <w:rPr>
                <w:rFonts w:asciiTheme="majorHAnsi" w:eastAsia="Times New Roman" w:hAnsiTheme="majorHAnsi" w:cstheme="majorHAnsi"/>
                <w:color w:val="0B0C0C"/>
                <w:kern w:val="0"/>
                <w:sz w:val="18"/>
                <w:szCs w:val="18"/>
                <w:lang w:eastAsia="en-GB"/>
                <w14:ligatures w14:val="none"/>
              </w:rPr>
              <w:t>A</w:t>
            </w:r>
            <w:r w:rsidRPr="00C84E06">
              <w:rPr>
                <w:rFonts w:asciiTheme="majorHAnsi" w:eastAsia="Times New Roman" w:hAnsiTheme="majorHAnsi" w:cstheme="majorHAnsi"/>
                <w:color w:val="0B0C0C"/>
                <w:kern w:val="0"/>
                <w:sz w:val="18"/>
                <w:szCs w:val="18"/>
                <w:lang w:eastAsia="en-GB"/>
                <w14:ligatures w14:val="none"/>
              </w:rPr>
              <w:t>sking simple questions and recognising that they can be answered in different ways</w:t>
            </w:r>
          </w:p>
          <w:p w14:paraId="10079C56" w14:textId="3FD0AECD" w:rsidR="00C84E06" w:rsidRPr="00C84E06" w:rsidRDefault="00C84E06" w:rsidP="00C84E06">
            <w:pPr>
              <w:pStyle w:val="ListParagraph"/>
              <w:numPr>
                <w:ilvl w:val="0"/>
                <w:numId w:val="9"/>
              </w:numPr>
              <w:shd w:val="clear" w:color="auto" w:fill="FFFFFF"/>
              <w:spacing w:after="75"/>
              <w:rPr>
                <w:rFonts w:asciiTheme="majorHAnsi" w:eastAsia="Times New Roman" w:hAnsiTheme="majorHAnsi" w:cstheme="majorHAnsi"/>
                <w:color w:val="0B0C0C"/>
                <w:kern w:val="0"/>
                <w:sz w:val="18"/>
                <w:szCs w:val="18"/>
                <w:lang w:eastAsia="en-GB"/>
                <w14:ligatures w14:val="none"/>
              </w:rPr>
            </w:pPr>
            <w:r>
              <w:rPr>
                <w:rFonts w:asciiTheme="majorHAnsi" w:eastAsia="Times New Roman" w:hAnsiTheme="majorHAnsi" w:cstheme="majorHAnsi"/>
                <w:color w:val="0B0C0C"/>
                <w:kern w:val="0"/>
                <w:sz w:val="18"/>
                <w:szCs w:val="18"/>
                <w:lang w:eastAsia="en-GB"/>
                <w14:ligatures w14:val="none"/>
              </w:rPr>
              <w:t>O</w:t>
            </w:r>
            <w:r w:rsidRPr="00C84E06">
              <w:rPr>
                <w:rFonts w:asciiTheme="majorHAnsi" w:eastAsia="Times New Roman" w:hAnsiTheme="majorHAnsi" w:cstheme="majorHAnsi"/>
                <w:color w:val="0B0C0C"/>
                <w:kern w:val="0"/>
                <w:sz w:val="18"/>
                <w:szCs w:val="18"/>
                <w:lang w:eastAsia="en-GB"/>
                <w14:ligatures w14:val="none"/>
              </w:rPr>
              <w:t>bserving closely, using simple equipment</w:t>
            </w:r>
          </w:p>
          <w:p w14:paraId="0F055082" w14:textId="6A5A3C70" w:rsidR="00C84E06" w:rsidRPr="00C84E06" w:rsidRDefault="00C84E06" w:rsidP="00C84E06">
            <w:pPr>
              <w:pStyle w:val="ListParagraph"/>
              <w:numPr>
                <w:ilvl w:val="0"/>
                <w:numId w:val="9"/>
              </w:numPr>
              <w:shd w:val="clear" w:color="auto" w:fill="FFFFFF"/>
              <w:spacing w:after="75"/>
              <w:rPr>
                <w:rFonts w:asciiTheme="majorHAnsi" w:eastAsia="Times New Roman" w:hAnsiTheme="majorHAnsi" w:cstheme="majorHAnsi"/>
                <w:color w:val="0B0C0C"/>
                <w:kern w:val="0"/>
                <w:sz w:val="18"/>
                <w:szCs w:val="18"/>
                <w:lang w:eastAsia="en-GB"/>
                <w14:ligatures w14:val="none"/>
              </w:rPr>
            </w:pPr>
            <w:r>
              <w:rPr>
                <w:rFonts w:asciiTheme="majorHAnsi" w:eastAsia="Times New Roman" w:hAnsiTheme="majorHAnsi" w:cstheme="majorHAnsi"/>
                <w:color w:val="0B0C0C"/>
                <w:kern w:val="0"/>
                <w:sz w:val="18"/>
                <w:szCs w:val="18"/>
                <w:lang w:eastAsia="en-GB"/>
                <w14:ligatures w14:val="none"/>
              </w:rPr>
              <w:t>P</w:t>
            </w:r>
            <w:r w:rsidRPr="00C84E06">
              <w:rPr>
                <w:rFonts w:asciiTheme="majorHAnsi" w:eastAsia="Times New Roman" w:hAnsiTheme="majorHAnsi" w:cstheme="majorHAnsi"/>
                <w:color w:val="0B0C0C"/>
                <w:kern w:val="0"/>
                <w:sz w:val="18"/>
                <w:szCs w:val="18"/>
                <w:lang w:eastAsia="en-GB"/>
                <w14:ligatures w14:val="none"/>
              </w:rPr>
              <w:t>erforming simple tests</w:t>
            </w:r>
          </w:p>
          <w:p w14:paraId="59EE46B8" w14:textId="25D27AC7" w:rsidR="00C84E06" w:rsidRPr="00C84E06" w:rsidRDefault="00C84E06" w:rsidP="00C84E06">
            <w:pPr>
              <w:pStyle w:val="ListParagraph"/>
              <w:numPr>
                <w:ilvl w:val="0"/>
                <w:numId w:val="9"/>
              </w:numPr>
              <w:shd w:val="clear" w:color="auto" w:fill="FFFFFF"/>
              <w:spacing w:after="75"/>
              <w:rPr>
                <w:rFonts w:asciiTheme="majorHAnsi" w:eastAsia="Times New Roman" w:hAnsiTheme="majorHAnsi" w:cstheme="majorHAnsi"/>
                <w:color w:val="0B0C0C"/>
                <w:kern w:val="0"/>
                <w:sz w:val="18"/>
                <w:szCs w:val="18"/>
                <w:lang w:eastAsia="en-GB"/>
                <w14:ligatures w14:val="none"/>
              </w:rPr>
            </w:pPr>
            <w:r>
              <w:rPr>
                <w:rFonts w:asciiTheme="majorHAnsi" w:eastAsia="Times New Roman" w:hAnsiTheme="majorHAnsi" w:cstheme="majorHAnsi"/>
                <w:color w:val="0B0C0C"/>
                <w:kern w:val="0"/>
                <w:sz w:val="18"/>
                <w:szCs w:val="18"/>
                <w:lang w:eastAsia="en-GB"/>
                <w14:ligatures w14:val="none"/>
              </w:rPr>
              <w:t>I</w:t>
            </w:r>
            <w:r w:rsidRPr="00C84E06">
              <w:rPr>
                <w:rFonts w:asciiTheme="majorHAnsi" w:eastAsia="Times New Roman" w:hAnsiTheme="majorHAnsi" w:cstheme="majorHAnsi"/>
                <w:color w:val="0B0C0C"/>
                <w:kern w:val="0"/>
                <w:sz w:val="18"/>
                <w:szCs w:val="18"/>
                <w:lang w:eastAsia="en-GB"/>
                <w14:ligatures w14:val="none"/>
              </w:rPr>
              <w:t>dentifying and classifying</w:t>
            </w:r>
          </w:p>
          <w:p w14:paraId="251BE33A" w14:textId="43B2DC66" w:rsidR="00C84E06" w:rsidRPr="00C84E06" w:rsidRDefault="00C84E06" w:rsidP="00C84E06">
            <w:pPr>
              <w:pStyle w:val="ListParagraph"/>
              <w:numPr>
                <w:ilvl w:val="0"/>
                <w:numId w:val="9"/>
              </w:numPr>
              <w:shd w:val="clear" w:color="auto" w:fill="FFFFFF"/>
              <w:spacing w:after="75"/>
              <w:rPr>
                <w:rFonts w:asciiTheme="majorHAnsi" w:eastAsia="Times New Roman" w:hAnsiTheme="majorHAnsi" w:cstheme="majorHAnsi"/>
                <w:color w:val="0B0C0C"/>
                <w:kern w:val="0"/>
                <w:sz w:val="18"/>
                <w:szCs w:val="18"/>
                <w:lang w:eastAsia="en-GB"/>
                <w14:ligatures w14:val="none"/>
              </w:rPr>
            </w:pPr>
            <w:r>
              <w:rPr>
                <w:rFonts w:asciiTheme="majorHAnsi" w:eastAsia="Times New Roman" w:hAnsiTheme="majorHAnsi" w:cstheme="majorHAnsi"/>
                <w:color w:val="0B0C0C"/>
                <w:kern w:val="0"/>
                <w:sz w:val="18"/>
                <w:szCs w:val="18"/>
                <w:lang w:eastAsia="en-GB"/>
                <w14:ligatures w14:val="none"/>
              </w:rPr>
              <w:t>U</w:t>
            </w:r>
            <w:r w:rsidRPr="00C84E06">
              <w:rPr>
                <w:rFonts w:asciiTheme="majorHAnsi" w:eastAsia="Times New Roman" w:hAnsiTheme="majorHAnsi" w:cstheme="majorHAnsi"/>
                <w:color w:val="0B0C0C"/>
                <w:kern w:val="0"/>
                <w:sz w:val="18"/>
                <w:szCs w:val="18"/>
                <w:lang w:eastAsia="en-GB"/>
                <w14:ligatures w14:val="none"/>
              </w:rPr>
              <w:t>sing their observations and ideas to suggest answers to questions</w:t>
            </w:r>
          </w:p>
          <w:p w14:paraId="4CD08EAD" w14:textId="345A5F1B" w:rsidR="00D941C1" w:rsidRPr="00C84E06" w:rsidRDefault="00C84E06" w:rsidP="00642C95">
            <w:pPr>
              <w:pStyle w:val="ListParagraph"/>
              <w:numPr>
                <w:ilvl w:val="0"/>
                <w:numId w:val="9"/>
              </w:numPr>
              <w:shd w:val="clear" w:color="auto" w:fill="FFFFFF"/>
              <w:spacing w:after="75"/>
              <w:rPr>
                <w:rFonts w:asciiTheme="majorHAnsi" w:eastAsia="Times New Roman" w:hAnsiTheme="majorHAnsi" w:cstheme="majorHAnsi"/>
                <w:color w:val="0B0C0C"/>
                <w:kern w:val="0"/>
                <w:sz w:val="18"/>
                <w:szCs w:val="18"/>
                <w:lang w:eastAsia="en-GB"/>
                <w14:ligatures w14:val="none"/>
              </w:rPr>
            </w:pPr>
            <w:r>
              <w:rPr>
                <w:rFonts w:asciiTheme="majorHAnsi" w:eastAsia="Times New Roman" w:hAnsiTheme="majorHAnsi" w:cstheme="majorHAnsi"/>
                <w:color w:val="0B0C0C"/>
                <w:kern w:val="0"/>
                <w:sz w:val="18"/>
                <w:szCs w:val="18"/>
                <w:lang w:eastAsia="en-GB"/>
                <w14:ligatures w14:val="none"/>
              </w:rPr>
              <w:t>G</w:t>
            </w:r>
            <w:r w:rsidRPr="00C84E06">
              <w:rPr>
                <w:rFonts w:asciiTheme="majorHAnsi" w:eastAsia="Times New Roman" w:hAnsiTheme="majorHAnsi" w:cstheme="majorHAnsi"/>
                <w:color w:val="0B0C0C"/>
                <w:kern w:val="0"/>
                <w:sz w:val="18"/>
                <w:szCs w:val="18"/>
                <w:lang w:eastAsia="en-GB"/>
                <w14:ligatures w14:val="none"/>
              </w:rPr>
              <w:t>athering and recording data to help in answering questions.</w:t>
            </w:r>
          </w:p>
        </w:tc>
      </w:tr>
      <w:tr w:rsidR="00642C95" w:rsidRPr="00EE651F" w14:paraId="5EE8A156" w14:textId="77777777" w:rsidTr="00AF489A">
        <w:trPr>
          <w:trHeight w:val="586"/>
        </w:trPr>
        <w:tc>
          <w:tcPr>
            <w:tcW w:w="1106" w:type="dxa"/>
            <w:shd w:val="clear" w:color="auto" w:fill="A6A6A6" w:themeFill="background1" w:themeFillShade="A6"/>
          </w:tcPr>
          <w:p w14:paraId="30800A6E" w14:textId="1D8249AB" w:rsidR="00642C95" w:rsidRPr="00EE651F" w:rsidRDefault="00642C95" w:rsidP="000F5E3E">
            <w:pPr>
              <w:rPr>
                <w:rFonts w:asciiTheme="majorHAnsi" w:hAnsiTheme="majorHAnsi" w:cstheme="majorHAnsi"/>
                <w:sz w:val="18"/>
                <w:szCs w:val="18"/>
              </w:rPr>
            </w:pPr>
            <w:r>
              <w:rPr>
                <w:rFonts w:asciiTheme="majorHAnsi" w:hAnsiTheme="majorHAnsi" w:cstheme="majorHAnsi"/>
                <w:sz w:val="18"/>
                <w:szCs w:val="18"/>
              </w:rPr>
              <w:t xml:space="preserve">National Curriculum: Scientific Knowledge </w:t>
            </w:r>
          </w:p>
        </w:tc>
        <w:tc>
          <w:tcPr>
            <w:tcW w:w="14579" w:type="dxa"/>
            <w:gridSpan w:val="6"/>
          </w:tcPr>
          <w:p w14:paraId="71C9DDA0" w14:textId="7FFF3A82" w:rsidR="00C84E06" w:rsidRPr="00C84E06" w:rsidRDefault="00C84E06" w:rsidP="00C84E06">
            <w:p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C84E06">
              <w:rPr>
                <w:rFonts w:asciiTheme="majorHAnsi" w:eastAsia="Times New Roman" w:hAnsiTheme="majorHAnsi" w:cstheme="majorHAnsi"/>
                <w:color w:val="0B0C0C"/>
                <w:kern w:val="0"/>
                <w:sz w:val="18"/>
                <w:szCs w:val="18"/>
                <w:lang w:eastAsia="en-GB"/>
                <w14:ligatures w14:val="none"/>
              </w:rPr>
              <w:t>Children can identify and name a variety of common wild and garden plants, including deciduous and evergreen trees.</w:t>
            </w:r>
          </w:p>
          <w:p w14:paraId="53271B0C" w14:textId="42CB0DA1" w:rsidR="00C84E06" w:rsidRPr="00C84E06" w:rsidRDefault="00C84E06" w:rsidP="00C84E06">
            <w:pPr>
              <w:pStyle w:val="ListParagraph"/>
              <w:numPr>
                <w:ilvl w:val="0"/>
                <w:numId w:val="8"/>
              </w:numPr>
              <w:shd w:val="clear" w:color="auto" w:fill="FFFFFF"/>
              <w:spacing w:after="75"/>
              <w:rPr>
                <w:rFonts w:asciiTheme="majorHAnsi" w:eastAsia="Times New Roman" w:hAnsiTheme="majorHAnsi" w:cstheme="majorHAnsi"/>
                <w:color w:val="0B0C0C"/>
                <w:kern w:val="0"/>
                <w:sz w:val="18"/>
                <w:szCs w:val="18"/>
                <w:lang w:eastAsia="en-GB"/>
                <w14:ligatures w14:val="none"/>
              </w:rPr>
            </w:pPr>
            <w:r>
              <w:rPr>
                <w:rFonts w:asciiTheme="majorHAnsi" w:eastAsia="Times New Roman" w:hAnsiTheme="majorHAnsi" w:cstheme="majorHAnsi"/>
                <w:color w:val="0B0C0C"/>
                <w:kern w:val="0"/>
                <w:sz w:val="18"/>
                <w:szCs w:val="18"/>
                <w:lang w:eastAsia="en-GB"/>
                <w14:ligatures w14:val="none"/>
              </w:rPr>
              <w:t>I</w:t>
            </w:r>
            <w:r w:rsidRPr="00C84E06">
              <w:rPr>
                <w:rFonts w:asciiTheme="majorHAnsi" w:eastAsia="Times New Roman" w:hAnsiTheme="majorHAnsi" w:cstheme="majorHAnsi"/>
                <w:color w:val="0B0C0C"/>
                <w:kern w:val="0"/>
                <w:sz w:val="18"/>
                <w:szCs w:val="18"/>
                <w:lang w:eastAsia="en-GB"/>
                <w14:ligatures w14:val="none"/>
              </w:rPr>
              <w:t>dentify and name a variety of common wild and garden plants, including deciduous</w:t>
            </w:r>
            <w:r>
              <w:rPr>
                <w:rFonts w:asciiTheme="majorHAnsi" w:eastAsia="Times New Roman" w:hAnsiTheme="majorHAnsi" w:cstheme="majorHAnsi"/>
                <w:color w:val="0B0C0C"/>
                <w:kern w:val="0"/>
                <w:sz w:val="18"/>
                <w:szCs w:val="18"/>
                <w:lang w:eastAsia="en-GB"/>
                <w14:ligatures w14:val="none"/>
              </w:rPr>
              <w:t xml:space="preserve"> </w:t>
            </w:r>
            <w:r w:rsidRPr="00C84E06">
              <w:rPr>
                <w:rFonts w:asciiTheme="majorHAnsi" w:eastAsia="Times New Roman" w:hAnsiTheme="majorHAnsi" w:cstheme="majorHAnsi"/>
                <w:color w:val="0B0C0C"/>
                <w:kern w:val="0"/>
                <w:sz w:val="18"/>
                <w:szCs w:val="18"/>
                <w:lang w:eastAsia="en-GB"/>
                <w14:ligatures w14:val="none"/>
              </w:rPr>
              <w:t>and evergreen trees</w:t>
            </w:r>
          </w:p>
          <w:p w14:paraId="3B1CE777" w14:textId="02B0036C" w:rsidR="00642C95" w:rsidRPr="00C84E06" w:rsidRDefault="00C84E06" w:rsidP="000F6B64">
            <w:pPr>
              <w:pStyle w:val="ListParagraph"/>
              <w:numPr>
                <w:ilvl w:val="0"/>
                <w:numId w:val="8"/>
              </w:numPr>
              <w:shd w:val="clear" w:color="auto" w:fill="FFFFFF"/>
              <w:spacing w:after="75"/>
              <w:rPr>
                <w:rFonts w:asciiTheme="majorHAnsi" w:eastAsia="Times New Roman" w:hAnsiTheme="majorHAnsi" w:cstheme="majorHAnsi"/>
                <w:color w:val="0B0C0C"/>
                <w:kern w:val="0"/>
                <w:sz w:val="18"/>
                <w:szCs w:val="18"/>
                <w:lang w:eastAsia="en-GB"/>
                <w14:ligatures w14:val="none"/>
              </w:rPr>
            </w:pPr>
            <w:r>
              <w:rPr>
                <w:rFonts w:asciiTheme="majorHAnsi" w:eastAsia="Times New Roman" w:hAnsiTheme="majorHAnsi" w:cstheme="majorHAnsi"/>
                <w:color w:val="0B0C0C"/>
                <w:kern w:val="0"/>
                <w:sz w:val="18"/>
                <w:szCs w:val="18"/>
                <w:lang w:eastAsia="en-GB"/>
                <w14:ligatures w14:val="none"/>
              </w:rPr>
              <w:t>I</w:t>
            </w:r>
            <w:r w:rsidRPr="00C84E06">
              <w:rPr>
                <w:rFonts w:asciiTheme="majorHAnsi" w:eastAsia="Times New Roman" w:hAnsiTheme="majorHAnsi" w:cstheme="majorHAnsi"/>
                <w:color w:val="0B0C0C"/>
                <w:kern w:val="0"/>
                <w:sz w:val="18"/>
                <w:szCs w:val="18"/>
                <w:lang w:eastAsia="en-GB"/>
                <w14:ligatures w14:val="none"/>
              </w:rPr>
              <w:t>dentify and describe the basic structure of a variety of common flowering plants,</w:t>
            </w:r>
            <w:r>
              <w:rPr>
                <w:rFonts w:asciiTheme="majorHAnsi" w:eastAsia="Times New Roman" w:hAnsiTheme="majorHAnsi" w:cstheme="majorHAnsi"/>
                <w:color w:val="0B0C0C"/>
                <w:kern w:val="0"/>
                <w:sz w:val="18"/>
                <w:szCs w:val="18"/>
                <w:lang w:eastAsia="en-GB"/>
                <w14:ligatures w14:val="none"/>
              </w:rPr>
              <w:t xml:space="preserve"> </w:t>
            </w:r>
            <w:r w:rsidRPr="00C84E06">
              <w:rPr>
                <w:rFonts w:asciiTheme="majorHAnsi" w:eastAsia="Times New Roman" w:hAnsiTheme="majorHAnsi" w:cstheme="majorHAnsi"/>
                <w:color w:val="0B0C0C"/>
                <w:kern w:val="0"/>
                <w:sz w:val="18"/>
                <w:szCs w:val="18"/>
                <w:lang w:eastAsia="en-GB"/>
                <w14:ligatures w14:val="none"/>
              </w:rPr>
              <w:t>including trees.</w:t>
            </w:r>
          </w:p>
        </w:tc>
      </w:tr>
      <w:tr w:rsidR="00B57A30" w:rsidRPr="00024917" w14:paraId="08496570" w14:textId="77777777" w:rsidTr="00AF489A">
        <w:trPr>
          <w:trHeight w:val="586"/>
        </w:trPr>
        <w:tc>
          <w:tcPr>
            <w:tcW w:w="1106" w:type="dxa"/>
            <w:shd w:val="clear" w:color="auto" w:fill="A6A6A6" w:themeFill="background1" w:themeFillShade="A6"/>
          </w:tcPr>
          <w:p w14:paraId="5E04069D" w14:textId="77777777" w:rsidR="00D941C1" w:rsidRPr="00EE651F" w:rsidRDefault="00D941C1" w:rsidP="000F5E3E">
            <w:pPr>
              <w:rPr>
                <w:rFonts w:asciiTheme="majorHAnsi" w:hAnsiTheme="majorHAnsi" w:cstheme="majorHAnsi"/>
                <w:sz w:val="18"/>
                <w:szCs w:val="18"/>
              </w:rPr>
            </w:pPr>
            <w:r w:rsidRPr="00EE651F">
              <w:rPr>
                <w:rFonts w:asciiTheme="majorHAnsi" w:hAnsiTheme="majorHAnsi" w:cstheme="majorHAnsi"/>
                <w:sz w:val="18"/>
                <w:szCs w:val="18"/>
              </w:rPr>
              <w:t>Learning Objective</w:t>
            </w:r>
          </w:p>
        </w:tc>
        <w:tc>
          <w:tcPr>
            <w:tcW w:w="2182" w:type="dxa"/>
            <w:shd w:val="clear" w:color="auto" w:fill="FFFFFF" w:themeFill="background1"/>
          </w:tcPr>
          <w:p w14:paraId="5B7EA2E1" w14:textId="062A76E5" w:rsidR="00D941C1" w:rsidRPr="003F38E2" w:rsidRDefault="000F6B64" w:rsidP="000F5E3E">
            <w:pPr>
              <w:rPr>
                <w:rFonts w:asciiTheme="majorHAnsi" w:hAnsiTheme="majorHAnsi" w:cstheme="majorHAnsi"/>
                <w:sz w:val="18"/>
                <w:szCs w:val="18"/>
                <w:highlight w:val="green"/>
              </w:rPr>
            </w:pPr>
            <w:r w:rsidRPr="000F6B64">
              <w:rPr>
                <w:rFonts w:asciiTheme="majorHAnsi" w:hAnsiTheme="majorHAnsi" w:cstheme="majorHAnsi"/>
                <w:sz w:val="18"/>
                <w:szCs w:val="18"/>
              </w:rPr>
              <w:t>To describe and compare plants, seeds and bulbs.</w:t>
            </w:r>
          </w:p>
        </w:tc>
        <w:tc>
          <w:tcPr>
            <w:tcW w:w="2634" w:type="dxa"/>
          </w:tcPr>
          <w:p w14:paraId="243B7685" w14:textId="3D5AD6D8" w:rsidR="00D941C1" w:rsidRPr="003F38E2" w:rsidRDefault="000F6B64" w:rsidP="000F6B64">
            <w:pPr>
              <w:rPr>
                <w:rFonts w:asciiTheme="majorHAnsi" w:hAnsiTheme="majorHAnsi" w:cstheme="majorHAnsi"/>
                <w:sz w:val="18"/>
                <w:szCs w:val="18"/>
              </w:rPr>
            </w:pPr>
            <w:r w:rsidRPr="000F6B64">
              <w:rPr>
                <w:rFonts w:asciiTheme="majorHAnsi" w:hAnsiTheme="majorHAnsi" w:cstheme="majorHAnsi"/>
                <w:sz w:val="18"/>
                <w:szCs w:val="18"/>
              </w:rPr>
              <w:t>To name and compare the parts of plants.</w:t>
            </w:r>
          </w:p>
        </w:tc>
        <w:tc>
          <w:tcPr>
            <w:tcW w:w="2379" w:type="dxa"/>
          </w:tcPr>
          <w:p w14:paraId="183E8B8F" w14:textId="0F461B0C" w:rsidR="00D941C1" w:rsidRPr="003F38E2" w:rsidRDefault="00FA1897" w:rsidP="00FA1897">
            <w:pPr>
              <w:rPr>
                <w:rFonts w:asciiTheme="majorHAnsi" w:hAnsiTheme="majorHAnsi" w:cstheme="majorHAnsi"/>
                <w:sz w:val="18"/>
                <w:szCs w:val="18"/>
              </w:rPr>
            </w:pPr>
            <w:r w:rsidRPr="00FA1897">
              <w:rPr>
                <w:rFonts w:asciiTheme="majorHAnsi" w:hAnsiTheme="majorHAnsi" w:cstheme="majorHAnsi"/>
                <w:sz w:val="18"/>
                <w:szCs w:val="18"/>
              </w:rPr>
              <w:t>To identify and name some common garden and wild plants.</w:t>
            </w:r>
          </w:p>
        </w:tc>
        <w:tc>
          <w:tcPr>
            <w:tcW w:w="2552" w:type="dxa"/>
          </w:tcPr>
          <w:p w14:paraId="327CAC1D" w14:textId="4F4743AF" w:rsidR="00D941C1" w:rsidRPr="003F38E2" w:rsidRDefault="00FA1897" w:rsidP="00FA1897">
            <w:pPr>
              <w:rPr>
                <w:rFonts w:asciiTheme="majorHAnsi" w:hAnsiTheme="majorHAnsi" w:cstheme="majorHAnsi"/>
                <w:sz w:val="18"/>
                <w:szCs w:val="18"/>
              </w:rPr>
            </w:pPr>
            <w:r w:rsidRPr="00FA1897">
              <w:rPr>
                <w:rFonts w:asciiTheme="majorHAnsi" w:hAnsiTheme="majorHAnsi" w:cstheme="majorHAnsi"/>
                <w:sz w:val="18"/>
                <w:szCs w:val="18"/>
              </w:rPr>
              <w:t>To identify and name some common trees.</w:t>
            </w:r>
          </w:p>
        </w:tc>
        <w:tc>
          <w:tcPr>
            <w:tcW w:w="2183" w:type="dxa"/>
          </w:tcPr>
          <w:p w14:paraId="73E3B318" w14:textId="449F2D81" w:rsidR="00D941C1" w:rsidRPr="003F38E2" w:rsidRDefault="00FA1897" w:rsidP="00FA1897">
            <w:pPr>
              <w:rPr>
                <w:rFonts w:asciiTheme="majorHAnsi" w:hAnsiTheme="majorHAnsi" w:cstheme="majorHAnsi"/>
                <w:sz w:val="18"/>
                <w:szCs w:val="18"/>
              </w:rPr>
            </w:pPr>
            <w:r w:rsidRPr="00FA1897">
              <w:rPr>
                <w:rFonts w:asciiTheme="majorHAnsi" w:hAnsiTheme="majorHAnsi" w:cstheme="majorHAnsi"/>
                <w:sz w:val="18"/>
                <w:szCs w:val="18"/>
              </w:rPr>
              <w:t>To name, sort and compare some common fruit and vegetable plants.</w:t>
            </w:r>
          </w:p>
        </w:tc>
        <w:tc>
          <w:tcPr>
            <w:tcW w:w="2649" w:type="dxa"/>
          </w:tcPr>
          <w:p w14:paraId="015A8267" w14:textId="5F6BC19A" w:rsidR="00D941C1" w:rsidRPr="003F38E2" w:rsidRDefault="00FA1897" w:rsidP="00FA1897">
            <w:pPr>
              <w:rPr>
                <w:rFonts w:asciiTheme="majorHAnsi" w:hAnsiTheme="majorHAnsi" w:cstheme="majorHAnsi"/>
                <w:sz w:val="18"/>
                <w:szCs w:val="18"/>
              </w:rPr>
            </w:pPr>
            <w:r w:rsidRPr="00FA1897">
              <w:rPr>
                <w:rFonts w:asciiTheme="majorHAnsi" w:hAnsiTheme="majorHAnsi" w:cstheme="majorHAnsi"/>
                <w:sz w:val="18"/>
                <w:szCs w:val="18"/>
              </w:rPr>
              <w:t>To name and compare some common plants and trees.</w:t>
            </w:r>
          </w:p>
        </w:tc>
      </w:tr>
      <w:tr w:rsidR="00B57A30" w:rsidRPr="00EE651F" w14:paraId="2A804800" w14:textId="77777777" w:rsidTr="00AF489A">
        <w:trPr>
          <w:trHeight w:val="586"/>
        </w:trPr>
        <w:tc>
          <w:tcPr>
            <w:tcW w:w="1106" w:type="dxa"/>
            <w:shd w:val="clear" w:color="auto" w:fill="A6A6A6" w:themeFill="background1" w:themeFillShade="A6"/>
          </w:tcPr>
          <w:p w14:paraId="02C54020" w14:textId="77777777" w:rsidR="00D941C1" w:rsidRPr="00EE651F" w:rsidRDefault="00D941C1" w:rsidP="000F5E3E">
            <w:pPr>
              <w:rPr>
                <w:rFonts w:asciiTheme="majorHAnsi" w:hAnsiTheme="majorHAnsi" w:cstheme="majorHAnsi"/>
                <w:sz w:val="18"/>
                <w:szCs w:val="18"/>
              </w:rPr>
            </w:pPr>
            <w:r w:rsidRPr="00EE651F">
              <w:rPr>
                <w:rFonts w:asciiTheme="majorHAnsi" w:hAnsiTheme="majorHAnsi" w:cstheme="majorHAnsi"/>
                <w:sz w:val="18"/>
                <w:szCs w:val="18"/>
              </w:rPr>
              <w:t>Revisit and Review</w:t>
            </w:r>
          </w:p>
        </w:tc>
        <w:tc>
          <w:tcPr>
            <w:tcW w:w="2182" w:type="dxa"/>
            <w:shd w:val="clear" w:color="auto" w:fill="FFFFFF" w:themeFill="background1"/>
          </w:tcPr>
          <w:p w14:paraId="6439C0B6" w14:textId="69DF8780" w:rsidR="00D941C1" w:rsidRPr="00417F62" w:rsidRDefault="00FA1897" w:rsidP="000F5E3E">
            <w:pPr>
              <w:rPr>
                <w:rFonts w:asciiTheme="majorHAnsi" w:hAnsiTheme="majorHAnsi" w:cstheme="majorHAnsi"/>
                <w:sz w:val="18"/>
                <w:szCs w:val="18"/>
                <w:highlight w:val="green"/>
              </w:rPr>
            </w:pPr>
            <w:r w:rsidRPr="00FA1897">
              <w:rPr>
                <w:rFonts w:asciiTheme="majorHAnsi" w:hAnsiTheme="majorHAnsi" w:cstheme="majorHAnsi"/>
                <w:sz w:val="18"/>
                <w:szCs w:val="18"/>
              </w:rPr>
              <w:t>What type of living things are all of these?</w:t>
            </w:r>
            <w:r>
              <w:rPr>
                <w:rFonts w:asciiTheme="majorHAnsi" w:hAnsiTheme="majorHAnsi" w:cstheme="majorHAnsi"/>
                <w:sz w:val="18"/>
                <w:szCs w:val="18"/>
              </w:rPr>
              <w:t xml:space="preserve"> Share photographs of a range of plants. </w:t>
            </w:r>
          </w:p>
        </w:tc>
        <w:tc>
          <w:tcPr>
            <w:tcW w:w="2634" w:type="dxa"/>
          </w:tcPr>
          <w:p w14:paraId="7728432A" w14:textId="77777777" w:rsidR="009D06DB" w:rsidRPr="009D06DB" w:rsidRDefault="009D06DB" w:rsidP="009D06DB">
            <w:pPr>
              <w:rPr>
                <w:rFonts w:asciiTheme="majorHAnsi" w:hAnsiTheme="majorHAnsi" w:cstheme="majorHAnsi"/>
                <w:sz w:val="18"/>
                <w:szCs w:val="18"/>
              </w:rPr>
            </w:pPr>
            <w:r w:rsidRPr="009D06DB">
              <w:rPr>
                <w:rFonts w:asciiTheme="majorHAnsi" w:hAnsiTheme="majorHAnsi" w:cstheme="majorHAnsi"/>
                <w:sz w:val="18"/>
                <w:szCs w:val="18"/>
              </w:rPr>
              <w:t>Can you remember what these are called? </w:t>
            </w:r>
          </w:p>
          <w:p w14:paraId="16A2E758" w14:textId="1AC537FB" w:rsidR="00D941C1" w:rsidRPr="00EE651F" w:rsidRDefault="009D06DB" w:rsidP="009D06DB">
            <w:pPr>
              <w:rPr>
                <w:rFonts w:asciiTheme="majorHAnsi" w:hAnsiTheme="majorHAnsi" w:cstheme="majorHAnsi"/>
                <w:sz w:val="18"/>
                <w:szCs w:val="18"/>
              </w:rPr>
            </w:pPr>
            <w:r w:rsidRPr="009D06DB">
              <w:rPr>
                <w:rFonts w:asciiTheme="majorHAnsi" w:hAnsiTheme="majorHAnsi" w:cstheme="majorHAnsi"/>
                <w:sz w:val="18"/>
                <w:szCs w:val="18"/>
              </w:rPr>
              <w:t>How are they similar and different?</w:t>
            </w:r>
            <w:r>
              <w:rPr>
                <w:rFonts w:asciiTheme="majorHAnsi" w:hAnsiTheme="majorHAnsi" w:cstheme="majorHAnsi"/>
                <w:sz w:val="18"/>
                <w:szCs w:val="18"/>
              </w:rPr>
              <w:t xml:space="preserve"> Share images of a seed and bulb. </w:t>
            </w:r>
          </w:p>
        </w:tc>
        <w:tc>
          <w:tcPr>
            <w:tcW w:w="2379" w:type="dxa"/>
          </w:tcPr>
          <w:p w14:paraId="3C021785" w14:textId="77777777" w:rsidR="007551C2" w:rsidRPr="007551C2" w:rsidRDefault="007551C2" w:rsidP="007551C2">
            <w:pPr>
              <w:rPr>
                <w:rFonts w:asciiTheme="majorHAnsi" w:hAnsiTheme="majorHAnsi" w:cstheme="majorHAnsi"/>
                <w:sz w:val="18"/>
                <w:szCs w:val="18"/>
              </w:rPr>
            </w:pPr>
            <w:r w:rsidRPr="007551C2">
              <w:rPr>
                <w:rFonts w:asciiTheme="majorHAnsi" w:hAnsiTheme="majorHAnsi" w:cstheme="majorHAnsi"/>
                <w:sz w:val="18"/>
                <w:szCs w:val="18"/>
              </w:rPr>
              <w:t>Can you remember the parts of a plant? </w:t>
            </w:r>
          </w:p>
          <w:p w14:paraId="0291C5E8" w14:textId="374D136C" w:rsidR="00D941C1" w:rsidRPr="00EE651F" w:rsidRDefault="007551C2" w:rsidP="007551C2">
            <w:pPr>
              <w:rPr>
                <w:rFonts w:asciiTheme="majorHAnsi" w:hAnsiTheme="majorHAnsi" w:cstheme="majorHAnsi"/>
                <w:sz w:val="18"/>
                <w:szCs w:val="18"/>
              </w:rPr>
            </w:pPr>
            <w:r w:rsidRPr="007551C2">
              <w:rPr>
                <w:rFonts w:asciiTheme="majorHAnsi" w:hAnsiTheme="majorHAnsi" w:cstheme="majorHAnsi"/>
                <w:sz w:val="18"/>
                <w:szCs w:val="18"/>
              </w:rPr>
              <w:t>Talk to your partner about each part and the job it does.</w:t>
            </w:r>
          </w:p>
        </w:tc>
        <w:tc>
          <w:tcPr>
            <w:tcW w:w="2552" w:type="dxa"/>
          </w:tcPr>
          <w:p w14:paraId="2D620BD5" w14:textId="74F3C807" w:rsidR="00D941C1" w:rsidRPr="007E6779" w:rsidRDefault="0092431E" w:rsidP="0092431E">
            <w:pPr>
              <w:rPr>
                <w:rFonts w:asciiTheme="majorHAnsi" w:hAnsiTheme="majorHAnsi" w:cstheme="majorHAnsi"/>
                <w:sz w:val="18"/>
                <w:szCs w:val="18"/>
              </w:rPr>
            </w:pPr>
            <w:r>
              <w:rPr>
                <w:rFonts w:asciiTheme="majorHAnsi" w:hAnsiTheme="majorHAnsi" w:cstheme="majorHAnsi"/>
                <w:sz w:val="18"/>
                <w:szCs w:val="18"/>
              </w:rPr>
              <w:t xml:space="preserve">Missing letters task – naming wild and garden plants. </w:t>
            </w:r>
          </w:p>
        </w:tc>
        <w:tc>
          <w:tcPr>
            <w:tcW w:w="2183" w:type="dxa"/>
          </w:tcPr>
          <w:p w14:paraId="256CA6DA" w14:textId="40F13118" w:rsidR="00D941C1" w:rsidRPr="00EE651F" w:rsidRDefault="00883DDB" w:rsidP="00883DDB">
            <w:pPr>
              <w:rPr>
                <w:rFonts w:asciiTheme="majorHAnsi" w:hAnsiTheme="majorHAnsi" w:cstheme="majorHAnsi"/>
                <w:sz w:val="18"/>
                <w:szCs w:val="18"/>
              </w:rPr>
            </w:pPr>
            <w:r>
              <w:rPr>
                <w:rFonts w:asciiTheme="majorHAnsi" w:hAnsiTheme="majorHAnsi" w:cstheme="majorHAnsi"/>
                <w:sz w:val="18"/>
                <w:szCs w:val="18"/>
              </w:rPr>
              <w:t xml:space="preserve">Name the tree – look at the images for clues. Is it evergreen or deciduous? </w:t>
            </w:r>
          </w:p>
        </w:tc>
        <w:tc>
          <w:tcPr>
            <w:tcW w:w="2649" w:type="dxa"/>
          </w:tcPr>
          <w:p w14:paraId="1A1D789A" w14:textId="77777777" w:rsidR="00D941C1" w:rsidRDefault="0076556F" w:rsidP="0076556F">
            <w:pPr>
              <w:rPr>
                <w:rFonts w:asciiTheme="majorHAnsi" w:hAnsiTheme="majorHAnsi" w:cstheme="majorHAnsi"/>
                <w:sz w:val="18"/>
                <w:szCs w:val="18"/>
              </w:rPr>
            </w:pPr>
            <w:r>
              <w:rPr>
                <w:rFonts w:asciiTheme="majorHAnsi" w:hAnsiTheme="majorHAnsi" w:cstheme="majorHAnsi"/>
                <w:sz w:val="18"/>
                <w:szCs w:val="18"/>
              </w:rPr>
              <w:t xml:space="preserve">What do fruits have that vegetables do not? </w:t>
            </w:r>
          </w:p>
          <w:p w14:paraId="5449B3B7" w14:textId="26AF1AC3" w:rsidR="0076556F" w:rsidRPr="00EE651F" w:rsidRDefault="0076556F" w:rsidP="0076556F">
            <w:pPr>
              <w:rPr>
                <w:rFonts w:asciiTheme="majorHAnsi" w:hAnsiTheme="majorHAnsi" w:cstheme="majorHAnsi"/>
                <w:sz w:val="18"/>
                <w:szCs w:val="18"/>
              </w:rPr>
            </w:pPr>
            <w:r>
              <w:rPr>
                <w:rFonts w:asciiTheme="majorHAnsi" w:hAnsiTheme="majorHAnsi" w:cstheme="majorHAnsi"/>
                <w:sz w:val="18"/>
                <w:szCs w:val="18"/>
              </w:rPr>
              <w:t xml:space="preserve">Name/ draw two fruit plants and two vegetable plants. </w:t>
            </w:r>
          </w:p>
        </w:tc>
      </w:tr>
      <w:tr w:rsidR="00B57A30" w:rsidRPr="004A618A" w14:paraId="6F68D073" w14:textId="77777777" w:rsidTr="00AF489A">
        <w:trPr>
          <w:trHeight w:val="586"/>
        </w:trPr>
        <w:tc>
          <w:tcPr>
            <w:tcW w:w="1106" w:type="dxa"/>
            <w:shd w:val="clear" w:color="auto" w:fill="A6A6A6" w:themeFill="background1" w:themeFillShade="A6"/>
          </w:tcPr>
          <w:p w14:paraId="1656FDA5" w14:textId="77A87B71" w:rsidR="00D941C1" w:rsidRPr="00EE651F" w:rsidRDefault="00D941C1" w:rsidP="000F5E3E">
            <w:pPr>
              <w:rPr>
                <w:rFonts w:asciiTheme="majorHAnsi" w:hAnsiTheme="majorHAnsi" w:cstheme="majorHAnsi"/>
                <w:sz w:val="18"/>
                <w:szCs w:val="18"/>
              </w:rPr>
            </w:pPr>
            <w:r w:rsidRPr="00EE651F">
              <w:rPr>
                <w:rFonts w:asciiTheme="majorHAnsi" w:hAnsiTheme="majorHAnsi" w:cstheme="majorHAnsi"/>
                <w:sz w:val="18"/>
                <w:szCs w:val="18"/>
              </w:rPr>
              <w:t xml:space="preserve">Key skills- how to achieve the LO </w:t>
            </w:r>
          </w:p>
          <w:p w14:paraId="224D6E06" w14:textId="77777777" w:rsidR="00D941C1" w:rsidRPr="00EE651F" w:rsidRDefault="00D941C1" w:rsidP="000F5E3E">
            <w:pPr>
              <w:rPr>
                <w:rFonts w:asciiTheme="majorHAnsi" w:hAnsiTheme="majorHAnsi" w:cstheme="majorHAnsi"/>
                <w:sz w:val="18"/>
                <w:szCs w:val="18"/>
              </w:rPr>
            </w:pPr>
            <w:r w:rsidRPr="00EE651F">
              <w:rPr>
                <w:rFonts w:asciiTheme="majorHAnsi" w:hAnsiTheme="majorHAnsi" w:cstheme="majorHAnsi"/>
                <w:sz w:val="18"/>
                <w:szCs w:val="18"/>
              </w:rPr>
              <w:t>(substantive knowledge)</w:t>
            </w:r>
          </w:p>
        </w:tc>
        <w:tc>
          <w:tcPr>
            <w:tcW w:w="2182" w:type="dxa"/>
          </w:tcPr>
          <w:p w14:paraId="3219CEAB" w14:textId="34A8ADD4" w:rsidR="00433317" w:rsidRDefault="00433317" w:rsidP="000F5E3E">
            <w:pPr>
              <w:textAlignment w:val="baseline"/>
            </w:pPr>
            <w:r>
              <w:rPr>
                <w:rFonts w:asciiTheme="majorHAnsi" w:hAnsiTheme="majorHAnsi" w:cstheme="majorHAnsi"/>
                <w:sz w:val="18"/>
                <w:szCs w:val="18"/>
              </w:rPr>
              <w:t xml:space="preserve">Look at these two plants. Share images (see photo pack) or real plants and ask: </w:t>
            </w:r>
          </w:p>
          <w:p w14:paraId="231A5163" w14:textId="77777777" w:rsidR="003F38E2" w:rsidRDefault="00433317" w:rsidP="000F5E3E">
            <w:pPr>
              <w:textAlignment w:val="baseline"/>
              <w:rPr>
                <w:rFonts w:asciiTheme="majorHAnsi" w:hAnsiTheme="majorHAnsi" w:cstheme="majorHAnsi"/>
                <w:sz w:val="18"/>
                <w:szCs w:val="18"/>
              </w:rPr>
            </w:pPr>
            <w:r w:rsidRPr="00433317">
              <w:rPr>
                <w:rFonts w:asciiTheme="majorHAnsi" w:hAnsiTheme="majorHAnsi" w:cstheme="majorHAnsi"/>
                <w:sz w:val="18"/>
                <w:szCs w:val="18"/>
              </w:rPr>
              <w:t>Can you tell me some of the ways they are similar?</w:t>
            </w:r>
            <w:r w:rsidRPr="00433317">
              <w:t xml:space="preserve"> </w:t>
            </w:r>
            <w:r w:rsidRPr="00433317">
              <w:rPr>
                <w:rFonts w:asciiTheme="majorHAnsi" w:hAnsiTheme="majorHAnsi" w:cstheme="majorHAnsi"/>
                <w:sz w:val="18"/>
                <w:szCs w:val="18"/>
              </w:rPr>
              <w:t>Can you tell me some of the ways they are different?</w:t>
            </w:r>
          </w:p>
          <w:p w14:paraId="43B0FF95" w14:textId="77777777" w:rsidR="00433317" w:rsidRDefault="00433317" w:rsidP="000F5E3E">
            <w:pPr>
              <w:textAlignment w:val="baseline"/>
              <w:rPr>
                <w:rFonts w:asciiTheme="majorHAnsi" w:hAnsiTheme="majorHAnsi" w:cstheme="majorHAnsi"/>
                <w:sz w:val="18"/>
                <w:szCs w:val="18"/>
              </w:rPr>
            </w:pPr>
          </w:p>
          <w:p w14:paraId="30FF69E0" w14:textId="28C97FCF" w:rsidR="00433317" w:rsidRDefault="00433317" w:rsidP="000F5E3E">
            <w:pPr>
              <w:textAlignment w:val="baseline"/>
              <w:rPr>
                <w:rFonts w:asciiTheme="majorHAnsi" w:hAnsiTheme="majorHAnsi" w:cstheme="majorHAnsi"/>
                <w:sz w:val="18"/>
                <w:szCs w:val="18"/>
              </w:rPr>
            </w:pPr>
            <w:r>
              <w:rPr>
                <w:rFonts w:asciiTheme="majorHAnsi" w:hAnsiTheme="majorHAnsi" w:cstheme="majorHAnsi"/>
                <w:sz w:val="18"/>
                <w:szCs w:val="18"/>
              </w:rPr>
              <w:t xml:space="preserve">Comparing plants: </w:t>
            </w:r>
          </w:p>
          <w:p w14:paraId="6A753C08" w14:textId="15CBCFEB" w:rsidR="00433317" w:rsidRDefault="00433317" w:rsidP="000F5E3E">
            <w:pPr>
              <w:textAlignment w:val="baseline"/>
              <w:rPr>
                <w:rFonts w:asciiTheme="majorHAnsi" w:hAnsiTheme="majorHAnsi" w:cstheme="majorHAnsi"/>
                <w:sz w:val="18"/>
                <w:szCs w:val="18"/>
              </w:rPr>
            </w:pPr>
            <w:r w:rsidRPr="00433317">
              <w:rPr>
                <w:rFonts w:asciiTheme="majorHAnsi" w:hAnsiTheme="majorHAnsi" w:cstheme="majorHAnsi"/>
                <w:sz w:val="18"/>
                <w:szCs w:val="18"/>
              </w:rPr>
              <w:t>Share images (see photo pack) or real plants and ask:</w:t>
            </w:r>
          </w:p>
          <w:p w14:paraId="4387C865" w14:textId="2D2A53DE" w:rsidR="00433317" w:rsidRPr="00433317" w:rsidRDefault="00433317" w:rsidP="00433317">
            <w:pPr>
              <w:textAlignment w:val="baseline"/>
              <w:rPr>
                <w:rFonts w:asciiTheme="majorHAnsi" w:hAnsiTheme="majorHAnsi" w:cstheme="majorHAnsi"/>
                <w:sz w:val="18"/>
                <w:szCs w:val="18"/>
              </w:rPr>
            </w:pPr>
            <w:r w:rsidRPr="00433317">
              <w:rPr>
                <w:rFonts w:asciiTheme="majorHAnsi" w:hAnsiTheme="majorHAnsi" w:cstheme="majorHAnsi"/>
                <w:sz w:val="18"/>
                <w:szCs w:val="18"/>
              </w:rPr>
              <w:t xml:space="preserve">Think about the </w:t>
            </w:r>
            <w:r w:rsidRPr="00433317">
              <w:rPr>
                <w:rFonts w:asciiTheme="majorHAnsi" w:hAnsiTheme="majorHAnsi" w:cstheme="majorHAnsi"/>
                <w:b/>
                <w:bCs/>
                <w:sz w:val="18"/>
                <w:szCs w:val="18"/>
              </w:rPr>
              <w:t>shape</w:t>
            </w:r>
            <w:r w:rsidRPr="00433317">
              <w:rPr>
                <w:rFonts w:asciiTheme="majorHAnsi" w:hAnsiTheme="majorHAnsi" w:cstheme="majorHAnsi"/>
                <w:sz w:val="18"/>
                <w:szCs w:val="18"/>
              </w:rPr>
              <w:t xml:space="preserve">, </w:t>
            </w:r>
            <w:r w:rsidRPr="00433317">
              <w:rPr>
                <w:rFonts w:asciiTheme="majorHAnsi" w:hAnsiTheme="majorHAnsi" w:cstheme="majorHAnsi"/>
                <w:b/>
                <w:bCs/>
                <w:sz w:val="18"/>
                <w:szCs w:val="18"/>
              </w:rPr>
              <w:t>size</w:t>
            </w:r>
            <w:r w:rsidRPr="00433317">
              <w:rPr>
                <w:rFonts w:asciiTheme="majorHAnsi" w:hAnsiTheme="majorHAnsi" w:cstheme="majorHAnsi"/>
                <w:sz w:val="18"/>
                <w:szCs w:val="18"/>
              </w:rPr>
              <w:t xml:space="preserve"> and </w:t>
            </w:r>
            <w:r w:rsidRPr="00433317">
              <w:rPr>
                <w:rFonts w:asciiTheme="majorHAnsi" w:hAnsiTheme="majorHAnsi" w:cstheme="majorHAnsi"/>
                <w:b/>
                <w:bCs/>
                <w:sz w:val="18"/>
                <w:szCs w:val="18"/>
              </w:rPr>
              <w:t>colour</w:t>
            </w:r>
            <w:r w:rsidRPr="00433317">
              <w:rPr>
                <w:rFonts w:asciiTheme="majorHAnsi" w:hAnsiTheme="majorHAnsi" w:cstheme="majorHAnsi"/>
                <w:sz w:val="18"/>
                <w:szCs w:val="18"/>
              </w:rPr>
              <w:t xml:space="preserve"> of your plant. </w:t>
            </w:r>
          </w:p>
          <w:p w14:paraId="1711D16D" w14:textId="4BE03C1F" w:rsidR="00433317" w:rsidRDefault="00433317" w:rsidP="000F5E3E">
            <w:pPr>
              <w:textAlignment w:val="baseline"/>
              <w:rPr>
                <w:rFonts w:asciiTheme="majorHAnsi" w:hAnsiTheme="majorHAnsi" w:cstheme="majorHAnsi"/>
                <w:sz w:val="18"/>
                <w:szCs w:val="18"/>
              </w:rPr>
            </w:pPr>
            <w:r w:rsidRPr="00433317">
              <w:rPr>
                <w:rFonts w:asciiTheme="majorHAnsi" w:hAnsiTheme="majorHAnsi" w:cstheme="majorHAnsi"/>
                <w:sz w:val="18"/>
                <w:szCs w:val="18"/>
              </w:rPr>
              <w:t>How is it similar to the other plants?</w:t>
            </w:r>
          </w:p>
          <w:p w14:paraId="380B5C6B" w14:textId="746F4E3F" w:rsidR="00433317" w:rsidRDefault="00433317" w:rsidP="000F5E3E">
            <w:pPr>
              <w:textAlignment w:val="baseline"/>
              <w:rPr>
                <w:rFonts w:asciiTheme="majorHAnsi" w:hAnsiTheme="majorHAnsi" w:cstheme="majorHAnsi"/>
                <w:sz w:val="18"/>
                <w:szCs w:val="18"/>
              </w:rPr>
            </w:pPr>
            <w:r w:rsidRPr="00433317">
              <w:rPr>
                <w:rFonts w:asciiTheme="majorHAnsi" w:hAnsiTheme="majorHAnsi" w:cstheme="majorHAnsi"/>
                <w:sz w:val="18"/>
                <w:szCs w:val="18"/>
              </w:rPr>
              <w:t>What do you notice</w:t>
            </w:r>
            <w:r w:rsidRPr="00433317">
              <w:rPr>
                <w:rFonts w:asciiTheme="majorHAnsi" w:hAnsiTheme="majorHAnsi" w:cstheme="majorHAnsi"/>
                <w:sz w:val="18"/>
                <w:szCs w:val="18"/>
              </w:rPr>
              <w:br/>
              <w:t>about it?</w:t>
            </w:r>
          </w:p>
          <w:p w14:paraId="07EFD882" w14:textId="77777777" w:rsidR="00433317" w:rsidRDefault="00433317" w:rsidP="00433317">
            <w:pPr>
              <w:textAlignment w:val="baseline"/>
              <w:rPr>
                <w:rFonts w:asciiTheme="majorHAnsi" w:hAnsiTheme="majorHAnsi" w:cstheme="majorHAnsi"/>
                <w:sz w:val="18"/>
                <w:szCs w:val="18"/>
              </w:rPr>
            </w:pPr>
            <w:r w:rsidRPr="00433317">
              <w:rPr>
                <w:rFonts w:asciiTheme="majorHAnsi" w:hAnsiTheme="majorHAnsi" w:cstheme="majorHAnsi"/>
                <w:sz w:val="18"/>
                <w:szCs w:val="18"/>
              </w:rPr>
              <w:t xml:space="preserve">How is it </w:t>
            </w:r>
            <w:r w:rsidRPr="00433317">
              <w:rPr>
                <w:rFonts w:asciiTheme="majorHAnsi" w:hAnsiTheme="majorHAnsi" w:cstheme="majorHAnsi"/>
                <w:b/>
                <w:bCs/>
                <w:sz w:val="18"/>
                <w:szCs w:val="18"/>
              </w:rPr>
              <w:t>different</w:t>
            </w:r>
            <w:r w:rsidRPr="00433317">
              <w:rPr>
                <w:rFonts w:asciiTheme="majorHAnsi" w:hAnsiTheme="majorHAnsi" w:cstheme="majorHAnsi"/>
                <w:sz w:val="18"/>
                <w:szCs w:val="18"/>
              </w:rPr>
              <w:t xml:space="preserve"> to the other plants?</w:t>
            </w:r>
          </w:p>
          <w:p w14:paraId="6D19B0AF" w14:textId="77777777" w:rsidR="00433317" w:rsidRDefault="00433317" w:rsidP="00433317">
            <w:pPr>
              <w:textAlignment w:val="baseline"/>
              <w:rPr>
                <w:rFonts w:asciiTheme="majorHAnsi" w:hAnsiTheme="majorHAnsi" w:cstheme="majorHAnsi"/>
                <w:sz w:val="18"/>
                <w:szCs w:val="18"/>
              </w:rPr>
            </w:pPr>
          </w:p>
          <w:p w14:paraId="301FE50D" w14:textId="7CB9D0E5" w:rsidR="00433317" w:rsidRPr="00433317" w:rsidRDefault="00433317" w:rsidP="00433317">
            <w:pPr>
              <w:textAlignment w:val="baseline"/>
              <w:rPr>
                <w:rFonts w:asciiTheme="majorHAnsi" w:hAnsiTheme="majorHAnsi" w:cstheme="majorHAnsi"/>
                <w:sz w:val="18"/>
                <w:szCs w:val="18"/>
              </w:rPr>
            </w:pPr>
            <w:r>
              <w:rPr>
                <w:rFonts w:asciiTheme="majorHAnsi" w:hAnsiTheme="majorHAnsi" w:cstheme="majorHAnsi"/>
                <w:sz w:val="18"/>
                <w:szCs w:val="18"/>
              </w:rPr>
              <w:t xml:space="preserve">Sunflower, dandelion, pumpkin, maple, melon and cucumber seeds (share images or real seeds). </w:t>
            </w:r>
            <w:r w:rsidRPr="00433317">
              <w:rPr>
                <w:rFonts w:asciiTheme="majorHAnsi" w:hAnsiTheme="majorHAnsi" w:cstheme="majorHAnsi"/>
                <w:sz w:val="18"/>
                <w:szCs w:val="18"/>
              </w:rPr>
              <w:t xml:space="preserve">These are </w:t>
            </w:r>
            <w:r w:rsidRPr="00433317">
              <w:rPr>
                <w:rFonts w:asciiTheme="majorHAnsi" w:hAnsiTheme="majorHAnsi" w:cstheme="majorHAnsi"/>
                <w:b/>
                <w:bCs/>
                <w:sz w:val="18"/>
                <w:szCs w:val="18"/>
              </w:rPr>
              <w:t>seeds</w:t>
            </w:r>
            <w:r w:rsidRPr="00433317">
              <w:rPr>
                <w:rFonts w:asciiTheme="majorHAnsi" w:hAnsiTheme="majorHAnsi" w:cstheme="majorHAnsi"/>
                <w:sz w:val="18"/>
                <w:szCs w:val="18"/>
              </w:rPr>
              <w:t xml:space="preserve">. </w:t>
            </w:r>
            <w:r w:rsidRPr="00433317">
              <w:rPr>
                <w:rFonts w:asciiTheme="majorHAnsi" w:hAnsiTheme="majorHAnsi" w:cstheme="majorHAnsi"/>
                <w:b/>
                <w:bCs/>
                <w:sz w:val="18"/>
                <w:szCs w:val="18"/>
              </w:rPr>
              <w:t>Seeds</w:t>
            </w:r>
            <w:r w:rsidRPr="00433317">
              <w:rPr>
                <w:rFonts w:asciiTheme="majorHAnsi" w:hAnsiTheme="majorHAnsi" w:cstheme="majorHAnsi"/>
                <w:sz w:val="18"/>
                <w:szCs w:val="18"/>
              </w:rPr>
              <w:t xml:space="preserve"> are what some plants grow from.</w:t>
            </w:r>
          </w:p>
          <w:p w14:paraId="0D9C15B3" w14:textId="77777777" w:rsidR="00433317" w:rsidRDefault="00433317" w:rsidP="00433317">
            <w:pPr>
              <w:textAlignment w:val="baseline"/>
              <w:rPr>
                <w:rFonts w:asciiTheme="majorHAnsi" w:hAnsiTheme="majorHAnsi" w:cstheme="majorHAnsi"/>
                <w:sz w:val="18"/>
                <w:szCs w:val="18"/>
              </w:rPr>
            </w:pPr>
          </w:p>
          <w:p w14:paraId="7163CEFA" w14:textId="1D083D11" w:rsidR="00433317" w:rsidRDefault="00433317" w:rsidP="00433317">
            <w:pPr>
              <w:textAlignment w:val="baseline"/>
              <w:rPr>
                <w:rFonts w:asciiTheme="majorHAnsi" w:hAnsiTheme="majorHAnsi" w:cstheme="majorHAnsi"/>
                <w:sz w:val="18"/>
                <w:szCs w:val="18"/>
              </w:rPr>
            </w:pPr>
            <w:r>
              <w:rPr>
                <w:rFonts w:asciiTheme="majorHAnsi" w:hAnsiTheme="majorHAnsi" w:cstheme="majorHAnsi"/>
                <w:sz w:val="18"/>
                <w:szCs w:val="18"/>
              </w:rPr>
              <w:t xml:space="preserve">Daffodils and onion bulbs (share images or real bulbs). </w:t>
            </w:r>
          </w:p>
          <w:p w14:paraId="5A7BE592" w14:textId="77777777" w:rsidR="00433317" w:rsidRPr="00433317" w:rsidRDefault="00433317" w:rsidP="00433317">
            <w:pPr>
              <w:textAlignment w:val="baseline"/>
              <w:rPr>
                <w:rFonts w:asciiTheme="majorHAnsi" w:hAnsiTheme="majorHAnsi" w:cstheme="majorHAnsi"/>
                <w:sz w:val="18"/>
                <w:szCs w:val="18"/>
              </w:rPr>
            </w:pPr>
            <w:r w:rsidRPr="00433317">
              <w:rPr>
                <w:rFonts w:asciiTheme="majorHAnsi" w:hAnsiTheme="majorHAnsi" w:cstheme="majorHAnsi"/>
                <w:sz w:val="18"/>
                <w:szCs w:val="18"/>
              </w:rPr>
              <w:t xml:space="preserve">These are </w:t>
            </w:r>
            <w:r w:rsidRPr="00433317">
              <w:rPr>
                <w:rFonts w:asciiTheme="majorHAnsi" w:hAnsiTheme="majorHAnsi" w:cstheme="majorHAnsi"/>
                <w:b/>
                <w:bCs/>
                <w:sz w:val="18"/>
                <w:szCs w:val="18"/>
              </w:rPr>
              <w:t>bulbs</w:t>
            </w:r>
            <w:r w:rsidRPr="00433317">
              <w:rPr>
                <w:rFonts w:asciiTheme="majorHAnsi" w:hAnsiTheme="majorHAnsi" w:cstheme="majorHAnsi"/>
                <w:sz w:val="18"/>
                <w:szCs w:val="18"/>
              </w:rPr>
              <w:t xml:space="preserve">. </w:t>
            </w:r>
          </w:p>
          <w:p w14:paraId="3CBFEFD5" w14:textId="7F061B81" w:rsidR="009D06DB" w:rsidRPr="003F38E2" w:rsidRDefault="00433317" w:rsidP="000F5E3E">
            <w:pPr>
              <w:textAlignment w:val="baseline"/>
              <w:rPr>
                <w:rFonts w:asciiTheme="majorHAnsi" w:hAnsiTheme="majorHAnsi" w:cstheme="majorHAnsi"/>
                <w:sz w:val="18"/>
                <w:szCs w:val="18"/>
              </w:rPr>
            </w:pPr>
            <w:r w:rsidRPr="00433317">
              <w:rPr>
                <w:rFonts w:asciiTheme="majorHAnsi" w:hAnsiTheme="majorHAnsi" w:cstheme="majorHAnsi"/>
                <w:sz w:val="18"/>
                <w:szCs w:val="18"/>
              </w:rPr>
              <w:t xml:space="preserve">Some plants grow from </w:t>
            </w:r>
            <w:r w:rsidRPr="00433317">
              <w:rPr>
                <w:rFonts w:asciiTheme="majorHAnsi" w:hAnsiTheme="majorHAnsi" w:cstheme="majorHAnsi"/>
                <w:b/>
                <w:bCs/>
                <w:sz w:val="18"/>
                <w:szCs w:val="18"/>
              </w:rPr>
              <w:t>bulbs</w:t>
            </w:r>
            <w:r w:rsidRPr="00433317">
              <w:rPr>
                <w:rFonts w:asciiTheme="majorHAnsi" w:hAnsiTheme="majorHAnsi" w:cstheme="majorHAnsi"/>
                <w:sz w:val="18"/>
                <w:szCs w:val="18"/>
              </w:rPr>
              <w:t xml:space="preserve"> instead of </w:t>
            </w:r>
            <w:r w:rsidRPr="00433317">
              <w:rPr>
                <w:rFonts w:asciiTheme="majorHAnsi" w:hAnsiTheme="majorHAnsi" w:cstheme="majorHAnsi"/>
                <w:b/>
                <w:bCs/>
                <w:sz w:val="18"/>
                <w:szCs w:val="18"/>
              </w:rPr>
              <w:t>seeds</w:t>
            </w:r>
            <w:r w:rsidR="009D06DB">
              <w:rPr>
                <w:rFonts w:asciiTheme="majorHAnsi" w:hAnsiTheme="majorHAnsi" w:cstheme="majorHAnsi"/>
                <w:sz w:val="18"/>
                <w:szCs w:val="18"/>
              </w:rPr>
              <w:t xml:space="preserve">. </w:t>
            </w:r>
          </w:p>
        </w:tc>
        <w:tc>
          <w:tcPr>
            <w:tcW w:w="2634" w:type="dxa"/>
          </w:tcPr>
          <w:p w14:paraId="79B25BA7" w14:textId="77777777" w:rsidR="009D06DB" w:rsidRPr="009D06DB" w:rsidRDefault="009D06DB" w:rsidP="009D06DB">
            <w:pPr>
              <w:textAlignment w:val="baseline"/>
              <w:rPr>
                <w:rFonts w:asciiTheme="majorHAnsi" w:hAnsiTheme="majorHAnsi" w:cstheme="majorHAnsi"/>
                <w:color w:val="333333"/>
                <w:sz w:val="18"/>
                <w:szCs w:val="18"/>
                <w:shd w:val="clear" w:color="auto" w:fill="FFFFFF"/>
              </w:rPr>
            </w:pPr>
            <w:r w:rsidRPr="009D06DB">
              <w:rPr>
                <w:rFonts w:asciiTheme="majorHAnsi" w:hAnsiTheme="majorHAnsi" w:cstheme="majorHAnsi"/>
                <w:color w:val="333333"/>
                <w:sz w:val="18"/>
                <w:szCs w:val="18"/>
                <w:shd w:val="clear" w:color="auto" w:fill="FFFFFF"/>
              </w:rPr>
              <w:t>Look carefully at the seeds and bulbs. </w:t>
            </w:r>
          </w:p>
          <w:p w14:paraId="397D1BF8" w14:textId="77777777" w:rsidR="003F38E2" w:rsidRDefault="009D06DB" w:rsidP="009D06DB">
            <w:pPr>
              <w:textAlignment w:val="baseline"/>
              <w:rPr>
                <w:rFonts w:asciiTheme="majorHAnsi" w:hAnsiTheme="majorHAnsi" w:cstheme="majorHAnsi"/>
                <w:color w:val="333333"/>
                <w:sz w:val="18"/>
                <w:szCs w:val="18"/>
                <w:shd w:val="clear" w:color="auto" w:fill="FFFFFF"/>
              </w:rPr>
            </w:pPr>
            <w:r w:rsidRPr="009D06DB">
              <w:rPr>
                <w:rFonts w:asciiTheme="majorHAnsi" w:hAnsiTheme="majorHAnsi" w:cstheme="majorHAnsi"/>
                <w:color w:val="333333"/>
                <w:sz w:val="18"/>
                <w:szCs w:val="18"/>
                <w:shd w:val="clear" w:color="auto" w:fill="FFFFFF"/>
              </w:rPr>
              <w:t>Which plant do you think they will grow into?</w:t>
            </w:r>
          </w:p>
          <w:p w14:paraId="0FA6BB2F" w14:textId="77777777" w:rsidR="009D06DB" w:rsidRDefault="009D06DB" w:rsidP="009D06DB">
            <w:pPr>
              <w:textAlignment w:val="baseline"/>
              <w:rPr>
                <w:rFonts w:asciiTheme="majorHAnsi" w:hAnsiTheme="majorHAnsi" w:cstheme="majorHAnsi"/>
                <w:color w:val="333333"/>
                <w:sz w:val="18"/>
                <w:szCs w:val="18"/>
                <w:shd w:val="clear" w:color="auto" w:fill="FFFFFF"/>
              </w:rPr>
            </w:pPr>
          </w:p>
          <w:p w14:paraId="54113075" w14:textId="77777777" w:rsidR="009D06DB" w:rsidRDefault="009D06DB" w:rsidP="009D06DB">
            <w:pPr>
              <w:textAlignment w:val="baseline"/>
              <w:rPr>
                <w:rFonts w:asciiTheme="majorHAnsi" w:hAnsiTheme="majorHAnsi" w:cstheme="majorHAnsi"/>
                <w:color w:val="333333"/>
                <w:sz w:val="18"/>
                <w:szCs w:val="18"/>
                <w:shd w:val="clear" w:color="auto" w:fill="FFFFFF"/>
              </w:rPr>
            </w:pPr>
            <w:r>
              <w:rPr>
                <w:noProof/>
                <w:lang w:eastAsia="en-GB"/>
              </w:rPr>
              <w:drawing>
                <wp:inline distT="0" distB="0" distL="0" distR="0" wp14:anchorId="38C33A70" wp14:editId="34A5B4AD">
                  <wp:extent cx="1492370" cy="659465"/>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3873" t="44971" r="16726" b="16205"/>
                          <a:stretch/>
                        </pic:blipFill>
                        <pic:spPr bwMode="auto">
                          <a:xfrm>
                            <a:off x="0" y="0"/>
                            <a:ext cx="1521082" cy="672152"/>
                          </a:xfrm>
                          <a:prstGeom prst="rect">
                            <a:avLst/>
                          </a:prstGeom>
                          <a:ln>
                            <a:noFill/>
                          </a:ln>
                          <a:extLst>
                            <a:ext uri="{53640926-AAD7-44D8-BBD7-CCE9431645EC}">
                              <a14:shadowObscured xmlns:a14="http://schemas.microsoft.com/office/drawing/2010/main"/>
                            </a:ext>
                          </a:extLst>
                        </pic:spPr>
                      </pic:pic>
                    </a:graphicData>
                  </a:graphic>
                </wp:inline>
              </w:drawing>
            </w:r>
          </w:p>
          <w:p w14:paraId="327CC9A7" w14:textId="77777777" w:rsidR="009D06DB" w:rsidRDefault="009D06DB" w:rsidP="009D06DB">
            <w:pPr>
              <w:textAlignment w:val="baseline"/>
              <w:rPr>
                <w:rFonts w:asciiTheme="majorHAnsi" w:hAnsiTheme="majorHAnsi" w:cstheme="majorHAnsi"/>
                <w:color w:val="333333"/>
                <w:sz w:val="18"/>
                <w:szCs w:val="18"/>
                <w:shd w:val="clear" w:color="auto" w:fill="FFFFFF"/>
              </w:rPr>
            </w:pPr>
          </w:p>
          <w:p w14:paraId="409D029D" w14:textId="77777777" w:rsidR="009D06DB" w:rsidRDefault="009D06DB" w:rsidP="009D06DB">
            <w:pPr>
              <w:textAlignment w:val="baseline"/>
              <w:rPr>
                <w:rFonts w:asciiTheme="majorHAnsi" w:hAnsiTheme="majorHAnsi" w:cstheme="majorHAnsi"/>
                <w:color w:val="333333"/>
                <w:sz w:val="18"/>
                <w:szCs w:val="18"/>
                <w:shd w:val="clear" w:color="auto" w:fill="FFFFFF"/>
              </w:rPr>
            </w:pPr>
          </w:p>
          <w:p w14:paraId="113962A8" w14:textId="77777777" w:rsidR="009D06DB" w:rsidRDefault="009D06DB" w:rsidP="009D06DB">
            <w:pPr>
              <w:textAlignment w:val="baseline"/>
              <w:rPr>
                <w:rFonts w:asciiTheme="majorHAnsi" w:hAnsiTheme="majorHAnsi" w:cstheme="majorHAnsi"/>
                <w:color w:val="333333"/>
                <w:sz w:val="18"/>
                <w:szCs w:val="18"/>
                <w:shd w:val="clear" w:color="auto" w:fill="FFFFFF"/>
              </w:rPr>
            </w:pPr>
            <w:r>
              <w:rPr>
                <w:rFonts w:asciiTheme="majorHAnsi" w:hAnsiTheme="majorHAnsi" w:cstheme="majorHAnsi"/>
                <w:color w:val="333333"/>
                <w:sz w:val="18"/>
                <w:szCs w:val="18"/>
                <w:shd w:val="clear" w:color="auto" w:fill="FFFFFF"/>
              </w:rPr>
              <w:t xml:space="preserve">Parts of a plant – flowers, stem, leaves, root and fruit, </w:t>
            </w:r>
          </w:p>
          <w:p w14:paraId="7E6377B4" w14:textId="77777777" w:rsidR="009D06DB" w:rsidRDefault="009D06DB" w:rsidP="009D06DB">
            <w:pPr>
              <w:textAlignment w:val="baseline"/>
              <w:rPr>
                <w:rFonts w:asciiTheme="majorHAnsi" w:hAnsiTheme="majorHAnsi" w:cstheme="majorHAnsi"/>
                <w:color w:val="333333"/>
                <w:sz w:val="18"/>
                <w:szCs w:val="18"/>
                <w:shd w:val="clear" w:color="auto" w:fill="FFFFFF"/>
              </w:rPr>
            </w:pPr>
          </w:p>
          <w:p w14:paraId="25FDB48F" w14:textId="77777777" w:rsidR="009D06DB" w:rsidRPr="009D06DB" w:rsidRDefault="009D06DB" w:rsidP="009D06DB">
            <w:pPr>
              <w:textAlignment w:val="baseline"/>
              <w:rPr>
                <w:rFonts w:asciiTheme="majorHAnsi" w:hAnsiTheme="majorHAnsi" w:cstheme="majorHAnsi"/>
                <w:color w:val="333333"/>
                <w:sz w:val="18"/>
                <w:szCs w:val="18"/>
                <w:shd w:val="clear" w:color="auto" w:fill="FFFFFF"/>
              </w:rPr>
            </w:pPr>
            <w:r w:rsidRPr="009D06DB">
              <w:rPr>
                <w:rFonts w:asciiTheme="majorHAnsi" w:hAnsiTheme="majorHAnsi" w:cstheme="majorHAnsi"/>
                <w:b/>
                <w:bCs/>
                <w:color w:val="333333"/>
                <w:sz w:val="18"/>
                <w:szCs w:val="18"/>
                <w:shd w:val="clear" w:color="auto" w:fill="FFFFFF"/>
              </w:rPr>
              <w:t>Leaves</w:t>
            </w:r>
            <w:r w:rsidRPr="009D06DB">
              <w:rPr>
                <w:rFonts w:asciiTheme="majorHAnsi" w:hAnsiTheme="majorHAnsi" w:cstheme="majorHAnsi"/>
                <w:color w:val="333333"/>
                <w:sz w:val="18"/>
                <w:szCs w:val="18"/>
                <w:shd w:val="clear" w:color="auto" w:fill="FFFFFF"/>
              </w:rPr>
              <w:t xml:space="preserve"> catch sunlight to help the plant to make its own food.</w:t>
            </w:r>
          </w:p>
          <w:p w14:paraId="48F42C0D" w14:textId="77777777" w:rsidR="009D06DB" w:rsidRDefault="009D06DB" w:rsidP="009D06DB">
            <w:pPr>
              <w:textAlignment w:val="baseline"/>
              <w:rPr>
                <w:rFonts w:asciiTheme="majorHAnsi" w:hAnsiTheme="majorHAnsi" w:cstheme="majorHAnsi"/>
                <w:color w:val="333333"/>
                <w:sz w:val="18"/>
                <w:szCs w:val="18"/>
                <w:shd w:val="clear" w:color="auto" w:fill="FFFFFF"/>
              </w:rPr>
            </w:pPr>
          </w:p>
          <w:p w14:paraId="7659EE70" w14:textId="67DF4495" w:rsidR="009D06DB" w:rsidRDefault="009D06DB" w:rsidP="009D06DB">
            <w:pPr>
              <w:textAlignment w:val="baseline"/>
              <w:rPr>
                <w:rFonts w:asciiTheme="majorHAnsi" w:hAnsiTheme="majorHAnsi" w:cstheme="majorHAnsi"/>
                <w:color w:val="333333"/>
                <w:sz w:val="18"/>
                <w:szCs w:val="18"/>
                <w:shd w:val="clear" w:color="auto" w:fill="FFFFFF"/>
              </w:rPr>
            </w:pPr>
            <w:r w:rsidRPr="009D06DB">
              <w:rPr>
                <w:rFonts w:asciiTheme="majorHAnsi" w:hAnsiTheme="majorHAnsi" w:cstheme="majorHAnsi"/>
                <w:b/>
                <w:bCs/>
                <w:color w:val="333333"/>
                <w:sz w:val="18"/>
                <w:szCs w:val="18"/>
                <w:shd w:val="clear" w:color="auto" w:fill="FFFFFF"/>
              </w:rPr>
              <w:t>Flowers</w:t>
            </w:r>
            <w:r w:rsidRPr="009D06DB">
              <w:rPr>
                <w:rFonts w:asciiTheme="majorHAnsi" w:hAnsiTheme="majorHAnsi" w:cstheme="majorHAnsi"/>
                <w:color w:val="333333"/>
                <w:sz w:val="18"/>
                <w:szCs w:val="18"/>
                <w:shd w:val="clear" w:color="auto" w:fill="FFFFFF"/>
              </w:rPr>
              <w:t xml:space="preserve"> attract insects and birds</w:t>
            </w:r>
            <w:r>
              <w:rPr>
                <w:rFonts w:asciiTheme="majorHAnsi" w:hAnsiTheme="majorHAnsi" w:cstheme="majorHAnsi"/>
                <w:color w:val="333333"/>
                <w:sz w:val="18"/>
                <w:szCs w:val="18"/>
                <w:shd w:val="clear" w:color="auto" w:fill="FFFFFF"/>
              </w:rPr>
              <w:t>.</w:t>
            </w:r>
          </w:p>
          <w:p w14:paraId="27B6EA18" w14:textId="77777777" w:rsidR="009D06DB" w:rsidRDefault="009D06DB" w:rsidP="009D06DB">
            <w:pPr>
              <w:textAlignment w:val="baseline"/>
              <w:rPr>
                <w:rFonts w:asciiTheme="majorHAnsi" w:hAnsiTheme="majorHAnsi" w:cstheme="majorHAnsi"/>
                <w:color w:val="333333"/>
                <w:sz w:val="18"/>
                <w:szCs w:val="18"/>
                <w:shd w:val="clear" w:color="auto" w:fill="FFFFFF"/>
              </w:rPr>
            </w:pPr>
          </w:p>
          <w:p w14:paraId="0D9C9738" w14:textId="77777777" w:rsidR="009D06DB" w:rsidRDefault="009D06DB" w:rsidP="009D06DB">
            <w:pPr>
              <w:textAlignment w:val="baseline"/>
              <w:rPr>
                <w:rFonts w:asciiTheme="majorHAnsi" w:hAnsiTheme="majorHAnsi" w:cstheme="majorHAnsi"/>
                <w:color w:val="333333"/>
                <w:sz w:val="18"/>
                <w:szCs w:val="18"/>
                <w:shd w:val="clear" w:color="auto" w:fill="FFFFFF"/>
              </w:rPr>
            </w:pPr>
            <w:r w:rsidRPr="009D06DB">
              <w:rPr>
                <w:rFonts w:asciiTheme="majorHAnsi" w:hAnsiTheme="majorHAnsi" w:cstheme="majorHAnsi"/>
                <w:b/>
                <w:bCs/>
                <w:color w:val="333333"/>
                <w:sz w:val="18"/>
                <w:szCs w:val="18"/>
                <w:shd w:val="clear" w:color="auto" w:fill="FFFFFF"/>
              </w:rPr>
              <w:t xml:space="preserve">Roots </w:t>
            </w:r>
            <w:r w:rsidRPr="009D06DB">
              <w:rPr>
                <w:rFonts w:asciiTheme="majorHAnsi" w:hAnsiTheme="majorHAnsi" w:cstheme="majorHAnsi"/>
                <w:color w:val="333333"/>
                <w:sz w:val="18"/>
                <w:szCs w:val="18"/>
                <w:shd w:val="clear" w:color="auto" w:fill="FFFFFF"/>
              </w:rPr>
              <w:t>take in water and nutrients from the soil and keep the plant in the ground.</w:t>
            </w:r>
          </w:p>
          <w:p w14:paraId="7B56F765" w14:textId="77777777" w:rsidR="009D06DB" w:rsidRDefault="009D06DB" w:rsidP="009D06DB">
            <w:pPr>
              <w:textAlignment w:val="baseline"/>
              <w:rPr>
                <w:rFonts w:asciiTheme="majorHAnsi" w:hAnsiTheme="majorHAnsi" w:cstheme="majorHAnsi"/>
                <w:color w:val="333333"/>
                <w:sz w:val="18"/>
                <w:szCs w:val="18"/>
                <w:shd w:val="clear" w:color="auto" w:fill="FFFFFF"/>
              </w:rPr>
            </w:pPr>
          </w:p>
          <w:p w14:paraId="2F3F5517" w14:textId="27CA149B" w:rsidR="009D06DB" w:rsidRDefault="009D06DB" w:rsidP="009D06DB">
            <w:pPr>
              <w:textAlignment w:val="baseline"/>
              <w:rPr>
                <w:rFonts w:asciiTheme="majorHAnsi" w:hAnsiTheme="majorHAnsi" w:cstheme="majorHAnsi"/>
                <w:color w:val="333333"/>
                <w:sz w:val="18"/>
                <w:szCs w:val="18"/>
                <w:shd w:val="clear" w:color="auto" w:fill="FFFFFF"/>
              </w:rPr>
            </w:pPr>
            <w:r w:rsidRPr="009D06DB">
              <w:rPr>
                <w:rFonts w:asciiTheme="majorHAnsi" w:hAnsiTheme="majorHAnsi" w:cstheme="majorHAnsi"/>
                <w:b/>
                <w:bCs/>
                <w:color w:val="333333"/>
                <w:sz w:val="18"/>
                <w:szCs w:val="18"/>
                <w:shd w:val="clear" w:color="auto" w:fill="FFFFFF"/>
              </w:rPr>
              <w:t xml:space="preserve">Fruit </w:t>
            </w:r>
            <w:r w:rsidRPr="009D06DB">
              <w:rPr>
                <w:rFonts w:asciiTheme="majorHAnsi" w:hAnsiTheme="majorHAnsi" w:cstheme="majorHAnsi"/>
                <w:color w:val="333333"/>
                <w:sz w:val="18"/>
                <w:szCs w:val="18"/>
                <w:shd w:val="clear" w:color="auto" w:fill="FFFFFF"/>
              </w:rPr>
              <w:t>contains the plant’s seeds.</w:t>
            </w:r>
          </w:p>
          <w:p w14:paraId="088A8A02" w14:textId="77777777" w:rsidR="009D06DB" w:rsidRDefault="009D06DB" w:rsidP="009D06DB">
            <w:pPr>
              <w:textAlignment w:val="baseline"/>
              <w:rPr>
                <w:rFonts w:asciiTheme="majorHAnsi" w:hAnsiTheme="majorHAnsi" w:cstheme="majorHAnsi"/>
                <w:color w:val="333333"/>
                <w:sz w:val="18"/>
                <w:szCs w:val="18"/>
                <w:shd w:val="clear" w:color="auto" w:fill="FFFFFF"/>
              </w:rPr>
            </w:pPr>
          </w:p>
          <w:p w14:paraId="45DD1756" w14:textId="583AEE92" w:rsidR="009D06DB" w:rsidRDefault="009D06DB" w:rsidP="009D06DB">
            <w:pPr>
              <w:textAlignment w:val="baseline"/>
              <w:rPr>
                <w:rFonts w:asciiTheme="majorHAnsi" w:hAnsiTheme="majorHAnsi" w:cstheme="majorHAnsi"/>
                <w:color w:val="333333"/>
                <w:sz w:val="18"/>
                <w:szCs w:val="18"/>
                <w:shd w:val="clear" w:color="auto" w:fill="FFFFFF"/>
              </w:rPr>
            </w:pPr>
            <w:r w:rsidRPr="009D06DB">
              <w:rPr>
                <w:rFonts w:asciiTheme="majorHAnsi" w:hAnsiTheme="majorHAnsi" w:cstheme="majorHAnsi"/>
                <w:color w:val="333333"/>
                <w:sz w:val="18"/>
                <w:szCs w:val="18"/>
                <w:shd w:val="clear" w:color="auto" w:fill="FFFFFF"/>
              </w:rPr>
              <w:t xml:space="preserve">The </w:t>
            </w:r>
            <w:r w:rsidRPr="009D06DB">
              <w:rPr>
                <w:rFonts w:asciiTheme="majorHAnsi" w:hAnsiTheme="majorHAnsi" w:cstheme="majorHAnsi"/>
                <w:b/>
                <w:bCs/>
                <w:color w:val="333333"/>
                <w:sz w:val="18"/>
                <w:szCs w:val="18"/>
                <w:shd w:val="clear" w:color="auto" w:fill="FFFFFF"/>
              </w:rPr>
              <w:t xml:space="preserve">stem </w:t>
            </w:r>
            <w:r w:rsidRPr="009D06DB">
              <w:rPr>
                <w:rFonts w:asciiTheme="majorHAnsi" w:hAnsiTheme="majorHAnsi" w:cstheme="majorHAnsi"/>
                <w:color w:val="333333"/>
                <w:sz w:val="18"/>
                <w:szCs w:val="18"/>
                <w:shd w:val="clear" w:color="auto" w:fill="FFFFFF"/>
              </w:rPr>
              <w:t>holds the plant up and carries the water and nutrients from the roots to the leaves and flowers</w:t>
            </w:r>
            <w:r>
              <w:rPr>
                <w:rFonts w:asciiTheme="majorHAnsi" w:hAnsiTheme="majorHAnsi" w:cstheme="majorHAnsi"/>
                <w:color w:val="333333"/>
                <w:sz w:val="18"/>
                <w:szCs w:val="18"/>
                <w:shd w:val="clear" w:color="auto" w:fill="FFFFFF"/>
              </w:rPr>
              <w:t>.</w:t>
            </w:r>
          </w:p>
          <w:p w14:paraId="17234F11" w14:textId="77777777" w:rsidR="009D06DB" w:rsidRDefault="009D06DB" w:rsidP="009D06DB">
            <w:pPr>
              <w:textAlignment w:val="baseline"/>
              <w:rPr>
                <w:rFonts w:asciiTheme="majorHAnsi" w:hAnsiTheme="majorHAnsi" w:cstheme="majorHAnsi"/>
                <w:color w:val="333333"/>
                <w:sz w:val="18"/>
                <w:szCs w:val="18"/>
                <w:shd w:val="clear" w:color="auto" w:fill="FFFFFF"/>
              </w:rPr>
            </w:pPr>
          </w:p>
          <w:p w14:paraId="45771A2D" w14:textId="446A6A83" w:rsidR="007551C2" w:rsidRPr="007551C2" w:rsidRDefault="007551C2" w:rsidP="007551C2">
            <w:pPr>
              <w:textAlignment w:val="baseline"/>
              <w:rPr>
                <w:rFonts w:asciiTheme="majorHAnsi" w:hAnsiTheme="majorHAnsi" w:cstheme="majorHAnsi"/>
                <w:color w:val="333333"/>
                <w:sz w:val="18"/>
                <w:szCs w:val="18"/>
                <w:shd w:val="clear" w:color="auto" w:fill="FFFFFF"/>
              </w:rPr>
            </w:pPr>
            <w:r w:rsidRPr="007551C2">
              <w:rPr>
                <w:rFonts w:asciiTheme="majorHAnsi" w:hAnsiTheme="majorHAnsi" w:cstheme="majorHAnsi"/>
                <w:color w:val="333333"/>
                <w:sz w:val="18"/>
                <w:szCs w:val="18"/>
                <w:shd w:val="clear" w:color="auto" w:fill="FFFFFF"/>
              </w:rPr>
              <w:t>Plants have</w:t>
            </w:r>
            <w:r>
              <w:rPr>
                <w:rFonts w:asciiTheme="majorHAnsi" w:hAnsiTheme="majorHAnsi" w:cstheme="majorHAnsi"/>
                <w:color w:val="333333"/>
                <w:sz w:val="18"/>
                <w:szCs w:val="18"/>
                <w:shd w:val="clear" w:color="auto" w:fill="FFFFFF"/>
              </w:rPr>
              <w:t xml:space="preserve"> mainly the same parts but some</w:t>
            </w:r>
            <w:r w:rsidRPr="007551C2">
              <w:rPr>
                <w:rFonts w:asciiTheme="majorHAnsi" w:hAnsiTheme="majorHAnsi" w:cstheme="majorHAnsi"/>
                <w:color w:val="333333"/>
                <w:sz w:val="18"/>
                <w:szCs w:val="18"/>
                <w:shd w:val="clear" w:color="auto" w:fill="FFFFFF"/>
              </w:rPr>
              <w:t xml:space="preserve"> parts can look very</w:t>
            </w:r>
            <w:r>
              <w:rPr>
                <w:rFonts w:asciiTheme="majorHAnsi" w:hAnsiTheme="majorHAnsi" w:cstheme="majorHAnsi"/>
                <w:color w:val="333333"/>
                <w:sz w:val="18"/>
                <w:szCs w:val="18"/>
                <w:shd w:val="clear" w:color="auto" w:fill="FFFFFF"/>
              </w:rPr>
              <w:t xml:space="preserve"> different from plant to plant – some plants have flowers and some plants have fruit. Some have both. </w:t>
            </w:r>
          </w:p>
          <w:p w14:paraId="7563F9D6" w14:textId="77777777" w:rsidR="007551C2" w:rsidRDefault="007551C2" w:rsidP="009D06DB">
            <w:pPr>
              <w:textAlignment w:val="baseline"/>
              <w:rPr>
                <w:rFonts w:asciiTheme="majorHAnsi" w:hAnsiTheme="majorHAnsi" w:cstheme="majorHAnsi"/>
                <w:color w:val="333333"/>
                <w:sz w:val="18"/>
                <w:szCs w:val="18"/>
                <w:shd w:val="clear" w:color="auto" w:fill="FFFFFF"/>
              </w:rPr>
            </w:pPr>
          </w:p>
          <w:p w14:paraId="5DA4AD8E" w14:textId="40A4694B" w:rsidR="009D06DB" w:rsidRPr="003F38E2" w:rsidRDefault="007551C2" w:rsidP="009D06DB">
            <w:pPr>
              <w:textAlignment w:val="baseline"/>
              <w:rPr>
                <w:rFonts w:asciiTheme="majorHAnsi" w:hAnsiTheme="majorHAnsi" w:cstheme="majorHAnsi"/>
                <w:color w:val="333333"/>
                <w:sz w:val="18"/>
                <w:szCs w:val="18"/>
                <w:shd w:val="clear" w:color="auto" w:fill="FFFFFF"/>
              </w:rPr>
            </w:pPr>
            <w:r>
              <w:rPr>
                <w:noProof/>
                <w:lang w:eastAsia="en-GB"/>
              </w:rPr>
              <w:drawing>
                <wp:inline distT="0" distB="0" distL="0" distR="0" wp14:anchorId="7E6848AB" wp14:editId="01B8D3F1">
                  <wp:extent cx="1337094" cy="790831"/>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4015" t="33728" r="17364" b="15128"/>
                          <a:stretch/>
                        </pic:blipFill>
                        <pic:spPr bwMode="auto">
                          <a:xfrm>
                            <a:off x="0" y="0"/>
                            <a:ext cx="1350156" cy="798557"/>
                          </a:xfrm>
                          <a:prstGeom prst="rect">
                            <a:avLst/>
                          </a:prstGeom>
                          <a:ln>
                            <a:noFill/>
                          </a:ln>
                          <a:extLst>
                            <a:ext uri="{53640926-AAD7-44D8-BBD7-CCE9431645EC}">
                              <a14:shadowObscured xmlns:a14="http://schemas.microsoft.com/office/drawing/2010/main"/>
                            </a:ext>
                          </a:extLst>
                        </pic:spPr>
                      </pic:pic>
                    </a:graphicData>
                  </a:graphic>
                </wp:inline>
              </w:drawing>
            </w:r>
          </w:p>
        </w:tc>
        <w:tc>
          <w:tcPr>
            <w:tcW w:w="2379" w:type="dxa"/>
          </w:tcPr>
          <w:p w14:paraId="5504B624" w14:textId="77777777" w:rsidR="005D4E67" w:rsidRDefault="007551C2" w:rsidP="000F5E3E">
            <w:pPr>
              <w:textAlignment w:val="baseline"/>
              <w:rPr>
                <w:rFonts w:asciiTheme="majorHAnsi" w:hAnsiTheme="majorHAnsi" w:cstheme="majorHAnsi"/>
                <w:color w:val="333333"/>
                <w:sz w:val="18"/>
                <w:szCs w:val="18"/>
                <w:shd w:val="clear" w:color="auto" w:fill="FFFFFF"/>
              </w:rPr>
            </w:pPr>
            <w:r>
              <w:rPr>
                <w:rFonts w:asciiTheme="majorHAnsi" w:hAnsiTheme="majorHAnsi" w:cstheme="majorHAnsi"/>
                <w:color w:val="333333"/>
                <w:sz w:val="18"/>
                <w:szCs w:val="18"/>
                <w:shd w:val="clear" w:color="auto" w:fill="FFFFFF"/>
              </w:rPr>
              <w:t>Where do plants grow?</w:t>
            </w:r>
          </w:p>
          <w:p w14:paraId="6997DA70" w14:textId="77777777" w:rsidR="007551C2" w:rsidRDefault="007551C2" w:rsidP="000F5E3E">
            <w:pPr>
              <w:textAlignment w:val="baseline"/>
              <w:rPr>
                <w:rFonts w:asciiTheme="majorHAnsi" w:hAnsiTheme="majorHAnsi" w:cstheme="majorHAnsi"/>
                <w:color w:val="333333"/>
                <w:sz w:val="18"/>
                <w:szCs w:val="18"/>
                <w:shd w:val="clear" w:color="auto" w:fill="FFFFFF"/>
              </w:rPr>
            </w:pPr>
            <w:r>
              <w:rPr>
                <w:rFonts w:asciiTheme="majorHAnsi" w:hAnsiTheme="majorHAnsi" w:cstheme="majorHAnsi"/>
                <w:color w:val="333333"/>
                <w:sz w:val="18"/>
                <w:szCs w:val="18"/>
                <w:shd w:val="clear" w:color="auto" w:fill="FFFFFF"/>
              </w:rPr>
              <w:t xml:space="preserve">In a garden </w:t>
            </w:r>
          </w:p>
          <w:p w14:paraId="3B4DB828" w14:textId="77777777" w:rsidR="007551C2" w:rsidRDefault="007551C2" w:rsidP="000F5E3E">
            <w:pPr>
              <w:textAlignment w:val="baseline"/>
              <w:rPr>
                <w:rFonts w:asciiTheme="majorHAnsi" w:hAnsiTheme="majorHAnsi" w:cstheme="majorHAnsi"/>
                <w:color w:val="333333"/>
                <w:sz w:val="18"/>
                <w:szCs w:val="18"/>
                <w:shd w:val="clear" w:color="auto" w:fill="FFFFFF"/>
              </w:rPr>
            </w:pPr>
            <w:r>
              <w:rPr>
                <w:rFonts w:asciiTheme="majorHAnsi" w:hAnsiTheme="majorHAnsi" w:cstheme="majorHAnsi"/>
                <w:color w:val="333333"/>
                <w:sz w:val="18"/>
                <w:szCs w:val="18"/>
                <w:shd w:val="clear" w:color="auto" w:fill="FFFFFF"/>
              </w:rPr>
              <w:t xml:space="preserve">In a park </w:t>
            </w:r>
          </w:p>
          <w:p w14:paraId="6FD8A13D" w14:textId="77777777" w:rsidR="007551C2" w:rsidRDefault="007551C2" w:rsidP="000F5E3E">
            <w:pPr>
              <w:textAlignment w:val="baseline"/>
              <w:rPr>
                <w:rFonts w:asciiTheme="majorHAnsi" w:hAnsiTheme="majorHAnsi" w:cstheme="majorHAnsi"/>
                <w:color w:val="333333"/>
                <w:sz w:val="18"/>
                <w:szCs w:val="18"/>
                <w:shd w:val="clear" w:color="auto" w:fill="FFFFFF"/>
              </w:rPr>
            </w:pPr>
            <w:r>
              <w:rPr>
                <w:rFonts w:asciiTheme="majorHAnsi" w:hAnsiTheme="majorHAnsi" w:cstheme="majorHAnsi"/>
                <w:color w:val="333333"/>
                <w:sz w:val="18"/>
                <w:szCs w:val="18"/>
                <w:shd w:val="clear" w:color="auto" w:fill="FFFFFF"/>
              </w:rPr>
              <w:t xml:space="preserve">By a river </w:t>
            </w:r>
          </w:p>
          <w:p w14:paraId="617879F1" w14:textId="77777777" w:rsidR="007551C2" w:rsidRDefault="007551C2" w:rsidP="000F5E3E">
            <w:pPr>
              <w:textAlignment w:val="baseline"/>
              <w:rPr>
                <w:rFonts w:asciiTheme="majorHAnsi" w:hAnsiTheme="majorHAnsi" w:cstheme="majorHAnsi"/>
                <w:color w:val="333333"/>
                <w:sz w:val="18"/>
                <w:szCs w:val="18"/>
                <w:shd w:val="clear" w:color="auto" w:fill="FFFFFF"/>
              </w:rPr>
            </w:pPr>
            <w:r>
              <w:rPr>
                <w:rFonts w:asciiTheme="majorHAnsi" w:hAnsiTheme="majorHAnsi" w:cstheme="majorHAnsi"/>
                <w:color w:val="333333"/>
                <w:sz w:val="18"/>
                <w:szCs w:val="18"/>
                <w:shd w:val="clear" w:color="auto" w:fill="FFFFFF"/>
              </w:rPr>
              <w:t>In a woodland</w:t>
            </w:r>
          </w:p>
          <w:p w14:paraId="310ED530" w14:textId="77777777" w:rsidR="007551C2" w:rsidRDefault="007551C2" w:rsidP="000F5E3E">
            <w:pPr>
              <w:textAlignment w:val="baseline"/>
              <w:rPr>
                <w:rFonts w:asciiTheme="majorHAnsi" w:hAnsiTheme="majorHAnsi" w:cstheme="majorHAnsi"/>
                <w:color w:val="333333"/>
                <w:sz w:val="18"/>
                <w:szCs w:val="18"/>
                <w:shd w:val="clear" w:color="auto" w:fill="FFFFFF"/>
              </w:rPr>
            </w:pPr>
            <w:r>
              <w:rPr>
                <w:rFonts w:asciiTheme="majorHAnsi" w:hAnsiTheme="majorHAnsi" w:cstheme="majorHAnsi"/>
                <w:color w:val="333333"/>
                <w:sz w:val="18"/>
                <w:szCs w:val="18"/>
                <w:shd w:val="clear" w:color="auto" w:fill="FFFFFF"/>
              </w:rPr>
              <w:t xml:space="preserve">Along a road </w:t>
            </w:r>
          </w:p>
          <w:p w14:paraId="4A69B9AF" w14:textId="77777777" w:rsidR="007551C2" w:rsidRDefault="007551C2" w:rsidP="000F5E3E">
            <w:pPr>
              <w:textAlignment w:val="baseline"/>
              <w:rPr>
                <w:rFonts w:asciiTheme="majorHAnsi" w:hAnsiTheme="majorHAnsi" w:cstheme="majorHAnsi"/>
                <w:color w:val="333333"/>
                <w:sz w:val="18"/>
                <w:szCs w:val="18"/>
                <w:shd w:val="clear" w:color="auto" w:fill="FFFFFF"/>
              </w:rPr>
            </w:pPr>
          </w:p>
          <w:p w14:paraId="2635B786" w14:textId="77777777" w:rsidR="007551C2" w:rsidRDefault="007551C2" w:rsidP="000F5E3E">
            <w:pPr>
              <w:textAlignment w:val="baseline"/>
              <w:rPr>
                <w:rFonts w:asciiTheme="majorHAnsi" w:hAnsiTheme="majorHAnsi" w:cstheme="majorHAnsi"/>
                <w:color w:val="333333"/>
                <w:sz w:val="18"/>
                <w:szCs w:val="18"/>
                <w:shd w:val="clear" w:color="auto" w:fill="FFFFFF"/>
              </w:rPr>
            </w:pPr>
            <w:r w:rsidRPr="007551C2">
              <w:rPr>
                <w:rFonts w:asciiTheme="majorHAnsi" w:hAnsiTheme="majorHAnsi" w:cstheme="majorHAnsi"/>
                <w:color w:val="333333"/>
                <w:sz w:val="18"/>
                <w:szCs w:val="18"/>
                <w:shd w:val="clear" w:color="auto" w:fill="FFFFFF"/>
              </w:rPr>
              <w:t xml:space="preserve">Plants that are grown in places like gardens and parks are called </w:t>
            </w:r>
            <w:r w:rsidRPr="007551C2">
              <w:rPr>
                <w:rFonts w:asciiTheme="majorHAnsi" w:hAnsiTheme="majorHAnsi" w:cstheme="majorHAnsi"/>
                <w:b/>
                <w:bCs/>
                <w:color w:val="333333"/>
                <w:sz w:val="18"/>
                <w:szCs w:val="18"/>
                <w:shd w:val="clear" w:color="auto" w:fill="FFFFFF"/>
              </w:rPr>
              <w:t>garden plants</w:t>
            </w:r>
            <w:r w:rsidRPr="007551C2">
              <w:rPr>
                <w:rFonts w:asciiTheme="majorHAnsi" w:hAnsiTheme="majorHAnsi" w:cstheme="majorHAnsi"/>
                <w:color w:val="333333"/>
                <w:sz w:val="18"/>
                <w:szCs w:val="18"/>
                <w:shd w:val="clear" w:color="auto" w:fill="FFFFFF"/>
              </w:rPr>
              <w:t>. These are usually planted and looked after by people.</w:t>
            </w:r>
          </w:p>
          <w:p w14:paraId="75CE525D" w14:textId="77777777" w:rsidR="007551C2" w:rsidRDefault="007551C2" w:rsidP="000F5E3E">
            <w:pPr>
              <w:textAlignment w:val="baseline"/>
              <w:rPr>
                <w:rFonts w:asciiTheme="majorHAnsi" w:hAnsiTheme="majorHAnsi" w:cstheme="majorHAnsi"/>
                <w:color w:val="333333"/>
                <w:sz w:val="18"/>
                <w:szCs w:val="18"/>
                <w:shd w:val="clear" w:color="auto" w:fill="FFFFFF"/>
              </w:rPr>
            </w:pPr>
          </w:p>
          <w:p w14:paraId="366AE5F3" w14:textId="77777777" w:rsidR="007551C2" w:rsidRPr="007551C2" w:rsidRDefault="007551C2" w:rsidP="007551C2">
            <w:pPr>
              <w:textAlignment w:val="baseline"/>
              <w:rPr>
                <w:rFonts w:asciiTheme="majorHAnsi" w:hAnsiTheme="majorHAnsi" w:cstheme="majorHAnsi"/>
                <w:color w:val="333333"/>
                <w:sz w:val="18"/>
                <w:szCs w:val="18"/>
                <w:shd w:val="clear" w:color="auto" w:fill="FFFFFF"/>
              </w:rPr>
            </w:pPr>
            <w:r w:rsidRPr="007551C2">
              <w:rPr>
                <w:rFonts w:asciiTheme="majorHAnsi" w:hAnsiTheme="majorHAnsi" w:cstheme="majorHAnsi"/>
                <w:color w:val="333333"/>
                <w:sz w:val="18"/>
                <w:szCs w:val="18"/>
                <w:shd w:val="clear" w:color="auto" w:fill="FFFFFF"/>
              </w:rPr>
              <w:t xml:space="preserve">Some plants grow wherever their seeds fall. We call these </w:t>
            </w:r>
            <w:r w:rsidRPr="007551C2">
              <w:rPr>
                <w:rFonts w:asciiTheme="majorHAnsi" w:hAnsiTheme="majorHAnsi" w:cstheme="majorHAnsi"/>
                <w:b/>
                <w:bCs/>
                <w:color w:val="333333"/>
                <w:sz w:val="18"/>
                <w:szCs w:val="18"/>
                <w:shd w:val="clear" w:color="auto" w:fill="FFFFFF"/>
              </w:rPr>
              <w:t>wild plants</w:t>
            </w:r>
            <w:r w:rsidRPr="007551C2">
              <w:rPr>
                <w:rFonts w:asciiTheme="majorHAnsi" w:hAnsiTheme="majorHAnsi" w:cstheme="majorHAnsi"/>
                <w:color w:val="333333"/>
                <w:sz w:val="18"/>
                <w:szCs w:val="18"/>
                <w:shd w:val="clear" w:color="auto" w:fill="FFFFFF"/>
              </w:rPr>
              <w:t>. </w:t>
            </w:r>
          </w:p>
          <w:p w14:paraId="3E046036" w14:textId="38C33752" w:rsidR="007551C2" w:rsidRDefault="007551C2" w:rsidP="007551C2">
            <w:pPr>
              <w:textAlignment w:val="baseline"/>
              <w:rPr>
                <w:rFonts w:asciiTheme="majorHAnsi" w:hAnsiTheme="majorHAnsi" w:cstheme="majorHAnsi"/>
                <w:color w:val="333333"/>
                <w:sz w:val="18"/>
                <w:szCs w:val="18"/>
                <w:shd w:val="clear" w:color="auto" w:fill="FFFFFF"/>
              </w:rPr>
            </w:pPr>
            <w:r w:rsidRPr="007551C2">
              <w:rPr>
                <w:rFonts w:asciiTheme="majorHAnsi" w:hAnsiTheme="majorHAnsi" w:cstheme="majorHAnsi"/>
                <w:color w:val="333333"/>
                <w:sz w:val="18"/>
                <w:szCs w:val="18"/>
                <w:shd w:val="clear" w:color="auto" w:fill="FFFFFF"/>
              </w:rPr>
              <w:t xml:space="preserve">They are not planted by people. </w:t>
            </w:r>
            <w:r>
              <w:rPr>
                <w:rFonts w:asciiTheme="majorHAnsi" w:hAnsiTheme="majorHAnsi" w:cstheme="majorHAnsi"/>
                <w:color w:val="333333"/>
                <w:sz w:val="18"/>
                <w:szCs w:val="18"/>
                <w:shd w:val="clear" w:color="auto" w:fill="FFFFFF"/>
              </w:rPr>
              <w:t xml:space="preserve">If they grow in places we do not want them- we call them </w:t>
            </w:r>
            <w:r w:rsidRPr="007551C2">
              <w:rPr>
                <w:rFonts w:asciiTheme="majorHAnsi" w:hAnsiTheme="majorHAnsi" w:cstheme="majorHAnsi"/>
                <w:b/>
                <w:color w:val="333333"/>
                <w:sz w:val="18"/>
                <w:szCs w:val="18"/>
                <w:shd w:val="clear" w:color="auto" w:fill="FFFFFF"/>
              </w:rPr>
              <w:t>weeds.</w:t>
            </w:r>
            <w:r>
              <w:rPr>
                <w:rFonts w:asciiTheme="majorHAnsi" w:hAnsiTheme="majorHAnsi" w:cstheme="majorHAnsi"/>
                <w:color w:val="333333"/>
                <w:sz w:val="18"/>
                <w:szCs w:val="18"/>
                <w:shd w:val="clear" w:color="auto" w:fill="FFFFFF"/>
              </w:rPr>
              <w:t xml:space="preserve"> </w:t>
            </w:r>
          </w:p>
          <w:p w14:paraId="342E0B5F" w14:textId="77777777" w:rsidR="007551C2" w:rsidRDefault="007551C2" w:rsidP="007551C2">
            <w:pPr>
              <w:textAlignment w:val="baseline"/>
              <w:rPr>
                <w:rFonts w:asciiTheme="majorHAnsi" w:hAnsiTheme="majorHAnsi" w:cstheme="majorHAnsi"/>
                <w:color w:val="333333"/>
                <w:sz w:val="18"/>
                <w:szCs w:val="18"/>
                <w:shd w:val="clear" w:color="auto" w:fill="FFFFFF"/>
              </w:rPr>
            </w:pPr>
          </w:p>
          <w:p w14:paraId="65771965" w14:textId="34F53641" w:rsidR="007551C2" w:rsidRDefault="007551C2" w:rsidP="007551C2">
            <w:pPr>
              <w:textAlignment w:val="baseline"/>
              <w:rPr>
                <w:rFonts w:asciiTheme="majorHAnsi" w:hAnsiTheme="majorHAnsi" w:cstheme="majorHAnsi"/>
                <w:color w:val="333333"/>
                <w:sz w:val="18"/>
                <w:szCs w:val="18"/>
                <w:shd w:val="clear" w:color="auto" w:fill="FFFFFF"/>
              </w:rPr>
            </w:pPr>
            <w:r>
              <w:rPr>
                <w:rFonts w:asciiTheme="majorHAnsi" w:hAnsiTheme="majorHAnsi" w:cstheme="majorHAnsi"/>
                <w:color w:val="333333"/>
                <w:sz w:val="18"/>
                <w:szCs w:val="18"/>
                <w:shd w:val="clear" w:color="auto" w:fill="FFFFFF"/>
              </w:rPr>
              <w:t xml:space="preserve">Examples of garden plants images to show- </w:t>
            </w:r>
          </w:p>
          <w:p w14:paraId="7883241F" w14:textId="77777777" w:rsidR="007551C2" w:rsidRDefault="007551C2" w:rsidP="007551C2">
            <w:pPr>
              <w:textAlignment w:val="baseline"/>
              <w:rPr>
                <w:rFonts w:asciiTheme="majorHAnsi" w:hAnsiTheme="majorHAnsi" w:cstheme="majorHAnsi"/>
                <w:color w:val="333333"/>
                <w:sz w:val="18"/>
                <w:szCs w:val="18"/>
                <w:shd w:val="clear" w:color="auto" w:fill="FFFFFF"/>
              </w:rPr>
            </w:pPr>
            <w:r>
              <w:rPr>
                <w:rFonts w:asciiTheme="majorHAnsi" w:hAnsiTheme="majorHAnsi" w:cstheme="majorHAnsi"/>
                <w:color w:val="333333"/>
                <w:sz w:val="18"/>
                <w:szCs w:val="18"/>
                <w:shd w:val="clear" w:color="auto" w:fill="FFFFFF"/>
              </w:rPr>
              <w:t xml:space="preserve">Pansies, lavender, sweet peas, roses, grass (grass can also grow wild). </w:t>
            </w:r>
          </w:p>
          <w:p w14:paraId="45758BDC" w14:textId="77777777" w:rsidR="007551C2" w:rsidRDefault="007551C2" w:rsidP="007551C2">
            <w:pPr>
              <w:textAlignment w:val="baseline"/>
              <w:rPr>
                <w:rFonts w:asciiTheme="majorHAnsi" w:hAnsiTheme="majorHAnsi" w:cstheme="majorHAnsi"/>
                <w:color w:val="333333"/>
                <w:sz w:val="18"/>
                <w:szCs w:val="18"/>
                <w:shd w:val="clear" w:color="auto" w:fill="FFFFFF"/>
              </w:rPr>
            </w:pPr>
            <w:r>
              <w:rPr>
                <w:rFonts w:asciiTheme="majorHAnsi" w:hAnsiTheme="majorHAnsi" w:cstheme="majorHAnsi"/>
                <w:color w:val="333333"/>
                <w:sz w:val="18"/>
                <w:szCs w:val="18"/>
                <w:shd w:val="clear" w:color="auto" w:fill="FFFFFF"/>
              </w:rPr>
              <w:t xml:space="preserve">Examples of wild plants images to show- dandelions, daisies, buttercups, nettles, </w:t>
            </w:r>
            <w:r w:rsidR="007203F7">
              <w:rPr>
                <w:rFonts w:asciiTheme="majorHAnsi" w:hAnsiTheme="majorHAnsi" w:cstheme="majorHAnsi"/>
                <w:color w:val="333333"/>
                <w:sz w:val="18"/>
                <w:szCs w:val="18"/>
                <w:shd w:val="clear" w:color="auto" w:fill="FFFFFF"/>
              </w:rPr>
              <w:t xml:space="preserve">clover, ivy (ivy can also be a garden plant). </w:t>
            </w:r>
          </w:p>
          <w:p w14:paraId="4D1A41E2" w14:textId="77777777" w:rsidR="007203F7" w:rsidRDefault="007203F7" w:rsidP="007551C2">
            <w:pPr>
              <w:textAlignment w:val="baseline"/>
              <w:rPr>
                <w:rFonts w:asciiTheme="majorHAnsi" w:hAnsiTheme="majorHAnsi" w:cstheme="majorHAnsi"/>
                <w:color w:val="333333"/>
                <w:sz w:val="18"/>
                <w:szCs w:val="18"/>
                <w:shd w:val="clear" w:color="auto" w:fill="FFFFFF"/>
              </w:rPr>
            </w:pPr>
          </w:p>
          <w:p w14:paraId="04E3E4AB" w14:textId="77777777" w:rsidR="007203F7" w:rsidRDefault="007203F7" w:rsidP="007551C2">
            <w:pPr>
              <w:textAlignment w:val="baseline"/>
              <w:rPr>
                <w:rFonts w:asciiTheme="majorHAnsi" w:hAnsiTheme="majorHAnsi" w:cstheme="majorHAnsi"/>
                <w:color w:val="333333"/>
                <w:sz w:val="18"/>
                <w:szCs w:val="18"/>
                <w:shd w:val="clear" w:color="auto" w:fill="FFFFFF"/>
              </w:rPr>
            </w:pPr>
            <w:r w:rsidRPr="007203F7">
              <w:rPr>
                <w:rFonts w:asciiTheme="majorHAnsi" w:hAnsiTheme="majorHAnsi" w:cstheme="majorHAnsi"/>
                <w:color w:val="333333"/>
                <w:sz w:val="18"/>
                <w:szCs w:val="18"/>
                <w:shd w:val="clear" w:color="auto" w:fill="FFFFFF"/>
              </w:rPr>
              <w:t xml:space="preserve">A </w:t>
            </w:r>
            <w:r w:rsidRPr="007203F7">
              <w:rPr>
                <w:rFonts w:asciiTheme="majorHAnsi" w:hAnsiTheme="majorHAnsi" w:cstheme="majorHAnsi"/>
                <w:b/>
                <w:bCs/>
                <w:color w:val="333333"/>
                <w:sz w:val="18"/>
                <w:szCs w:val="18"/>
                <w:shd w:val="clear" w:color="auto" w:fill="FFFFFF"/>
              </w:rPr>
              <w:t>wild plant</w:t>
            </w:r>
            <w:r w:rsidRPr="007203F7">
              <w:rPr>
                <w:rFonts w:asciiTheme="majorHAnsi" w:hAnsiTheme="majorHAnsi" w:cstheme="majorHAnsi"/>
                <w:color w:val="333333"/>
                <w:sz w:val="18"/>
                <w:szCs w:val="18"/>
                <w:shd w:val="clear" w:color="auto" w:fill="FFFFFF"/>
              </w:rPr>
              <w:t xml:space="preserve"> is a plant that grows without help from people.</w:t>
            </w:r>
          </w:p>
          <w:p w14:paraId="35C81C5C" w14:textId="77777777" w:rsidR="007203F7" w:rsidRDefault="007203F7" w:rsidP="007551C2">
            <w:pPr>
              <w:textAlignment w:val="baseline"/>
              <w:rPr>
                <w:rFonts w:asciiTheme="majorHAnsi" w:hAnsiTheme="majorHAnsi" w:cstheme="majorHAnsi"/>
                <w:color w:val="333333"/>
                <w:sz w:val="18"/>
                <w:szCs w:val="18"/>
                <w:shd w:val="clear" w:color="auto" w:fill="FFFFFF"/>
              </w:rPr>
            </w:pPr>
          </w:p>
          <w:p w14:paraId="2217C0B3" w14:textId="77777777" w:rsidR="007203F7" w:rsidRDefault="007203F7" w:rsidP="007551C2">
            <w:pPr>
              <w:textAlignment w:val="baseline"/>
              <w:rPr>
                <w:rFonts w:asciiTheme="majorHAnsi" w:hAnsiTheme="majorHAnsi" w:cstheme="majorHAnsi"/>
                <w:color w:val="333333"/>
                <w:sz w:val="18"/>
                <w:szCs w:val="18"/>
                <w:shd w:val="clear" w:color="auto" w:fill="FFFFFF"/>
              </w:rPr>
            </w:pPr>
            <w:r w:rsidRPr="007203F7">
              <w:rPr>
                <w:rFonts w:asciiTheme="majorHAnsi" w:hAnsiTheme="majorHAnsi" w:cstheme="majorHAnsi"/>
                <w:color w:val="333333"/>
                <w:sz w:val="18"/>
                <w:szCs w:val="18"/>
                <w:shd w:val="clear" w:color="auto" w:fill="FFFFFF"/>
              </w:rPr>
              <w:t xml:space="preserve">A </w:t>
            </w:r>
            <w:r w:rsidRPr="007203F7">
              <w:rPr>
                <w:rFonts w:asciiTheme="majorHAnsi" w:hAnsiTheme="majorHAnsi" w:cstheme="majorHAnsi"/>
                <w:b/>
                <w:bCs/>
                <w:color w:val="333333"/>
                <w:sz w:val="18"/>
                <w:szCs w:val="18"/>
                <w:shd w:val="clear" w:color="auto" w:fill="FFFFFF"/>
              </w:rPr>
              <w:t>garden plant</w:t>
            </w:r>
            <w:r w:rsidRPr="007203F7">
              <w:rPr>
                <w:rFonts w:asciiTheme="majorHAnsi" w:hAnsiTheme="majorHAnsi" w:cstheme="majorHAnsi"/>
                <w:color w:val="333333"/>
                <w:sz w:val="18"/>
                <w:szCs w:val="18"/>
                <w:shd w:val="clear" w:color="auto" w:fill="FFFFFF"/>
              </w:rPr>
              <w:t xml:space="preserve"> is planted and looked after by people.</w:t>
            </w:r>
          </w:p>
          <w:p w14:paraId="044866BA" w14:textId="77777777" w:rsidR="007203F7" w:rsidRDefault="007203F7" w:rsidP="007551C2">
            <w:pPr>
              <w:textAlignment w:val="baseline"/>
              <w:rPr>
                <w:rFonts w:asciiTheme="majorHAnsi" w:hAnsiTheme="majorHAnsi" w:cstheme="majorHAnsi"/>
                <w:color w:val="333333"/>
                <w:sz w:val="18"/>
                <w:szCs w:val="18"/>
                <w:shd w:val="clear" w:color="auto" w:fill="FFFFFF"/>
              </w:rPr>
            </w:pPr>
          </w:p>
          <w:p w14:paraId="7F7439EB" w14:textId="77777777" w:rsidR="007203F7" w:rsidRPr="007203F7" w:rsidRDefault="007203F7" w:rsidP="007203F7">
            <w:pPr>
              <w:textAlignment w:val="baseline"/>
              <w:rPr>
                <w:rFonts w:asciiTheme="majorHAnsi" w:hAnsiTheme="majorHAnsi" w:cstheme="majorHAnsi"/>
                <w:color w:val="333333"/>
                <w:sz w:val="18"/>
                <w:szCs w:val="18"/>
                <w:shd w:val="clear" w:color="auto" w:fill="FFFFFF"/>
              </w:rPr>
            </w:pPr>
            <w:r w:rsidRPr="007203F7">
              <w:rPr>
                <w:rFonts w:asciiTheme="majorHAnsi" w:hAnsiTheme="majorHAnsi" w:cstheme="majorHAnsi"/>
                <w:color w:val="333333"/>
                <w:sz w:val="18"/>
                <w:szCs w:val="18"/>
                <w:shd w:val="clear" w:color="auto" w:fill="FFFFFF"/>
              </w:rPr>
              <w:t>Some plants can be wild plants and garden plants.</w:t>
            </w:r>
          </w:p>
          <w:p w14:paraId="136D5257" w14:textId="2719FDEC" w:rsidR="007203F7" w:rsidRPr="007551C2" w:rsidRDefault="007203F7" w:rsidP="007551C2">
            <w:pPr>
              <w:textAlignment w:val="baseline"/>
              <w:rPr>
                <w:rFonts w:asciiTheme="majorHAnsi" w:hAnsiTheme="majorHAnsi" w:cstheme="majorHAnsi"/>
                <w:color w:val="333333"/>
                <w:sz w:val="18"/>
                <w:szCs w:val="18"/>
                <w:shd w:val="clear" w:color="auto" w:fill="FFFFFF"/>
              </w:rPr>
            </w:pPr>
          </w:p>
        </w:tc>
        <w:tc>
          <w:tcPr>
            <w:tcW w:w="2552" w:type="dxa"/>
          </w:tcPr>
          <w:p w14:paraId="1569B980" w14:textId="77777777" w:rsidR="005D4E67" w:rsidRDefault="0092431E" w:rsidP="000F5E3E">
            <w:pPr>
              <w:rPr>
                <w:rFonts w:asciiTheme="majorHAnsi" w:hAnsiTheme="majorHAnsi" w:cstheme="majorHAnsi"/>
                <w:sz w:val="18"/>
                <w:szCs w:val="18"/>
              </w:rPr>
            </w:pPr>
            <w:r>
              <w:rPr>
                <w:rFonts w:asciiTheme="majorHAnsi" w:hAnsiTheme="majorHAnsi" w:cstheme="majorHAnsi"/>
                <w:sz w:val="18"/>
                <w:szCs w:val="18"/>
              </w:rPr>
              <w:t xml:space="preserve">Parts of a tree- </w:t>
            </w:r>
          </w:p>
          <w:p w14:paraId="1D2B0941" w14:textId="77777777" w:rsidR="0092431E" w:rsidRPr="00F9056C" w:rsidRDefault="0092431E" w:rsidP="0092431E">
            <w:pPr>
              <w:pStyle w:val="ListParagraph"/>
              <w:numPr>
                <w:ilvl w:val="0"/>
                <w:numId w:val="7"/>
              </w:numPr>
              <w:rPr>
                <w:rFonts w:asciiTheme="majorHAnsi" w:hAnsiTheme="majorHAnsi" w:cstheme="majorHAnsi"/>
                <w:sz w:val="16"/>
                <w:szCs w:val="18"/>
              </w:rPr>
            </w:pPr>
            <w:r w:rsidRPr="00F9056C">
              <w:rPr>
                <w:rFonts w:asciiTheme="majorHAnsi" w:hAnsiTheme="majorHAnsi" w:cstheme="majorHAnsi"/>
                <w:sz w:val="16"/>
                <w:szCs w:val="18"/>
              </w:rPr>
              <w:t xml:space="preserve">Leaves </w:t>
            </w:r>
          </w:p>
          <w:p w14:paraId="3524E5BD" w14:textId="77777777" w:rsidR="0092431E" w:rsidRPr="00F9056C" w:rsidRDefault="0092431E" w:rsidP="0092431E">
            <w:pPr>
              <w:pStyle w:val="ListParagraph"/>
              <w:numPr>
                <w:ilvl w:val="0"/>
                <w:numId w:val="7"/>
              </w:numPr>
              <w:rPr>
                <w:rFonts w:asciiTheme="majorHAnsi" w:hAnsiTheme="majorHAnsi" w:cstheme="majorHAnsi"/>
                <w:sz w:val="16"/>
                <w:szCs w:val="18"/>
              </w:rPr>
            </w:pPr>
            <w:r w:rsidRPr="00F9056C">
              <w:rPr>
                <w:rFonts w:asciiTheme="majorHAnsi" w:hAnsiTheme="majorHAnsi" w:cstheme="majorHAnsi"/>
                <w:sz w:val="16"/>
                <w:szCs w:val="18"/>
              </w:rPr>
              <w:t xml:space="preserve">Fruit </w:t>
            </w:r>
          </w:p>
          <w:p w14:paraId="76ABF807" w14:textId="77777777" w:rsidR="0092431E" w:rsidRPr="00F9056C" w:rsidRDefault="0092431E" w:rsidP="0092431E">
            <w:pPr>
              <w:pStyle w:val="ListParagraph"/>
              <w:numPr>
                <w:ilvl w:val="0"/>
                <w:numId w:val="7"/>
              </w:numPr>
              <w:rPr>
                <w:rFonts w:asciiTheme="majorHAnsi" w:hAnsiTheme="majorHAnsi" w:cstheme="majorHAnsi"/>
                <w:sz w:val="16"/>
                <w:szCs w:val="18"/>
              </w:rPr>
            </w:pPr>
            <w:r w:rsidRPr="00F9056C">
              <w:rPr>
                <w:rFonts w:asciiTheme="majorHAnsi" w:hAnsiTheme="majorHAnsi" w:cstheme="majorHAnsi"/>
                <w:sz w:val="16"/>
                <w:szCs w:val="18"/>
              </w:rPr>
              <w:t>Roots - Tree roots grow underground, but can sometimes be seen above ground like this.</w:t>
            </w:r>
          </w:p>
          <w:p w14:paraId="5A522E8C" w14:textId="77777777" w:rsidR="0092431E" w:rsidRPr="00F9056C" w:rsidRDefault="0092431E" w:rsidP="0092431E">
            <w:pPr>
              <w:pStyle w:val="ListParagraph"/>
              <w:numPr>
                <w:ilvl w:val="0"/>
                <w:numId w:val="7"/>
              </w:numPr>
              <w:rPr>
                <w:rFonts w:asciiTheme="majorHAnsi" w:hAnsiTheme="majorHAnsi" w:cstheme="majorHAnsi"/>
                <w:sz w:val="16"/>
                <w:szCs w:val="18"/>
              </w:rPr>
            </w:pPr>
            <w:r w:rsidRPr="00F9056C">
              <w:rPr>
                <w:rFonts w:asciiTheme="majorHAnsi" w:hAnsiTheme="majorHAnsi" w:cstheme="majorHAnsi"/>
                <w:sz w:val="16"/>
                <w:szCs w:val="18"/>
              </w:rPr>
              <w:t xml:space="preserve">Blossom - In spring some deciduous plants have lots of flowers. We call this blossom. </w:t>
            </w:r>
          </w:p>
          <w:p w14:paraId="56FB3404" w14:textId="77777777" w:rsidR="0092431E" w:rsidRPr="00F9056C" w:rsidRDefault="0092431E" w:rsidP="0092431E">
            <w:pPr>
              <w:pStyle w:val="ListParagraph"/>
              <w:numPr>
                <w:ilvl w:val="0"/>
                <w:numId w:val="7"/>
              </w:numPr>
              <w:rPr>
                <w:rFonts w:asciiTheme="majorHAnsi" w:hAnsiTheme="majorHAnsi" w:cstheme="majorHAnsi"/>
                <w:sz w:val="16"/>
                <w:szCs w:val="18"/>
              </w:rPr>
            </w:pPr>
            <w:r w:rsidRPr="00F9056C">
              <w:rPr>
                <w:rFonts w:asciiTheme="majorHAnsi" w:hAnsiTheme="majorHAnsi" w:cstheme="majorHAnsi"/>
                <w:sz w:val="16"/>
                <w:szCs w:val="18"/>
              </w:rPr>
              <w:t xml:space="preserve">Trunk - The outside part of a trunk is called </w:t>
            </w:r>
            <w:r w:rsidRPr="00F9056C">
              <w:rPr>
                <w:rFonts w:asciiTheme="majorHAnsi" w:hAnsiTheme="majorHAnsi" w:cstheme="majorHAnsi"/>
                <w:b/>
                <w:bCs/>
                <w:sz w:val="16"/>
                <w:szCs w:val="18"/>
              </w:rPr>
              <w:t>bark</w:t>
            </w:r>
            <w:r w:rsidRPr="00F9056C">
              <w:rPr>
                <w:rFonts w:asciiTheme="majorHAnsi" w:hAnsiTheme="majorHAnsi" w:cstheme="majorHAnsi"/>
                <w:sz w:val="16"/>
                <w:szCs w:val="18"/>
              </w:rPr>
              <w:t xml:space="preserve">. </w:t>
            </w:r>
          </w:p>
          <w:p w14:paraId="2FB0CA91" w14:textId="3B564392" w:rsidR="0092431E" w:rsidRPr="00F9056C" w:rsidRDefault="0092431E" w:rsidP="0092431E">
            <w:pPr>
              <w:pStyle w:val="ListParagraph"/>
              <w:numPr>
                <w:ilvl w:val="0"/>
                <w:numId w:val="7"/>
              </w:numPr>
              <w:rPr>
                <w:rFonts w:asciiTheme="majorHAnsi" w:hAnsiTheme="majorHAnsi" w:cstheme="majorHAnsi"/>
                <w:sz w:val="16"/>
                <w:szCs w:val="18"/>
              </w:rPr>
            </w:pPr>
            <w:r w:rsidRPr="00F9056C">
              <w:rPr>
                <w:rFonts w:asciiTheme="majorHAnsi" w:hAnsiTheme="majorHAnsi" w:cstheme="majorHAnsi"/>
                <w:sz w:val="16"/>
                <w:szCs w:val="18"/>
              </w:rPr>
              <w:t xml:space="preserve">Branches </w:t>
            </w:r>
          </w:p>
          <w:p w14:paraId="5D105C71" w14:textId="77777777" w:rsidR="0092431E" w:rsidRDefault="0092431E" w:rsidP="000F5E3E">
            <w:pPr>
              <w:rPr>
                <w:rFonts w:asciiTheme="majorHAnsi" w:hAnsiTheme="majorHAnsi" w:cstheme="majorHAnsi"/>
                <w:sz w:val="18"/>
                <w:szCs w:val="18"/>
              </w:rPr>
            </w:pPr>
          </w:p>
          <w:p w14:paraId="61870909" w14:textId="77777777" w:rsidR="00F9056C" w:rsidRDefault="0092431E" w:rsidP="0092431E">
            <w:pPr>
              <w:rPr>
                <w:rFonts w:asciiTheme="majorHAnsi" w:hAnsiTheme="majorHAnsi" w:cstheme="majorHAnsi"/>
                <w:sz w:val="18"/>
                <w:szCs w:val="18"/>
              </w:rPr>
            </w:pPr>
            <w:r>
              <w:rPr>
                <w:rFonts w:asciiTheme="majorHAnsi" w:hAnsiTheme="majorHAnsi" w:cstheme="majorHAnsi"/>
                <w:sz w:val="18"/>
                <w:szCs w:val="18"/>
              </w:rPr>
              <w:t xml:space="preserve">Tree fruit - </w:t>
            </w:r>
            <w:r w:rsidRPr="0092431E">
              <w:rPr>
                <w:rFonts w:asciiTheme="majorHAnsi" w:hAnsiTheme="majorHAnsi" w:cstheme="majorHAnsi"/>
                <w:sz w:val="18"/>
                <w:szCs w:val="18"/>
              </w:rPr>
              <w:t xml:space="preserve">Many trees have </w:t>
            </w:r>
            <w:r w:rsidRPr="0092431E">
              <w:rPr>
                <w:rFonts w:asciiTheme="majorHAnsi" w:hAnsiTheme="majorHAnsi" w:cstheme="majorHAnsi"/>
                <w:b/>
                <w:bCs/>
                <w:sz w:val="18"/>
                <w:szCs w:val="18"/>
              </w:rPr>
              <w:t>fruit</w:t>
            </w:r>
            <w:r w:rsidRPr="0092431E">
              <w:rPr>
                <w:rFonts w:asciiTheme="majorHAnsi" w:hAnsiTheme="majorHAnsi" w:cstheme="majorHAnsi"/>
                <w:sz w:val="18"/>
                <w:szCs w:val="18"/>
              </w:rPr>
              <w:t xml:space="preserve">. </w:t>
            </w:r>
          </w:p>
          <w:p w14:paraId="3422C928" w14:textId="147282D4" w:rsidR="0092431E" w:rsidRPr="00F9056C" w:rsidRDefault="0092431E" w:rsidP="0092431E">
            <w:pPr>
              <w:rPr>
                <w:rFonts w:asciiTheme="majorHAnsi" w:hAnsiTheme="majorHAnsi" w:cstheme="majorHAnsi"/>
                <w:sz w:val="14"/>
                <w:szCs w:val="18"/>
              </w:rPr>
            </w:pPr>
            <w:r w:rsidRPr="00F9056C">
              <w:rPr>
                <w:rFonts w:asciiTheme="majorHAnsi" w:hAnsiTheme="majorHAnsi" w:cstheme="majorHAnsi"/>
                <w:sz w:val="14"/>
                <w:szCs w:val="18"/>
              </w:rPr>
              <w:t xml:space="preserve">Some of the </w:t>
            </w:r>
            <w:r w:rsidRPr="00F9056C">
              <w:rPr>
                <w:rFonts w:asciiTheme="majorHAnsi" w:hAnsiTheme="majorHAnsi" w:cstheme="majorHAnsi"/>
                <w:b/>
                <w:bCs/>
                <w:sz w:val="14"/>
                <w:szCs w:val="18"/>
              </w:rPr>
              <w:t>fruit</w:t>
            </w:r>
            <w:r w:rsidRPr="00F9056C">
              <w:rPr>
                <w:rFonts w:asciiTheme="majorHAnsi" w:hAnsiTheme="majorHAnsi" w:cstheme="majorHAnsi"/>
                <w:sz w:val="14"/>
                <w:szCs w:val="18"/>
              </w:rPr>
              <w:t xml:space="preserve"> can be eaten by people, such as oranges, apples and pears. </w:t>
            </w:r>
          </w:p>
          <w:p w14:paraId="7E76442B" w14:textId="77777777" w:rsidR="0092431E" w:rsidRPr="00F9056C" w:rsidRDefault="0092431E" w:rsidP="0092431E">
            <w:pPr>
              <w:rPr>
                <w:rFonts w:asciiTheme="majorHAnsi" w:hAnsiTheme="majorHAnsi" w:cstheme="majorHAnsi"/>
                <w:sz w:val="14"/>
                <w:szCs w:val="18"/>
              </w:rPr>
            </w:pPr>
            <w:r w:rsidRPr="00F9056C">
              <w:rPr>
                <w:rFonts w:asciiTheme="majorHAnsi" w:hAnsiTheme="majorHAnsi" w:cstheme="majorHAnsi"/>
                <w:sz w:val="14"/>
                <w:szCs w:val="18"/>
              </w:rPr>
              <w:t xml:space="preserve">Some of the </w:t>
            </w:r>
            <w:r w:rsidRPr="00F9056C">
              <w:rPr>
                <w:rFonts w:asciiTheme="majorHAnsi" w:hAnsiTheme="majorHAnsi" w:cstheme="majorHAnsi"/>
                <w:b/>
                <w:bCs/>
                <w:sz w:val="14"/>
                <w:szCs w:val="18"/>
              </w:rPr>
              <w:t xml:space="preserve">fruit </w:t>
            </w:r>
            <w:r w:rsidRPr="00F9056C">
              <w:rPr>
                <w:rFonts w:asciiTheme="majorHAnsi" w:hAnsiTheme="majorHAnsi" w:cstheme="majorHAnsi"/>
                <w:sz w:val="14"/>
                <w:szCs w:val="18"/>
              </w:rPr>
              <w:t xml:space="preserve">is </w:t>
            </w:r>
            <w:r w:rsidRPr="00F9056C">
              <w:rPr>
                <w:rFonts w:asciiTheme="majorHAnsi" w:hAnsiTheme="majorHAnsi" w:cstheme="majorHAnsi"/>
                <w:b/>
                <w:bCs/>
                <w:sz w:val="14"/>
                <w:szCs w:val="18"/>
              </w:rPr>
              <w:t>poisonous</w:t>
            </w:r>
            <w:r w:rsidRPr="00F9056C">
              <w:rPr>
                <w:rFonts w:asciiTheme="majorHAnsi" w:hAnsiTheme="majorHAnsi" w:cstheme="majorHAnsi"/>
                <w:sz w:val="14"/>
                <w:szCs w:val="18"/>
              </w:rPr>
              <w:t xml:space="preserve"> to people, but birds and other animals can eat them. </w:t>
            </w:r>
          </w:p>
          <w:p w14:paraId="15F2B99D" w14:textId="77777777" w:rsidR="0092431E" w:rsidRDefault="0092431E" w:rsidP="0092431E">
            <w:pPr>
              <w:rPr>
                <w:rFonts w:asciiTheme="majorHAnsi" w:hAnsiTheme="majorHAnsi" w:cstheme="majorHAnsi"/>
                <w:sz w:val="14"/>
                <w:szCs w:val="18"/>
              </w:rPr>
            </w:pPr>
            <w:r w:rsidRPr="00F9056C">
              <w:rPr>
                <w:rFonts w:asciiTheme="majorHAnsi" w:hAnsiTheme="majorHAnsi" w:cstheme="majorHAnsi"/>
                <w:sz w:val="14"/>
                <w:szCs w:val="18"/>
              </w:rPr>
              <w:t xml:space="preserve">Holly berries are </w:t>
            </w:r>
            <w:r w:rsidRPr="00F9056C">
              <w:rPr>
                <w:rFonts w:asciiTheme="majorHAnsi" w:hAnsiTheme="majorHAnsi" w:cstheme="majorHAnsi"/>
                <w:b/>
                <w:bCs/>
                <w:sz w:val="14"/>
                <w:szCs w:val="18"/>
              </w:rPr>
              <w:t>poisonous</w:t>
            </w:r>
            <w:r w:rsidRPr="00F9056C">
              <w:rPr>
                <w:rFonts w:asciiTheme="majorHAnsi" w:hAnsiTheme="majorHAnsi" w:cstheme="majorHAnsi"/>
                <w:sz w:val="14"/>
                <w:szCs w:val="18"/>
              </w:rPr>
              <w:t xml:space="preserve"> to people but robins love them!</w:t>
            </w:r>
          </w:p>
          <w:p w14:paraId="0811A95B" w14:textId="77777777" w:rsidR="00F9056C" w:rsidRPr="00F9056C" w:rsidRDefault="00F9056C" w:rsidP="0092431E">
            <w:pPr>
              <w:rPr>
                <w:rFonts w:asciiTheme="majorHAnsi" w:hAnsiTheme="majorHAnsi" w:cstheme="majorHAnsi"/>
                <w:sz w:val="14"/>
                <w:szCs w:val="18"/>
              </w:rPr>
            </w:pPr>
          </w:p>
          <w:p w14:paraId="1A84A3F8" w14:textId="3D88AFC1" w:rsidR="0092431E" w:rsidRPr="0092431E" w:rsidRDefault="0092431E" w:rsidP="0092431E">
            <w:pPr>
              <w:rPr>
                <w:rFonts w:asciiTheme="majorHAnsi" w:hAnsiTheme="majorHAnsi" w:cstheme="majorHAnsi"/>
                <w:sz w:val="18"/>
                <w:szCs w:val="18"/>
              </w:rPr>
            </w:pPr>
            <w:r w:rsidRPr="0092431E">
              <w:rPr>
                <w:rFonts w:asciiTheme="majorHAnsi" w:hAnsiTheme="majorHAnsi" w:cstheme="majorHAnsi"/>
                <w:sz w:val="18"/>
                <w:szCs w:val="18"/>
              </w:rPr>
              <w:t xml:space="preserve">Some trees produce </w:t>
            </w:r>
            <w:r w:rsidRPr="0092431E">
              <w:rPr>
                <w:rFonts w:asciiTheme="majorHAnsi" w:hAnsiTheme="majorHAnsi" w:cstheme="majorHAnsi"/>
                <w:b/>
                <w:bCs/>
                <w:sz w:val="18"/>
                <w:szCs w:val="18"/>
              </w:rPr>
              <w:t>nuts</w:t>
            </w:r>
            <w:r w:rsidRPr="0092431E">
              <w:rPr>
                <w:rFonts w:asciiTheme="majorHAnsi" w:hAnsiTheme="majorHAnsi" w:cstheme="majorHAnsi"/>
                <w:sz w:val="18"/>
                <w:szCs w:val="18"/>
              </w:rPr>
              <w:t xml:space="preserve">. Some animals eat </w:t>
            </w:r>
            <w:r w:rsidRPr="0092431E">
              <w:rPr>
                <w:rFonts w:asciiTheme="majorHAnsi" w:hAnsiTheme="majorHAnsi" w:cstheme="majorHAnsi"/>
                <w:b/>
                <w:bCs/>
                <w:sz w:val="18"/>
                <w:szCs w:val="18"/>
              </w:rPr>
              <w:t>nuts</w:t>
            </w:r>
            <w:r w:rsidRPr="0092431E">
              <w:rPr>
                <w:rFonts w:asciiTheme="majorHAnsi" w:hAnsiTheme="majorHAnsi" w:cstheme="majorHAnsi"/>
                <w:sz w:val="18"/>
                <w:szCs w:val="18"/>
              </w:rPr>
              <w:t>, and some people eat them too. </w:t>
            </w:r>
          </w:p>
          <w:p w14:paraId="6D933336" w14:textId="30CCD809" w:rsidR="0092431E" w:rsidRPr="00F9056C" w:rsidRDefault="0092431E" w:rsidP="000F5E3E">
            <w:pPr>
              <w:rPr>
                <w:rFonts w:asciiTheme="majorHAnsi" w:hAnsiTheme="majorHAnsi" w:cstheme="majorHAnsi"/>
                <w:sz w:val="14"/>
                <w:szCs w:val="18"/>
              </w:rPr>
            </w:pPr>
            <w:r w:rsidRPr="00F9056C">
              <w:rPr>
                <w:rFonts w:asciiTheme="majorHAnsi" w:hAnsiTheme="majorHAnsi" w:cstheme="majorHAnsi"/>
                <w:sz w:val="14"/>
                <w:szCs w:val="18"/>
              </w:rPr>
              <w:t xml:space="preserve">Acorns are </w:t>
            </w:r>
            <w:r w:rsidRPr="00F9056C">
              <w:rPr>
                <w:rFonts w:asciiTheme="majorHAnsi" w:hAnsiTheme="majorHAnsi" w:cstheme="majorHAnsi"/>
                <w:b/>
                <w:bCs/>
                <w:sz w:val="14"/>
                <w:szCs w:val="18"/>
              </w:rPr>
              <w:t>nuts</w:t>
            </w:r>
            <w:r w:rsidRPr="00F9056C">
              <w:rPr>
                <w:rFonts w:asciiTheme="majorHAnsi" w:hAnsiTheme="majorHAnsi" w:cstheme="majorHAnsi"/>
                <w:sz w:val="14"/>
                <w:szCs w:val="18"/>
              </w:rPr>
              <w:t xml:space="preserve"> that grow on oak trees. People don’t tend to eat acorns, but woodland creatures love them!</w:t>
            </w:r>
          </w:p>
          <w:p w14:paraId="128B60EB" w14:textId="13A60EF9" w:rsidR="0092431E" w:rsidRPr="00F9056C" w:rsidRDefault="0092431E" w:rsidP="0092431E">
            <w:pPr>
              <w:rPr>
                <w:rFonts w:asciiTheme="majorHAnsi" w:hAnsiTheme="majorHAnsi" w:cstheme="majorHAnsi"/>
                <w:sz w:val="14"/>
                <w:szCs w:val="18"/>
              </w:rPr>
            </w:pPr>
            <w:r w:rsidRPr="00F9056C">
              <w:rPr>
                <w:rFonts w:asciiTheme="majorHAnsi" w:hAnsiTheme="majorHAnsi" w:cstheme="majorHAnsi"/>
                <w:sz w:val="14"/>
                <w:szCs w:val="18"/>
              </w:rPr>
              <w:t>Chestnuts are also nuts. Some chestnuts, such as sweet chestnuts, can be eaten by people. Some animals eat horse chestnuts (or conkers) but they shouldn't be eaten by people.</w:t>
            </w:r>
          </w:p>
          <w:p w14:paraId="64993189" w14:textId="77777777" w:rsidR="0092431E" w:rsidRDefault="0092431E" w:rsidP="000F5E3E">
            <w:pPr>
              <w:rPr>
                <w:rFonts w:asciiTheme="majorHAnsi" w:hAnsiTheme="majorHAnsi" w:cstheme="majorHAnsi"/>
                <w:sz w:val="18"/>
                <w:szCs w:val="18"/>
              </w:rPr>
            </w:pPr>
          </w:p>
          <w:p w14:paraId="289AAD3A" w14:textId="77777777" w:rsidR="00F9056C" w:rsidRDefault="00F9056C" w:rsidP="000F5E3E">
            <w:pPr>
              <w:rPr>
                <w:rFonts w:asciiTheme="majorHAnsi" w:hAnsiTheme="majorHAnsi" w:cstheme="majorHAnsi"/>
                <w:sz w:val="18"/>
                <w:szCs w:val="18"/>
              </w:rPr>
            </w:pPr>
            <w:r>
              <w:rPr>
                <w:rFonts w:asciiTheme="majorHAnsi" w:hAnsiTheme="majorHAnsi" w:cstheme="majorHAnsi"/>
                <w:sz w:val="18"/>
                <w:szCs w:val="18"/>
              </w:rPr>
              <w:t xml:space="preserve">Some trees produce </w:t>
            </w:r>
            <w:r w:rsidRPr="00F9056C">
              <w:rPr>
                <w:rFonts w:asciiTheme="majorHAnsi" w:hAnsiTheme="majorHAnsi" w:cstheme="majorHAnsi"/>
                <w:b/>
                <w:sz w:val="18"/>
                <w:szCs w:val="18"/>
              </w:rPr>
              <w:t>cones.</w:t>
            </w:r>
            <w:r>
              <w:rPr>
                <w:rFonts w:asciiTheme="majorHAnsi" w:hAnsiTheme="majorHAnsi" w:cstheme="majorHAnsi"/>
                <w:sz w:val="18"/>
                <w:szCs w:val="18"/>
              </w:rPr>
              <w:t xml:space="preserve"> Cones contain seeds. </w:t>
            </w:r>
          </w:p>
          <w:p w14:paraId="6D25D8DA" w14:textId="77777777" w:rsidR="00F9056C" w:rsidRDefault="00F9056C" w:rsidP="000F5E3E">
            <w:pPr>
              <w:rPr>
                <w:rFonts w:asciiTheme="majorHAnsi" w:hAnsiTheme="majorHAnsi" w:cstheme="majorHAnsi"/>
                <w:sz w:val="14"/>
                <w:szCs w:val="18"/>
              </w:rPr>
            </w:pPr>
            <w:r>
              <w:rPr>
                <w:rFonts w:asciiTheme="majorHAnsi" w:hAnsiTheme="majorHAnsi" w:cstheme="majorHAnsi"/>
                <w:sz w:val="14"/>
                <w:szCs w:val="18"/>
              </w:rPr>
              <w:t xml:space="preserve">Cedar cones, scots pine cones and spruce cones. </w:t>
            </w:r>
          </w:p>
          <w:p w14:paraId="5FFD1D8D" w14:textId="77777777" w:rsidR="00F9056C" w:rsidRDefault="00F9056C" w:rsidP="000F5E3E">
            <w:pPr>
              <w:rPr>
                <w:rFonts w:asciiTheme="majorHAnsi" w:hAnsiTheme="majorHAnsi" w:cstheme="majorHAnsi"/>
                <w:sz w:val="14"/>
                <w:szCs w:val="18"/>
              </w:rPr>
            </w:pPr>
          </w:p>
          <w:p w14:paraId="245CE1F2" w14:textId="77777777" w:rsidR="00F9056C" w:rsidRDefault="00F9056C" w:rsidP="000F5E3E">
            <w:pPr>
              <w:rPr>
                <w:rFonts w:asciiTheme="majorHAnsi" w:hAnsiTheme="majorHAnsi" w:cstheme="majorHAnsi"/>
                <w:sz w:val="16"/>
                <w:szCs w:val="18"/>
              </w:rPr>
            </w:pPr>
            <w:r>
              <w:rPr>
                <w:rFonts w:asciiTheme="majorHAnsi" w:hAnsiTheme="majorHAnsi" w:cstheme="majorHAnsi"/>
                <w:sz w:val="16"/>
                <w:szCs w:val="18"/>
              </w:rPr>
              <w:t>Deciduous</w:t>
            </w:r>
            <w:r w:rsidR="00735C4F">
              <w:rPr>
                <w:rFonts w:asciiTheme="majorHAnsi" w:hAnsiTheme="majorHAnsi" w:cstheme="majorHAnsi"/>
                <w:sz w:val="16"/>
                <w:szCs w:val="18"/>
              </w:rPr>
              <w:t xml:space="preserve"> trees-</w:t>
            </w:r>
            <w:r>
              <w:rPr>
                <w:rFonts w:asciiTheme="majorHAnsi" w:hAnsiTheme="majorHAnsi" w:cstheme="majorHAnsi"/>
                <w:sz w:val="16"/>
                <w:szCs w:val="18"/>
              </w:rPr>
              <w:t xml:space="preserve"> I</w:t>
            </w:r>
            <w:r w:rsidRPr="00F9056C">
              <w:rPr>
                <w:rFonts w:asciiTheme="majorHAnsi" w:hAnsiTheme="majorHAnsi" w:cstheme="majorHAnsi"/>
                <w:sz w:val="16"/>
                <w:szCs w:val="18"/>
              </w:rPr>
              <w:t xml:space="preserve">n autumn, </w:t>
            </w:r>
            <w:r w:rsidRPr="00735C4F">
              <w:rPr>
                <w:rFonts w:asciiTheme="majorHAnsi" w:hAnsiTheme="majorHAnsi" w:cstheme="majorHAnsi"/>
                <w:b/>
                <w:sz w:val="16"/>
                <w:szCs w:val="18"/>
              </w:rPr>
              <w:t>deciduous trees</w:t>
            </w:r>
            <w:r w:rsidRPr="00F9056C">
              <w:rPr>
                <w:rFonts w:asciiTheme="majorHAnsi" w:hAnsiTheme="majorHAnsi" w:cstheme="majorHAnsi"/>
                <w:sz w:val="16"/>
                <w:szCs w:val="18"/>
              </w:rPr>
              <w:t xml:space="preserve"> lose all of their leaves.</w:t>
            </w:r>
            <w:r w:rsidR="00735C4F">
              <w:rPr>
                <w:rFonts w:asciiTheme="majorHAnsi" w:hAnsiTheme="majorHAnsi" w:cstheme="majorHAnsi"/>
                <w:sz w:val="16"/>
                <w:szCs w:val="18"/>
              </w:rPr>
              <w:t xml:space="preserve"> E.g. apple, oak, beech, horse chestnut, maple, hawthorn and sycamore. </w:t>
            </w:r>
          </w:p>
          <w:p w14:paraId="3F9EC63B" w14:textId="77777777" w:rsidR="00735C4F" w:rsidRDefault="00735C4F" w:rsidP="000F5E3E">
            <w:pPr>
              <w:rPr>
                <w:rFonts w:asciiTheme="majorHAnsi" w:hAnsiTheme="majorHAnsi" w:cstheme="majorHAnsi"/>
                <w:sz w:val="16"/>
                <w:szCs w:val="18"/>
              </w:rPr>
            </w:pPr>
          </w:p>
          <w:p w14:paraId="657E9FEE" w14:textId="55128AAF" w:rsidR="00735C4F" w:rsidRPr="00735C4F" w:rsidRDefault="00735C4F" w:rsidP="00735C4F">
            <w:pPr>
              <w:rPr>
                <w:rFonts w:asciiTheme="majorHAnsi" w:hAnsiTheme="majorHAnsi" w:cstheme="majorHAnsi"/>
                <w:sz w:val="16"/>
                <w:szCs w:val="18"/>
              </w:rPr>
            </w:pPr>
            <w:r>
              <w:rPr>
                <w:rFonts w:asciiTheme="majorHAnsi" w:hAnsiTheme="majorHAnsi" w:cstheme="majorHAnsi"/>
                <w:sz w:val="16"/>
                <w:szCs w:val="18"/>
              </w:rPr>
              <w:t xml:space="preserve">Evergreen trees- </w:t>
            </w:r>
            <w:r w:rsidRPr="00735C4F">
              <w:rPr>
                <w:rFonts w:asciiTheme="majorHAnsi" w:hAnsiTheme="majorHAnsi" w:cstheme="majorHAnsi"/>
                <w:b/>
                <w:bCs/>
                <w:sz w:val="16"/>
                <w:szCs w:val="18"/>
              </w:rPr>
              <w:t>Evergreen trees</w:t>
            </w:r>
            <w:r w:rsidRPr="00735C4F">
              <w:rPr>
                <w:rFonts w:asciiTheme="majorHAnsi" w:hAnsiTheme="majorHAnsi" w:cstheme="majorHAnsi"/>
                <w:sz w:val="16"/>
                <w:szCs w:val="18"/>
              </w:rPr>
              <w:t xml:space="preserve"> keep their leaves all year round.</w:t>
            </w:r>
            <w:r>
              <w:rPr>
                <w:rFonts w:asciiTheme="majorHAnsi" w:hAnsiTheme="majorHAnsi" w:cstheme="majorHAnsi"/>
                <w:sz w:val="16"/>
                <w:szCs w:val="18"/>
              </w:rPr>
              <w:t xml:space="preserve"> </w:t>
            </w:r>
            <w:r w:rsidRPr="00735C4F">
              <w:rPr>
                <w:rFonts w:asciiTheme="majorHAnsi" w:hAnsiTheme="majorHAnsi" w:cstheme="majorHAnsi"/>
                <w:b/>
                <w:bCs/>
                <w:sz w:val="16"/>
                <w:szCs w:val="18"/>
              </w:rPr>
              <w:t xml:space="preserve">Evergreen trees </w:t>
            </w:r>
            <w:r w:rsidRPr="00735C4F">
              <w:rPr>
                <w:rFonts w:asciiTheme="majorHAnsi" w:hAnsiTheme="majorHAnsi" w:cstheme="majorHAnsi"/>
                <w:sz w:val="16"/>
                <w:szCs w:val="18"/>
              </w:rPr>
              <w:t>can grow flowers too.</w:t>
            </w:r>
          </w:p>
          <w:p w14:paraId="0BA145AD" w14:textId="26A2752C" w:rsidR="00735C4F" w:rsidRPr="00F9056C" w:rsidRDefault="00735C4F" w:rsidP="000F5E3E">
            <w:pPr>
              <w:rPr>
                <w:rFonts w:asciiTheme="majorHAnsi" w:hAnsiTheme="majorHAnsi" w:cstheme="majorHAnsi"/>
                <w:sz w:val="16"/>
                <w:szCs w:val="18"/>
              </w:rPr>
            </w:pPr>
            <w:r w:rsidRPr="00735C4F">
              <w:rPr>
                <w:rFonts w:asciiTheme="majorHAnsi" w:hAnsiTheme="majorHAnsi" w:cstheme="majorHAnsi"/>
                <w:sz w:val="16"/>
                <w:szCs w:val="18"/>
              </w:rPr>
              <w:t>Holly trees have very small white flowers.</w:t>
            </w:r>
            <w:r>
              <w:rPr>
                <w:rFonts w:asciiTheme="majorHAnsi" w:hAnsiTheme="majorHAnsi" w:cstheme="majorHAnsi"/>
                <w:sz w:val="16"/>
                <w:szCs w:val="18"/>
              </w:rPr>
              <w:t xml:space="preserve"> </w:t>
            </w:r>
            <w:proofErr w:type="spellStart"/>
            <w:r>
              <w:rPr>
                <w:rFonts w:asciiTheme="majorHAnsi" w:hAnsiTheme="majorHAnsi" w:cstheme="majorHAnsi"/>
                <w:sz w:val="16"/>
                <w:szCs w:val="18"/>
              </w:rPr>
              <w:t>Eg</w:t>
            </w:r>
            <w:proofErr w:type="spellEnd"/>
            <w:r>
              <w:rPr>
                <w:rFonts w:asciiTheme="majorHAnsi" w:hAnsiTheme="majorHAnsi" w:cstheme="majorHAnsi"/>
                <w:sz w:val="16"/>
                <w:szCs w:val="18"/>
              </w:rPr>
              <w:t xml:space="preserve">. Cedar, holly, yew, spruce and cypress. </w:t>
            </w:r>
          </w:p>
        </w:tc>
        <w:tc>
          <w:tcPr>
            <w:tcW w:w="2183" w:type="dxa"/>
          </w:tcPr>
          <w:p w14:paraId="7381E861" w14:textId="715558A2" w:rsidR="00345C45" w:rsidRPr="0076556F" w:rsidRDefault="00897C6D" w:rsidP="00897C6D">
            <w:pPr>
              <w:rPr>
                <w:rFonts w:asciiTheme="majorHAnsi" w:hAnsiTheme="majorHAnsi" w:cstheme="majorHAnsi"/>
                <w:sz w:val="16"/>
                <w:szCs w:val="18"/>
              </w:rPr>
            </w:pPr>
            <w:r w:rsidRPr="0076556F">
              <w:rPr>
                <w:rFonts w:asciiTheme="majorHAnsi" w:hAnsiTheme="majorHAnsi" w:cstheme="majorHAnsi"/>
                <w:sz w:val="16"/>
                <w:szCs w:val="18"/>
              </w:rPr>
              <w:t>All of the fruit and vegetables we eat come from plants.</w:t>
            </w:r>
          </w:p>
          <w:p w14:paraId="7236250D" w14:textId="77777777" w:rsidR="00897C6D" w:rsidRPr="0076556F" w:rsidRDefault="00897C6D" w:rsidP="00897C6D">
            <w:pPr>
              <w:rPr>
                <w:rFonts w:asciiTheme="majorHAnsi" w:hAnsiTheme="majorHAnsi" w:cstheme="majorHAnsi"/>
                <w:sz w:val="16"/>
                <w:szCs w:val="18"/>
              </w:rPr>
            </w:pPr>
          </w:p>
          <w:p w14:paraId="22385AA3" w14:textId="1026AF9F" w:rsidR="00897C6D" w:rsidRPr="0076556F" w:rsidRDefault="00897C6D" w:rsidP="00897C6D">
            <w:pPr>
              <w:rPr>
                <w:rFonts w:asciiTheme="majorHAnsi" w:hAnsiTheme="majorHAnsi" w:cstheme="majorHAnsi"/>
                <w:sz w:val="16"/>
                <w:szCs w:val="18"/>
              </w:rPr>
            </w:pPr>
            <w:r w:rsidRPr="0076556F">
              <w:rPr>
                <w:rFonts w:asciiTheme="majorHAnsi" w:hAnsiTheme="majorHAnsi" w:cstheme="majorHAnsi"/>
                <w:sz w:val="16"/>
                <w:szCs w:val="18"/>
              </w:rPr>
              <w:t>The fruit that grows from some plants contains their seeds.</w:t>
            </w:r>
          </w:p>
          <w:p w14:paraId="59BCB797" w14:textId="77777777" w:rsidR="00897C6D" w:rsidRPr="0076556F" w:rsidRDefault="00897C6D" w:rsidP="00897C6D">
            <w:pPr>
              <w:rPr>
                <w:rFonts w:asciiTheme="majorHAnsi" w:hAnsiTheme="majorHAnsi" w:cstheme="majorHAnsi"/>
                <w:sz w:val="16"/>
                <w:szCs w:val="18"/>
              </w:rPr>
            </w:pPr>
          </w:p>
          <w:p w14:paraId="372C2866" w14:textId="3A829EDE" w:rsidR="00897C6D" w:rsidRPr="0076556F" w:rsidRDefault="00897C6D" w:rsidP="00897C6D">
            <w:pPr>
              <w:rPr>
                <w:rFonts w:asciiTheme="majorHAnsi" w:hAnsiTheme="majorHAnsi" w:cstheme="majorHAnsi"/>
                <w:sz w:val="16"/>
                <w:szCs w:val="18"/>
              </w:rPr>
            </w:pPr>
            <w:r w:rsidRPr="0076556F">
              <w:rPr>
                <w:rFonts w:asciiTheme="majorHAnsi" w:hAnsiTheme="majorHAnsi" w:cstheme="majorHAnsi"/>
                <w:sz w:val="16"/>
                <w:szCs w:val="18"/>
              </w:rPr>
              <w:t>If they are planted, these seeds can then grow into new plants with more fruit!</w:t>
            </w:r>
          </w:p>
          <w:p w14:paraId="401589E2" w14:textId="77777777" w:rsidR="00897C6D" w:rsidRPr="0076556F" w:rsidRDefault="00897C6D" w:rsidP="00897C6D">
            <w:pPr>
              <w:rPr>
                <w:rFonts w:asciiTheme="majorHAnsi" w:hAnsiTheme="majorHAnsi" w:cstheme="majorHAnsi"/>
                <w:sz w:val="16"/>
                <w:szCs w:val="18"/>
              </w:rPr>
            </w:pPr>
          </w:p>
          <w:p w14:paraId="466FDB2D" w14:textId="536208AB" w:rsidR="00897C6D" w:rsidRPr="0076556F" w:rsidRDefault="00034209" w:rsidP="00897C6D">
            <w:pPr>
              <w:rPr>
                <w:rFonts w:asciiTheme="majorHAnsi" w:hAnsiTheme="majorHAnsi" w:cstheme="majorHAnsi"/>
                <w:sz w:val="16"/>
                <w:szCs w:val="18"/>
              </w:rPr>
            </w:pPr>
            <w:r w:rsidRPr="0076556F">
              <w:rPr>
                <w:rFonts w:asciiTheme="majorHAnsi" w:hAnsiTheme="majorHAnsi" w:cstheme="majorHAnsi"/>
                <w:sz w:val="16"/>
                <w:szCs w:val="18"/>
              </w:rPr>
              <w:t xml:space="preserve">Seeds need to spread around so that new plants can grow in </w:t>
            </w:r>
            <w:r w:rsidR="00897C6D" w:rsidRPr="0076556F">
              <w:rPr>
                <w:rFonts w:asciiTheme="majorHAnsi" w:hAnsiTheme="majorHAnsi" w:cstheme="majorHAnsi"/>
                <w:sz w:val="16"/>
                <w:szCs w:val="18"/>
              </w:rPr>
              <w:t>different places.</w:t>
            </w:r>
          </w:p>
          <w:p w14:paraId="2DAA2408" w14:textId="77777777" w:rsidR="00897C6D" w:rsidRPr="0076556F" w:rsidRDefault="00034209" w:rsidP="00897C6D">
            <w:pPr>
              <w:rPr>
                <w:rFonts w:asciiTheme="majorHAnsi" w:hAnsiTheme="majorHAnsi" w:cstheme="majorHAnsi"/>
                <w:sz w:val="16"/>
                <w:szCs w:val="18"/>
              </w:rPr>
            </w:pPr>
            <w:r w:rsidRPr="0076556F">
              <w:rPr>
                <w:rFonts w:asciiTheme="majorHAnsi" w:hAnsiTheme="majorHAnsi" w:cstheme="majorHAnsi"/>
                <w:sz w:val="16"/>
                <w:szCs w:val="18"/>
              </w:rPr>
              <w:t xml:space="preserve">One way they spread </w:t>
            </w:r>
            <w:r w:rsidR="00897C6D" w:rsidRPr="0076556F">
              <w:rPr>
                <w:rFonts w:asciiTheme="majorHAnsi" w:hAnsiTheme="majorHAnsi" w:cstheme="majorHAnsi"/>
                <w:sz w:val="16"/>
                <w:szCs w:val="18"/>
              </w:rPr>
              <w:t>is when animals eat the fruit.</w:t>
            </w:r>
          </w:p>
          <w:p w14:paraId="72F368DA" w14:textId="77777777" w:rsidR="00034209" w:rsidRPr="0076556F" w:rsidRDefault="00034209" w:rsidP="00897C6D">
            <w:pPr>
              <w:rPr>
                <w:rFonts w:asciiTheme="majorHAnsi" w:hAnsiTheme="majorHAnsi" w:cstheme="majorHAnsi"/>
                <w:sz w:val="16"/>
                <w:szCs w:val="18"/>
              </w:rPr>
            </w:pPr>
          </w:p>
          <w:p w14:paraId="7F0A6023" w14:textId="2BD0507A" w:rsidR="00034209" w:rsidRPr="0076556F" w:rsidRDefault="00034209" w:rsidP="00897C6D">
            <w:pPr>
              <w:rPr>
                <w:rFonts w:asciiTheme="majorHAnsi" w:hAnsiTheme="majorHAnsi" w:cstheme="majorHAnsi"/>
                <w:sz w:val="16"/>
                <w:szCs w:val="18"/>
              </w:rPr>
            </w:pPr>
            <w:r w:rsidRPr="0076556F">
              <w:rPr>
                <w:rFonts w:asciiTheme="majorHAnsi" w:hAnsiTheme="majorHAnsi" w:cstheme="majorHAnsi"/>
                <w:sz w:val="16"/>
                <w:szCs w:val="18"/>
              </w:rPr>
              <w:t>Fruit can grow on trees, bushes and plants that are often close to the ground. E.g. gooseberry plant, blackcurrant bush, raspberry bush, cherry tree. Not all fruit can be eaten by people.</w:t>
            </w:r>
          </w:p>
          <w:p w14:paraId="71AC17A2" w14:textId="77777777" w:rsidR="00034209" w:rsidRPr="0076556F" w:rsidRDefault="00034209" w:rsidP="00897C6D">
            <w:pPr>
              <w:rPr>
                <w:rFonts w:asciiTheme="majorHAnsi" w:hAnsiTheme="majorHAnsi" w:cstheme="majorHAnsi"/>
                <w:sz w:val="16"/>
                <w:szCs w:val="18"/>
              </w:rPr>
            </w:pPr>
          </w:p>
          <w:p w14:paraId="72138E58" w14:textId="02086D77" w:rsidR="00034209" w:rsidRPr="0076556F" w:rsidRDefault="00034209" w:rsidP="00897C6D">
            <w:pPr>
              <w:rPr>
                <w:rFonts w:asciiTheme="majorHAnsi" w:hAnsiTheme="majorHAnsi" w:cstheme="majorHAnsi"/>
                <w:sz w:val="16"/>
                <w:szCs w:val="18"/>
              </w:rPr>
            </w:pPr>
            <w:r w:rsidRPr="0076556F">
              <w:rPr>
                <w:rFonts w:asciiTheme="majorHAnsi" w:hAnsiTheme="majorHAnsi" w:cstheme="majorHAnsi"/>
                <w:sz w:val="16"/>
                <w:szCs w:val="18"/>
              </w:rPr>
              <w:t>Vegetables come from different parts of the plant. Sometimes we can eat the whole plant and sometimes we can only eat part of it.</w:t>
            </w:r>
          </w:p>
          <w:p w14:paraId="6BEC5099" w14:textId="77777777" w:rsidR="00034209" w:rsidRPr="0076556F" w:rsidRDefault="00034209" w:rsidP="00897C6D">
            <w:pPr>
              <w:rPr>
                <w:rFonts w:asciiTheme="majorHAnsi" w:hAnsiTheme="majorHAnsi" w:cstheme="majorHAnsi"/>
                <w:sz w:val="16"/>
                <w:szCs w:val="18"/>
              </w:rPr>
            </w:pPr>
          </w:p>
          <w:p w14:paraId="63DCE043" w14:textId="16BFCFC9" w:rsidR="00034209" w:rsidRPr="0076556F" w:rsidRDefault="00034209" w:rsidP="00897C6D">
            <w:pPr>
              <w:rPr>
                <w:rFonts w:asciiTheme="majorHAnsi" w:hAnsiTheme="majorHAnsi" w:cstheme="majorHAnsi"/>
                <w:sz w:val="16"/>
                <w:szCs w:val="18"/>
              </w:rPr>
            </w:pPr>
            <w:r w:rsidRPr="0076556F">
              <w:rPr>
                <w:rFonts w:asciiTheme="majorHAnsi" w:hAnsiTheme="majorHAnsi" w:cstheme="majorHAnsi"/>
                <w:sz w:val="16"/>
                <w:szCs w:val="18"/>
              </w:rPr>
              <w:t>The seeds of some plants can be eaten, such as pumpkin seeds.</w:t>
            </w:r>
          </w:p>
          <w:p w14:paraId="185C218F" w14:textId="77777777" w:rsidR="00034209" w:rsidRPr="0076556F" w:rsidRDefault="00034209" w:rsidP="00897C6D">
            <w:pPr>
              <w:rPr>
                <w:rFonts w:asciiTheme="majorHAnsi" w:hAnsiTheme="majorHAnsi" w:cstheme="majorHAnsi"/>
                <w:sz w:val="16"/>
                <w:szCs w:val="18"/>
              </w:rPr>
            </w:pPr>
          </w:p>
          <w:p w14:paraId="21802EB0" w14:textId="0ABA0880" w:rsidR="00034209" w:rsidRPr="0076556F" w:rsidRDefault="00034209" w:rsidP="00897C6D">
            <w:pPr>
              <w:rPr>
                <w:rFonts w:asciiTheme="majorHAnsi" w:hAnsiTheme="majorHAnsi" w:cstheme="majorHAnsi"/>
                <w:sz w:val="16"/>
                <w:szCs w:val="18"/>
              </w:rPr>
            </w:pPr>
            <w:r w:rsidRPr="0076556F">
              <w:rPr>
                <w:rFonts w:asciiTheme="majorHAnsi" w:hAnsiTheme="majorHAnsi" w:cstheme="majorHAnsi"/>
                <w:sz w:val="16"/>
                <w:szCs w:val="18"/>
              </w:rPr>
              <w:t>Some vegetables are the bulb of a plant, such as onions and garlic.</w:t>
            </w:r>
          </w:p>
          <w:p w14:paraId="1DE4CF00" w14:textId="77777777" w:rsidR="00034209" w:rsidRPr="0076556F" w:rsidRDefault="00034209" w:rsidP="00897C6D">
            <w:pPr>
              <w:rPr>
                <w:rFonts w:asciiTheme="majorHAnsi" w:hAnsiTheme="majorHAnsi" w:cstheme="majorHAnsi"/>
                <w:sz w:val="16"/>
                <w:szCs w:val="18"/>
              </w:rPr>
            </w:pPr>
          </w:p>
          <w:p w14:paraId="6DE5E4D3" w14:textId="0557D083" w:rsidR="00034209" w:rsidRPr="0076556F" w:rsidRDefault="00034209" w:rsidP="00897C6D">
            <w:pPr>
              <w:rPr>
                <w:rFonts w:asciiTheme="majorHAnsi" w:hAnsiTheme="majorHAnsi" w:cstheme="majorHAnsi"/>
                <w:sz w:val="16"/>
                <w:szCs w:val="18"/>
              </w:rPr>
            </w:pPr>
            <w:r w:rsidRPr="0076556F">
              <w:rPr>
                <w:rFonts w:asciiTheme="majorHAnsi" w:hAnsiTheme="majorHAnsi" w:cstheme="majorHAnsi"/>
                <w:sz w:val="16"/>
                <w:szCs w:val="18"/>
              </w:rPr>
              <w:t>Some vegetables are the leaves of the plant, such as cabbages.</w:t>
            </w:r>
          </w:p>
          <w:p w14:paraId="14E6D662" w14:textId="77777777" w:rsidR="00034209" w:rsidRPr="0076556F" w:rsidRDefault="00034209" w:rsidP="00897C6D">
            <w:pPr>
              <w:rPr>
                <w:rFonts w:asciiTheme="majorHAnsi" w:hAnsiTheme="majorHAnsi" w:cstheme="majorHAnsi"/>
                <w:sz w:val="16"/>
                <w:szCs w:val="18"/>
              </w:rPr>
            </w:pPr>
          </w:p>
          <w:p w14:paraId="76BB2831" w14:textId="6F2578F3" w:rsidR="00034209" w:rsidRPr="0076556F" w:rsidRDefault="00034209" w:rsidP="00897C6D">
            <w:pPr>
              <w:rPr>
                <w:rFonts w:asciiTheme="majorHAnsi" w:hAnsiTheme="majorHAnsi" w:cstheme="majorHAnsi"/>
                <w:sz w:val="16"/>
                <w:szCs w:val="18"/>
              </w:rPr>
            </w:pPr>
            <w:r w:rsidRPr="0076556F">
              <w:rPr>
                <w:rFonts w:asciiTheme="majorHAnsi" w:hAnsiTheme="majorHAnsi" w:cstheme="majorHAnsi"/>
                <w:sz w:val="16"/>
                <w:szCs w:val="18"/>
              </w:rPr>
              <w:t>Some vegetables are the flowers of the plant, such as cauliflower and broccoli.</w:t>
            </w:r>
          </w:p>
          <w:p w14:paraId="0B9DE988" w14:textId="77777777" w:rsidR="00034209" w:rsidRDefault="00034209" w:rsidP="00897C6D">
            <w:pPr>
              <w:rPr>
                <w:rFonts w:asciiTheme="majorHAnsi" w:hAnsiTheme="majorHAnsi" w:cstheme="majorHAnsi"/>
                <w:sz w:val="18"/>
                <w:szCs w:val="18"/>
              </w:rPr>
            </w:pPr>
          </w:p>
          <w:p w14:paraId="4414C592" w14:textId="77777777" w:rsidR="00034209" w:rsidRDefault="00034209" w:rsidP="00897C6D">
            <w:pPr>
              <w:rPr>
                <w:rFonts w:asciiTheme="majorHAnsi" w:hAnsiTheme="majorHAnsi" w:cstheme="majorHAnsi"/>
                <w:sz w:val="18"/>
                <w:szCs w:val="18"/>
              </w:rPr>
            </w:pPr>
          </w:p>
          <w:p w14:paraId="65131DDE" w14:textId="1B7B93B9" w:rsidR="00034209" w:rsidRPr="00345C45" w:rsidRDefault="00034209" w:rsidP="00897C6D">
            <w:pPr>
              <w:rPr>
                <w:rFonts w:asciiTheme="majorHAnsi" w:hAnsiTheme="majorHAnsi" w:cstheme="majorHAnsi"/>
                <w:sz w:val="18"/>
                <w:szCs w:val="18"/>
              </w:rPr>
            </w:pPr>
          </w:p>
        </w:tc>
        <w:tc>
          <w:tcPr>
            <w:tcW w:w="2649" w:type="dxa"/>
          </w:tcPr>
          <w:p w14:paraId="6E8A1139" w14:textId="5A9B879E" w:rsidR="00B57A30" w:rsidRDefault="00B57A30" w:rsidP="000F5E3E">
            <w:pPr>
              <w:rPr>
                <w:rFonts w:asciiTheme="majorHAnsi" w:hAnsiTheme="majorHAnsi" w:cstheme="majorHAnsi"/>
                <w:sz w:val="18"/>
                <w:szCs w:val="18"/>
              </w:rPr>
            </w:pPr>
            <w:r w:rsidRPr="00B57A30">
              <w:rPr>
                <w:rFonts w:asciiTheme="majorHAnsi" w:hAnsiTheme="majorHAnsi" w:cstheme="majorHAnsi"/>
                <w:sz w:val="18"/>
                <w:szCs w:val="18"/>
              </w:rPr>
              <w:t>Compare: What is similar about them? What is different about them?</w:t>
            </w:r>
          </w:p>
          <w:p w14:paraId="1BAEA845" w14:textId="77777777" w:rsidR="00B57A30" w:rsidRDefault="00B57A30" w:rsidP="000F5E3E">
            <w:pPr>
              <w:rPr>
                <w:rFonts w:asciiTheme="majorHAnsi" w:hAnsiTheme="majorHAnsi" w:cstheme="majorHAnsi"/>
                <w:sz w:val="18"/>
                <w:szCs w:val="18"/>
              </w:rPr>
            </w:pPr>
          </w:p>
          <w:p w14:paraId="167A19D0" w14:textId="77777777" w:rsidR="00B57A30" w:rsidRDefault="00B57A30" w:rsidP="000F5E3E">
            <w:pPr>
              <w:rPr>
                <w:rFonts w:asciiTheme="majorHAnsi" w:hAnsiTheme="majorHAnsi" w:cstheme="majorHAnsi"/>
                <w:sz w:val="18"/>
                <w:szCs w:val="18"/>
              </w:rPr>
            </w:pPr>
          </w:p>
          <w:p w14:paraId="653D039F" w14:textId="1B38F578" w:rsidR="00B57A30" w:rsidRDefault="00B57A30" w:rsidP="000F5E3E">
            <w:pPr>
              <w:rPr>
                <w:rFonts w:asciiTheme="majorHAnsi" w:hAnsiTheme="majorHAnsi" w:cstheme="majorHAnsi"/>
                <w:sz w:val="18"/>
                <w:szCs w:val="18"/>
              </w:rPr>
            </w:pPr>
            <w:r>
              <w:rPr>
                <w:rFonts w:asciiTheme="majorHAnsi" w:hAnsiTheme="majorHAnsi" w:cstheme="majorHAnsi"/>
                <w:sz w:val="18"/>
                <w:szCs w:val="18"/>
              </w:rPr>
              <w:t xml:space="preserve">To include comparisons of: leaves, roots, vegetables, fruits, flowers, </w:t>
            </w:r>
            <w:r w:rsidRPr="00B57A30">
              <w:rPr>
                <w:rFonts w:asciiTheme="majorHAnsi" w:hAnsiTheme="majorHAnsi" w:cstheme="majorHAnsi"/>
                <w:sz w:val="18"/>
                <w:szCs w:val="18"/>
              </w:rPr>
              <w:t>grows above the ground and grows below the ground</w:t>
            </w:r>
            <w:r>
              <w:rPr>
                <w:rFonts w:asciiTheme="majorHAnsi" w:hAnsiTheme="majorHAnsi" w:cstheme="majorHAnsi"/>
                <w:sz w:val="18"/>
                <w:szCs w:val="18"/>
              </w:rPr>
              <w:t xml:space="preserve">, evergreen, deciduous, seeds, trunk, branches, cones, nuts </w:t>
            </w:r>
            <w:proofErr w:type="spellStart"/>
            <w:r>
              <w:rPr>
                <w:rFonts w:asciiTheme="majorHAnsi" w:hAnsiTheme="majorHAnsi" w:cstheme="majorHAnsi"/>
                <w:sz w:val="18"/>
                <w:szCs w:val="18"/>
              </w:rPr>
              <w:t>etc</w:t>
            </w:r>
            <w:proofErr w:type="spellEnd"/>
          </w:p>
          <w:p w14:paraId="732DB2C4" w14:textId="77777777" w:rsidR="00B57A30" w:rsidRDefault="00B57A30" w:rsidP="000F5E3E">
            <w:pPr>
              <w:rPr>
                <w:rFonts w:asciiTheme="majorHAnsi" w:hAnsiTheme="majorHAnsi" w:cstheme="majorHAnsi"/>
                <w:sz w:val="18"/>
                <w:szCs w:val="18"/>
              </w:rPr>
            </w:pPr>
          </w:p>
          <w:p w14:paraId="0C6948A0" w14:textId="77777777" w:rsidR="00B57A30" w:rsidRDefault="00B57A30" w:rsidP="000F5E3E">
            <w:pPr>
              <w:rPr>
                <w:rFonts w:asciiTheme="majorHAnsi" w:hAnsiTheme="majorHAnsi" w:cstheme="majorHAnsi"/>
                <w:sz w:val="18"/>
                <w:szCs w:val="18"/>
              </w:rPr>
            </w:pPr>
          </w:p>
          <w:p w14:paraId="3E13D4DA" w14:textId="77777777" w:rsidR="00B57A30" w:rsidRDefault="00B57A30" w:rsidP="000F5E3E">
            <w:pPr>
              <w:rPr>
                <w:rFonts w:asciiTheme="majorHAnsi" w:hAnsiTheme="majorHAnsi" w:cstheme="majorHAnsi"/>
                <w:sz w:val="18"/>
                <w:szCs w:val="18"/>
              </w:rPr>
            </w:pPr>
          </w:p>
          <w:p w14:paraId="3905F939" w14:textId="1818D9D4" w:rsidR="00B57A30" w:rsidRDefault="00B57A30" w:rsidP="000F5E3E">
            <w:pPr>
              <w:rPr>
                <w:rFonts w:asciiTheme="majorHAnsi" w:hAnsiTheme="majorHAnsi" w:cstheme="majorHAnsi"/>
                <w:sz w:val="18"/>
                <w:szCs w:val="18"/>
              </w:rPr>
            </w:pPr>
            <w:r>
              <w:rPr>
                <w:rFonts w:asciiTheme="majorHAnsi" w:hAnsiTheme="majorHAnsi" w:cstheme="majorHAnsi"/>
                <w:noProof/>
                <w:sz w:val="18"/>
                <w:szCs w:val="18"/>
                <w:lang w:eastAsia="en-GB"/>
              </w:rPr>
              <w:drawing>
                <wp:inline distT="0" distB="0" distL="0" distR="0" wp14:anchorId="31D460A6" wp14:editId="3F2ACF83">
                  <wp:extent cx="1666286" cy="105242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71029" cy="1055418"/>
                          </a:xfrm>
                          <a:prstGeom prst="rect">
                            <a:avLst/>
                          </a:prstGeom>
                          <a:noFill/>
                        </pic:spPr>
                      </pic:pic>
                    </a:graphicData>
                  </a:graphic>
                </wp:inline>
              </w:drawing>
            </w:r>
          </w:p>
          <w:p w14:paraId="70C0DA67" w14:textId="77777777" w:rsidR="00B57A30" w:rsidRDefault="00B57A30" w:rsidP="000F5E3E">
            <w:pPr>
              <w:rPr>
                <w:rFonts w:asciiTheme="majorHAnsi" w:hAnsiTheme="majorHAnsi" w:cstheme="majorHAnsi"/>
                <w:sz w:val="18"/>
                <w:szCs w:val="18"/>
              </w:rPr>
            </w:pPr>
          </w:p>
          <w:p w14:paraId="19D987EA" w14:textId="77777777" w:rsidR="00B57A30" w:rsidRDefault="00B57A30" w:rsidP="000F5E3E">
            <w:pPr>
              <w:rPr>
                <w:rFonts w:asciiTheme="majorHAnsi" w:hAnsiTheme="majorHAnsi" w:cstheme="majorHAnsi"/>
                <w:sz w:val="18"/>
                <w:szCs w:val="18"/>
              </w:rPr>
            </w:pPr>
          </w:p>
          <w:p w14:paraId="296DABE9" w14:textId="390C9916" w:rsidR="00B57A30" w:rsidRPr="004A618A" w:rsidRDefault="00B57A30" w:rsidP="000F5E3E">
            <w:pPr>
              <w:rPr>
                <w:rFonts w:asciiTheme="majorHAnsi" w:hAnsiTheme="majorHAnsi" w:cstheme="majorHAnsi"/>
                <w:sz w:val="18"/>
                <w:szCs w:val="18"/>
              </w:rPr>
            </w:pPr>
          </w:p>
        </w:tc>
      </w:tr>
      <w:tr w:rsidR="00B57A30" w:rsidRPr="00EE651F" w14:paraId="05C2B383" w14:textId="77777777" w:rsidTr="00AF489A">
        <w:trPr>
          <w:trHeight w:val="586"/>
        </w:trPr>
        <w:tc>
          <w:tcPr>
            <w:tcW w:w="1106" w:type="dxa"/>
            <w:shd w:val="clear" w:color="auto" w:fill="A6A6A6" w:themeFill="background1" w:themeFillShade="A6"/>
          </w:tcPr>
          <w:p w14:paraId="2311BE92" w14:textId="3B2FEF8E" w:rsidR="005D4E67" w:rsidRPr="00EE651F" w:rsidRDefault="005D4E67" w:rsidP="005D4E67">
            <w:pPr>
              <w:rPr>
                <w:rFonts w:asciiTheme="majorHAnsi" w:hAnsiTheme="majorHAnsi" w:cstheme="majorHAnsi"/>
                <w:sz w:val="18"/>
                <w:szCs w:val="18"/>
              </w:rPr>
            </w:pPr>
            <w:r w:rsidRPr="00EE651F">
              <w:rPr>
                <w:rFonts w:asciiTheme="majorHAnsi" w:hAnsiTheme="majorHAnsi" w:cstheme="majorHAnsi"/>
                <w:sz w:val="18"/>
                <w:szCs w:val="18"/>
              </w:rPr>
              <w:t xml:space="preserve">Key skills- how to achieve the LO </w:t>
            </w:r>
          </w:p>
          <w:p w14:paraId="7AC8A500" w14:textId="77777777" w:rsidR="005D4E67" w:rsidRPr="00EE651F" w:rsidRDefault="005D4E67" w:rsidP="005D4E67">
            <w:pPr>
              <w:rPr>
                <w:rFonts w:asciiTheme="majorHAnsi" w:hAnsiTheme="majorHAnsi" w:cstheme="majorHAnsi"/>
                <w:sz w:val="18"/>
                <w:szCs w:val="18"/>
              </w:rPr>
            </w:pPr>
            <w:r w:rsidRPr="00EE651F">
              <w:rPr>
                <w:rFonts w:asciiTheme="majorHAnsi" w:hAnsiTheme="majorHAnsi" w:cstheme="majorHAnsi"/>
                <w:sz w:val="18"/>
                <w:szCs w:val="18"/>
              </w:rPr>
              <w:t>(disciplinary knowledge)</w:t>
            </w:r>
          </w:p>
        </w:tc>
        <w:tc>
          <w:tcPr>
            <w:tcW w:w="2182" w:type="dxa"/>
          </w:tcPr>
          <w:p w14:paraId="02673B5C" w14:textId="55A75B38" w:rsidR="005D4E67" w:rsidRPr="00EE651F" w:rsidRDefault="00AF489A" w:rsidP="00AF489A">
            <w:pPr>
              <w:rPr>
                <w:rFonts w:asciiTheme="majorHAnsi" w:hAnsiTheme="majorHAnsi" w:cstheme="majorHAnsi"/>
                <w:sz w:val="18"/>
                <w:szCs w:val="18"/>
              </w:rPr>
            </w:pPr>
            <w:r>
              <w:rPr>
                <w:rFonts w:asciiTheme="majorHAnsi" w:hAnsiTheme="majorHAnsi" w:cstheme="majorHAnsi"/>
                <w:sz w:val="18"/>
                <w:szCs w:val="18"/>
              </w:rPr>
              <w:t xml:space="preserve">Making observations </w:t>
            </w:r>
            <w:r w:rsidR="00637F68">
              <w:rPr>
                <w:rFonts w:asciiTheme="majorHAnsi" w:hAnsiTheme="majorHAnsi" w:cstheme="majorHAnsi"/>
                <w:sz w:val="18"/>
                <w:szCs w:val="18"/>
              </w:rPr>
              <w:t xml:space="preserve">on seeds, bulbs and plants – observe closely using simple equipment and begin to use scientific language. </w:t>
            </w:r>
          </w:p>
        </w:tc>
        <w:tc>
          <w:tcPr>
            <w:tcW w:w="2634" w:type="dxa"/>
          </w:tcPr>
          <w:p w14:paraId="411B51E6" w14:textId="7527A831" w:rsidR="005D4E67" w:rsidRPr="00B32D5A" w:rsidRDefault="00AF489A" w:rsidP="00AF489A">
            <w:pPr>
              <w:rPr>
                <w:rFonts w:asciiTheme="majorHAnsi" w:hAnsiTheme="majorHAnsi" w:cstheme="majorHAnsi"/>
                <w:sz w:val="18"/>
                <w:szCs w:val="18"/>
              </w:rPr>
            </w:pPr>
            <w:r>
              <w:rPr>
                <w:rFonts w:asciiTheme="majorHAnsi" w:hAnsiTheme="majorHAnsi" w:cstheme="majorHAnsi"/>
                <w:sz w:val="18"/>
                <w:szCs w:val="18"/>
              </w:rPr>
              <w:t xml:space="preserve">Making comparisons </w:t>
            </w:r>
            <w:r w:rsidR="00637F68">
              <w:rPr>
                <w:rFonts w:asciiTheme="majorHAnsi" w:hAnsiTheme="majorHAnsi" w:cstheme="majorHAnsi"/>
                <w:sz w:val="18"/>
                <w:szCs w:val="18"/>
              </w:rPr>
              <w:t xml:space="preserve">– compare different types of plants, identifying similarities and differences in their parts and features. </w:t>
            </w:r>
          </w:p>
        </w:tc>
        <w:tc>
          <w:tcPr>
            <w:tcW w:w="2379" w:type="dxa"/>
          </w:tcPr>
          <w:p w14:paraId="37A6707B" w14:textId="42EEF4B0" w:rsidR="005D4E67" w:rsidRPr="00EE651F" w:rsidRDefault="007203F7" w:rsidP="007203F7">
            <w:pPr>
              <w:rPr>
                <w:rFonts w:asciiTheme="majorHAnsi" w:hAnsiTheme="majorHAnsi" w:cstheme="majorHAnsi"/>
                <w:sz w:val="18"/>
                <w:szCs w:val="18"/>
              </w:rPr>
            </w:pPr>
            <w:r>
              <w:rPr>
                <w:rFonts w:asciiTheme="majorHAnsi" w:hAnsiTheme="majorHAnsi" w:cstheme="majorHAnsi"/>
                <w:sz w:val="18"/>
                <w:szCs w:val="18"/>
              </w:rPr>
              <w:t xml:space="preserve">Plant hunt </w:t>
            </w:r>
            <w:r w:rsidR="00AF489A">
              <w:rPr>
                <w:rFonts w:asciiTheme="majorHAnsi" w:hAnsiTheme="majorHAnsi" w:cstheme="majorHAnsi"/>
                <w:sz w:val="18"/>
                <w:szCs w:val="18"/>
              </w:rPr>
              <w:t xml:space="preserve">– using a key </w:t>
            </w:r>
            <w:r w:rsidR="00637F68">
              <w:rPr>
                <w:rFonts w:asciiTheme="majorHAnsi" w:hAnsiTheme="majorHAnsi" w:cstheme="majorHAnsi"/>
                <w:sz w:val="18"/>
                <w:szCs w:val="18"/>
              </w:rPr>
              <w:t>– pupils use simple picture keys to help identify and name a variety of common plants</w:t>
            </w:r>
            <w:r w:rsidR="00E963B8">
              <w:rPr>
                <w:rFonts w:asciiTheme="majorHAnsi" w:hAnsiTheme="majorHAnsi" w:cstheme="majorHAnsi"/>
                <w:sz w:val="18"/>
                <w:szCs w:val="18"/>
              </w:rPr>
              <w:t xml:space="preserve">. </w:t>
            </w:r>
          </w:p>
        </w:tc>
        <w:tc>
          <w:tcPr>
            <w:tcW w:w="2552" w:type="dxa"/>
          </w:tcPr>
          <w:p w14:paraId="0735DFE0" w14:textId="3BF24663" w:rsidR="005D4E67" w:rsidRPr="00EE651F" w:rsidRDefault="00735C4F" w:rsidP="005D4E67">
            <w:pPr>
              <w:rPr>
                <w:rFonts w:asciiTheme="majorHAnsi" w:hAnsiTheme="majorHAnsi" w:cstheme="majorHAnsi"/>
                <w:sz w:val="18"/>
                <w:szCs w:val="18"/>
              </w:rPr>
            </w:pPr>
            <w:r>
              <w:rPr>
                <w:rFonts w:asciiTheme="majorHAnsi" w:hAnsiTheme="majorHAnsi" w:cstheme="majorHAnsi"/>
                <w:sz w:val="18"/>
                <w:szCs w:val="18"/>
              </w:rPr>
              <w:t xml:space="preserve">Tree identification and sorting </w:t>
            </w:r>
            <w:r w:rsidR="00E963B8">
              <w:rPr>
                <w:rFonts w:asciiTheme="majorHAnsi" w:hAnsiTheme="majorHAnsi" w:cstheme="majorHAnsi"/>
                <w:sz w:val="18"/>
                <w:szCs w:val="18"/>
              </w:rPr>
              <w:t xml:space="preserve">– through observation, identification and sorting using features such as leaf shape, size and texture will support pupils building classification skills. </w:t>
            </w:r>
          </w:p>
        </w:tc>
        <w:tc>
          <w:tcPr>
            <w:tcW w:w="2183" w:type="dxa"/>
          </w:tcPr>
          <w:p w14:paraId="38DA48E7" w14:textId="06B04B38" w:rsidR="005D4E67" w:rsidRPr="005C0567" w:rsidRDefault="00034209" w:rsidP="005D4E67">
            <w:pPr>
              <w:rPr>
                <w:rFonts w:asciiTheme="majorHAnsi" w:hAnsiTheme="majorHAnsi" w:cstheme="majorHAnsi"/>
                <w:sz w:val="18"/>
                <w:szCs w:val="18"/>
              </w:rPr>
            </w:pPr>
            <w:r>
              <w:rPr>
                <w:rFonts w:asciiTheme="majorHAnsi" w:hAnsiTheme="majorHAnsi" w:cstheme="majorHAnsi"/>
                <w:sz w:val="18"/>
                <w:szCs w:val="18"/>
              </w:rPr>
              <w:t xml:space="preserve">Observing and comparing </w:t>
            </w:r>
            <w:r w:rsidR="00E963B8">
              <w:rPr>
                <w:rFonts w:asciiTheme="majorHAnsi" w:hAnsiTheme="majorHAnsi" w:cstheme="majorHAnsi"/>
                <w:sz w:val="18"/>
                <w:szCs w:val="18"/>
              </w:rPr>
              <w:t xml:space="preserve">– develop their knowledge through observing plants closely, describing features and comparing them on observable characteristics such as leaf shape and flower colour. </w:t>
            </w:r>
          </w:p>
        </w:tc>
        <w:tc>
          <w:tcPr>
            <w:tcW w:w="2649" w:type="dxa"/>
          </w:tcPr>
          <w:p w14:paraId="1389B9FE" w14:textId="3A68979D" w:rsidR="005D4E67" w:rsidRDefault="0076556F" w:rsidP="005D4E67">
            <w:pPr>
              <w:spacing w:before="100" w:beforeAutospacing="1" w:after="100" w:afterAutospacing="1"/>
              <w:rPr>
                <w:rFonts w:asciiTheme="majorHAnsi" w:hAnsiTheme="majorHAnsi" w:cstheme="majorHAnsi"/>
                <w:sz w:val="18"/>
                <w:szCs w:val="18"/>
              </w:rPr>
            </w:pPr>
            <w:r>
              <w:rPr>
                <w:rFonts w:asciiTheme="majorHAnsi" w:hAnsiTheme="majorHAnsi" w:cstheme="majorHAnsi"/>
                <w:sz w:val="18"/>
                <w:szCs w:val="18"/>
              </w:rPr>
              <w:t xml:space="preserve">Comparing and sorting </w:t>
            </w:r>
            <w:r w:rsidR="00E963B8">
              <w:rPr>
                <w:rFonts w:asciiTheme="majorHAnsi" w:hAnsiTheme="majorHAnsi" w:cstheme="majorHAnsi"/>
                <w:sz w:val="18"/>
                <w:szCs w:val="18"/>
              </w:rPr>
              <w:t xml:space="preserve">– using all that they’ve explored and using a simple criteria, group plants and begin to recognise patterns in the natural world. </w:t>
            </w:r>
          </w:p>
          <w:p w14:paraId="292B860F" w14:textId="3238AC70" w:rsidR="0076556F" w:rsidRPr="00EE651F" w:rsidRDefault="0076556F" w:rsidP="005D4E67">
            <w:pPr>
              <w:spacing w:before="100" w:beforeAutospacing="1" w:after="100" w:afterAutospacing="1"/>
              <w:rPr>
                <w:rFonts w:asciiTheme="majorHAnsi" w:hAnsiTheme="majorHAnsi" w:cstheme="majorHAnsi"/>
                <w:sz w:val="18"/>
                <w:szCs w:val="18"/>
              </w:rPr>
            </w:pPr>
            <w:r>
              <w:rPr>
                <w:rFonts w:asciiTheme="majorHAnsi" w:hAnsiTheme="majorHAnsi" w:cstheme="majorHAnsi"/>
                <w:sz w:val="18"/>
                <w:szCs w:val="18"/>
              </w:rPr>
              <w:t xml:space="preserve">Assessment </w:t>
            </w:r>
          </w:p>
        </w:tc>
      </w:tr>
      <w:tr w:rsidR="00034209" w:rsidRPr="00EE651F" w14:paraId="2094DF56" w14:textId="77777777" w:rsidTr="00AF489A">
        <w:trPr>
          <w:trHeight w:val="586"/>
        </w:trPr>
        <w:tc>
          <w:tcPr>
            <w:tcW w:w="1106" w:type="dxa"/>
            <w:shd w:val="clear" w:color="auto" w:fill="A6A6A6" w:themeFill="background1" w:themeFillShade="A6"/>
          </w:tcPr>
          <w:p w14:paraId="196D55B3" w14:textId="77777777" w:rsidR="00034209" w:rsidRPr="00EE651F" w:rsidRDefault="00034209" w:rsidP="005D4E67">
            <w:pPr>
              <w:rPr>
                <w:rFonts w:asciiTheme="majorHAnsi" w:hAnsiTheme="majorHAnsi" w:cstheme="majorHAnsi"/>
                <w:sz w:val="18"/>
                <w:szCs w:val="18"/>
              </w:rPr>
            </w:pPr>
            <w:r w:rsidRPr="00EE651F">
              <w:rPr>
                <w:rFonts w:asciiTheme="majorHAnsi" w:hAnsiTheme="majorHAnsi" w:cstheme="majorHAnsi"/>
                <w:sz w:val="18"/>
                <w:szCs w:val="18"/>
              </w:rPr>
              <w:t>Key vocab</w:t>
            </w:r>
          </w:p>
          <w:p w14:paraId="127D74D8" w14:textId="77777777" w:rsidR="00034209" w:rsidRPr="00EE651F" w:rsidRDefault="00034209" w:rsidP="005D4E67">
            <w:pPr>
              <w:rPr>
                <w:rFonts w:asciiTheme="majorHAnsi" w:hAnsiTheme="majorHAnsi" w:cstheme="majorHAnsi"/>
                <w:sz w:val="18"/>
                <w:szCs w:val="18"/>
              </w:rPr>
            </w:pPr>
          </w:p>
        </w:tc>
        <w:tc>
          <w:tcPr>
            <w:tcW w:w="14579" w:type="dxa"/>
            <w:gridSpan w:val="6"/>
          </w:tcPr>
          <w:tbl>
            <w:tblPr>
              <w:tblW w:w="14287"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137"/>
              <w:gridCol w:w="13150"/>
            </w:tblGrid>
            <w:tr w:rsidR="00034209" w14:paraId="1E62B76D" w14:textId="77777777" w:rsidTr="00AF489A">
              <w:trPr>
                <w:trHeight w:val="429"/>
              </w:trPr>
              <w:tc>
                <w:tcPr>
                  <w:tcW w:w="1137" w:type="dxa"/>
                </w:tcPr>
                <w:p w14:paraId="785BD92F" w14:textId="77777777" w:rsidR="00034209" w:rsidRDefault="00034209" w:rsidP="00A66324">
                  <w:pPr>
                    <w:pStyle w:val="TableParagraph"/>
                    <w:framePr w:hSpace="180" w:wrap="around" w:hAnchor="margin" w:xAlign="center" w:y="-1440"/>
                    <w:spacing w:before="105"/>
                    <w:ind w:left="113"/>
                    <w:rPr>
                      <w:sz w:val="18"/>
                    </w:rPr>
                  </w:pPr>
                  <w:r>
                    <w:rPr>
                      <w:sz w:val="18"/>
                    </w:rPr>
                    <w:t>branches</w:t>
                  </w:r>
                </w:p>
              </w:tc>
              <w:tc>
                <w:tcPr>
                  <w:tcW w:w="13150" w:type="dxa"/>
                </w:tcPr>
                <w:p w14:paraId="76A7CCA4" w14:textId="77777777" w:rsidR="00034209" w:rsidRDefault="00034209" w:rsidP="00A66324">
                  <w:pPr>
                    <w:pStyle w:val="TableParagraph"/>
                    <w:framePr w:hSpace="180" w:wrap="around" w:hAnchor="margin" w:xAlign="center" w:y="-1440"/>
                    <w:spacing w:line="217" w:lineRule="exact"/>
                    <w:rPr>
                      <w:sz w:val="18"/>
                    </w:rPr>
                  </w:pPr>
                  <w:r>
                    <w:rPr>
                      <w:sz w:val="18"/>
                    </w:rPr>
                    <w:t xml:space="preserve">parts that grow out from the </w:t>
                  </w:r>
                  <w:r>
                    <w:rPr>
                      <w:b/>
                      <w:sz w:val="18"/>
                    </w:rPr>
                    <w:t xml:space="preserve">tree trunk </w:t>
                  </w:r>
                  <w:r>
                    <w:rPr>
                      <w:sz w:val="18"/>
                    </w:rPr>
                    <w:t xml:space="preserve">and have </w:t>
                  </w:r>
                  <w:r>
                    <w:rPr>
                      <w:b/>
                      <w:sz w:val="18"/>
                    </w:rPr>
                    <w:t>leaves</w:t>
                  </w:r>
                  <w:r>
                    <w:rPr>
                      <w:sz w:val="18"/>
                    </w:rPr>
                    <w:t xml:space="preserve">, </w:t>
                  </w:r>
                  <w:r>
                    <w:rPr>
                      <w:b/>
                      <w:sz w:val="18"/>
                    </w:rPr>
                    <w:t>flowers</w:t>
                  </w:r>
                  <w:r>
                    <w:rPr>
                      <w:sz w:val="18"/>
                    </w:rPr>
                    <w:t xml:space="preserve">, or </w:t>
                  </w:r>
                  <w:hyperlink r:id="rId8">
                    <w:r>
                      <w:rPr>
                        <w:b/>
                        <w:sz w:val="18"/>
                      </w:rPr>
                      <w:t xml:space="preserve">fruit </w:t>
                    </w:r>
                  </w:hyperlink>
                  <w:r>
                    <w:rPr>
                      <w:sz w:val="18"/>
                    </w:rPr>
                    <w:t>growing on them</w:t>
                  </w:r>
                </w:p>
              </w:tc>
            </w:tr>
            <w:tr w:rsidR="00034209" w14:paraId="680168D1" w14:textId="77777777" w:rsidTr="00AF489A">
              <w:trPr>
                <w:trHeight w:val="429"/>
              </w:trPr>
              <w:tc>
                <w:tcPr>
                  <w:tcW w:w="1137" w:type="dxa"/>
                </w:tcPr>
                <w:p w14:paraId="4C239036" w14:textId="77777777" w:rsidR="00034209" w:rsidRDefault="00034209" w:rsidP="00A66324">
                  <w:pPr>
                    <w:pStyle w:val="TableParagraph"/>
                    <w:framePr w:hSpace="180" w:wrap="around" w:hAnchor="margin" w:xAlign="center" w:y="-1440"/>
                    <w:spacing w:before="104"/>
                    <w:ind w:left="113"/>
                    <w:rPr>
                      <w:sz w:val="18"/>
                    </w:rPr>
                  </w:pPr>
                  <w:r>
                    <w:rPr>
                      <w:sz w:val="18"/>
                    </w:rPr>
                    <w:t>bulb</w:t>
                  </w:r>
                </w:p>
              </w:tc>
              <w:tc>
                <w:tcPr>
                  <w:tcW w:w="13150" w:type="dxa"/>
                </w:tcPr>
                <w:p w14:paraId="0B6049A0" w14:textId="77777777" w:rsidR="00034209" w:rsidRDefault="00A66324" w:rsidP="00A66324">
                  <w:pPr>
                    <w:pStyle w:val="TableParagraph"/>
                    <w:framePr w:hSpace="180" w:wrap="around" w:hAnchor="margin" w:xAlign="center" w:y="-1440"/>
                    <w:spacing w:line="216" w:lineRule="exact"/>
                    <w:ind w:left="152"/>
                    <w:rPr>
                      <w:sz w:val="18"/>
                    </w:rPr>
                  </w:pPr>
                  <w:hyperlink r:id="rId9">
                    <w:r w:rsidR="00034209">
                      <w:rPr>
                        <w:sz w:val="18"/>
                      </w:rPr>
                      <w:t xml:space="preserve">a root </w:t>
                    </w:r>
                  </w:hyperlink>
                  <w:r w:rsidR="00034209">
                    <w:rPr>
                      <w:sz w:val="18"/>
                    </w:rPr>
                    <w:t>shaped like an onion that grows into a</w:t>
                  </w:r>
                </w:p>
                <w:p w14:paraId="07F54915" w14:textId="77777777" w:rsidR="00034209" w:rsidRDefault="00034209" w:rsidP="00A66324">
                  <w:pPr>
                    <w:pStyle w:val="TableParagraph"/>
                    <w:framePr w:hSpace="180" w:wrap="around" w:hAnchor="margin" w:xAlign="center" w:y="-1440"/>
                    <w:spacing w:line="194" w:lineRule="exact"/>
                    <w:rPr>
                      <w:b/>
                      <w:sz w:val="18"/>
                    </w:rPr>
                  </w:pPr>
                  <w:r>
                    <w:rPr>
                      <w:b/>
                      <w:sz w:val="18"/>
                    </w:rPr>
                    <w:t xml:space="preserve">flower </w:t>
                  </w:r>
                  <w:r>
                    <w:rPr>
                      <w:sz w:val="18"/>
                    </w:rPr>
                    <w:t xml:space="preserve">or </w:t>
                  </w:r>
                  <w:r>
                    <w:rPr>
                      <w:b/>
                      <w:sz w:val="18"/>
                    </w:rPr>
                    <w:t>plant</w:t>
                  </w:r>
                </w:p>
              </w:tc>
            </w:tr>
            <w:tr w:rsidR="00034209" w14:paraId="23074D82" w14:textId="77777777" w:rsidTr="00AF489A">
              <w:trPr>
                <w:trHeight w:val="429"/>
              </w:trPr>
              <w:tc>
                <w:tcPr>
                  <w:tcW w:w="1137" w:type="dxa"/>
                </w:tcPr>
                <w:p w14:paraId="191F10FD" w14:textId="77777777" w:rsidR="00034209" w:rsidRDefault="00034209" w:rsidP="00A66324">
                  <w:pPr>
                    <w:pStyle w:val="TableParagraph"/>
                    <w:framePr w:hSpace="180" w:wrap="around" w:hAnchor="margin" w:xAlign="center" w:y="-1440"/>
                    <w:spacing w:before="106"/>
                    <w:ind w:left="113"/>
                    <w:rPr>
                      <w:sz w:val="18"/>
                    </w:rPr>
                  </w:pPr>
                  <w:r>
                    <w:rPr>
                      <w:sz w:val="18"/>
                    </w:rPr>
                    <w:t>common</w:t>
                  </w:r>
                </w:p>
              </w:tc>
              <w:tc>
                <w:tcPr>
                  <w:tcW w:w="13150" w:type="dxa"/>
                </w:tcPr>
                <w:p w14:paraId="57DB8570" w14:textId="77777777" w:rsidR="00034209" w:rsidRDefault="00034209" w:rsidP="00A66324">
                  <w:pPr>
                    <w:pStyle w:val="TableParagraph"/>
                    <w:framePr w:hSpace="180" w:wrap="around" w:hAnchor="margin" w:xAlign="center" w:y="-1440"/>
                    <w:spacing w:line="217" w:lineRule="exact"/>
                    <w:rPr>
                      <w:sz w:val="18"/>
                    </w:rPr>
                  </w:pPr>
                  <w:r>
                    <w:rPr>
                      <w:sz w:val="18"/>
                    </w:rPr>
                    <w:t xml:space="preserve">something that is </w:t>
                  </w:r>
                  <w:hyperlink r:id="rId10">
                    <w:r>
                      <w:rPr>
                        <w:sz w:val="18"/>
                      </w:rPr>
                      <w:t xml:space="preserve">found </w:t>
                    </w:r>
                  </w:hyperlink>
                  <w:r>
                    <w:rPr>
                      <w:sz w:val="18"/>
                    </w:rPr>
                    <w:t>in large numbers or it</w:t>
                  </w:r>
                </w:p>
                <w:p w14:paraId="1B9AF720" w14:textId="77777777" w:rsidR="00034209" w:rsidRDefault="00A66324" w:rsidP="00A66324">
                  <w:pPr>
                    <w:pStyle w:val="TableParagraph"/>
                    <w:framePr w:hSpace="180" w:wrap="around" w:hAnchor="margin" w:xAlign="center" w:y="-1440"/>
                    <w:spacing w:line="192" w:lineRule="exact"/>
                    <w:rPr>
                      <w:sz w:val="18"/>
                    </w:rPr>
                  </w:pPr>
                  <w:hyperlink r:id="rId11">
                    <w:r w:rsidR="00034209">
                      <w:rPr>
                        <w:sz w:val="18"/>
                      </w:rPr>
                      <w:t xml:space="preserve">happens </w:t>
                    </w:r>
                  </w:hyperlink>
                  <w:r w:rsidR="00034209">
                    <w:rPr>
                      <w:sz w:val="18"/>
                    </w:rPr>
                    <w:t>often</w:t>
                  </w:r>
                </w:p>
              </w:tc>
            </w:tr>
            <w:tr w:rsidR="00034209" w14:paraId="1695187F" w14:textId="77777777" w:rsidTr="00AF489A">
              <w:trPr>
                <w:trHeight w:val="429"/>
              </w:trPr>
              <w:tc>
                <w:tcPr>
                  <w:tcW w:w="1137" w:type="dxa"/>
                </w:tcPr>
                <w:p w14:paraId="6A35479F" w14:textId="77777777" w:rsidR="00034209" w:rsidRDefault="00034209" w:rsidP="00A66324">
                  <w:pPr>
                    <w:pStyle w:val="TableParagraph"/>
                    <w:framePr w:hSpace="180" w:wrap="around" w:hAnchor="margin" w:xAlign="center" w:y="-1440"/>
                    <w:spacing w:before="105"/>
                    <w:ind w:left="113"/>
                    <w:rPr>
                      <w:sz w:val="18"/>
                    </w:rPr>
                  </w:pPr>
                  <w:r>
                    <w:rPr>
                      <w:sz w:val="18"/>
                    </w:rPr>
                    <w:t>deciduous</w:t>
                  </w:r>
                </w:p>
              </w:tc>
              <w:tc>
                <w:tcPr>
                  <w:tcW w:w="13150" w:type="dxa"/>
                </w:tcPr>
                <w:p w14:paraId="19097EF9" w14:textId="77777777" w:rsidR="00034209" w:rsidRDefault="00034209" w:rsidP="00A66324">
                  <w:pPr>
                    <w:pStyle w:val="TableParagraph"/>
                    <w:framePr w:hSpace="180" w:wrap="around" w:hAnchor="margin" w:xAlign="center" w:y="-1440"/>
                    <w:spacing w:line="216" w:lineRule="exact"/>
                    <w:rPr>
                      <w:sz w:val="18"/>
                    </w:rPr>
                  </w:pPr>
                  <w:r>
                    <w:rPr>
                      <w:sz w:val="18"/>
                    </w:rPr>
                    <w:t xml:space="preserve">a </w:t>
                  </w:r>
                  <w:r>
                    <w:rPr>
                      <w:b/>
                      <w:sz w:val="18"/>
                    </w:rPr>
                    <w:t xml:space="preserve">tree </w:t>
                  </w:r>
                  <w:r>
                    <w:rPr>
                      <w:sz w:val="18"/>
                    </w:rPr>
                    <w:t xml:space="preserve">that </w:t>
                  </w:r>
                  <w:hyperlink r:id="rId12">
                    <w:r>
                      <w:rPr>
                        <w:sz w:val="18"/>
                      </w:rPr>
                      <w:t xml:space="preserve">loses </w:t>
                    </w:r>
                  </w:hyperlink>
                  <w:r>
                    <w:rPr>
                      <w:sz w:val="18"/>
                    </w:rPr>
                    <w:t xml:space="preserve">its leaves in the </w:t>
                  </w:r>
                  <w:hyperlink r:id="rId13">
                    <w:r>
                      <w:rPr>
                        <w:sz w:val="18"/>
                      </w:rPr>
                      <w:t>autumn</w:t>
                    </w:r>
                  </w:hyperlink>
                </w:p>
                <w:p w14:paraId="1C58D2A1" w14:textId="77777777" w:rsidR="00034209" w:rsidRDefault="00034209" w:rsidP="00A66324">
                  <w:pPr>
                    <w:pStyle w:val="TableParagraph"/>
                    <w:framePr w:hSpace="180" w:wrap="around" w:hAnchor="margin" w:xAlign="center" w:y="-1440"/>
                    <w:spacing w:line="194" w:lineRule="exact"/>
                    <w:rPr>
                      <w:sz w:val="18"/>
                    </w:rPr>
                  </w:pPr>
                  <w:r>
                    <w:rPr>
                      <w:sz w:val="18"/>
                    </w:rPr>
                    <w:t xml:space="preserve">every </w:t>
                  </w:r>
                  <w:hyperlink r:id="rId14">
                    <w:r>
                      <w:rPr>
                        <w:sz w:val="18"/>
                      </w:rPr>
                      <w:t>year</w:t>
                    </w:r>
                  </w:hyperlink>
                </w:p>
              </w:tc>
            </w:tr>
            <w:tr w:rsidR="00034209" w14:paraId="0DA2BC6B" w14:textId="77777777" w:rsidTr="00AF489A">
              <w:trPr>
                <w:trHeight w:val="429"/>
              </w:trPr>
              <w:tc>
                <w:tcPr>
                  <w:tcW w:w="1137" w:type="dxa"/>
                </w:tcPr>
                <w:p w14:paraId="70D987D7" w14:textId="77777777" w:rsidR="00034209" w:rsidRDefault="00034209" w:rsidP="00A66324">
                  <w:pPr>
                    <w:pStyle w:val="TableParagraph"/>
                    <w:framePr w:hSpace="180" w:wrap="around" w:hAnchor="margin" w:xAlign="center" w:y="-1440"/>
                    <w:spacing w:before="106"/>
                    <w:ind w:left="113"/>
                    <w:rPr>
                      <w:sz w:val="18"/>
                    </w:rPr>
                  </w:pPr>
                  <w:r>
                    <w:rPr>
                      <w:sz w:val="18"/>
                    </w:rPr>
                    <w:t>evergreen</w:t>
                  </w:r>
                </w:p>
              </w:tc>
              <w:tc>
                <w:tcPr>
                  <w:tcW w:w="13150" w:type="dxa"/>
                </w:tcPr>
                <w:p w14:paraId="643D3CCA" w14:textId="77777777" w:rsidR="00034209" w:rsidRDefault="00034209" w:rsidP="00A66324">
                  <w:pPr>
                    <w:pStyle w:val="TableParagraph"/>
                    <w:framePr w:hSpace="180" w:wrap="around" w:hAnchor="margin" w:xAlign="center" w:y="-1440"/>
                    <w:spacing w:line="217" w:lineRule="exact"/>
                    <w:rPr>
                      <w:sz w:val="18"/>
                    </w:rPr>
                  </w:pPr>
                  <w:r>
                    <w:rPr>
                      <w:sz w:val="18"/>
                    </w:rPr>
                    <w:t xml:space="preserve">a </w:t>
                  </w:r>
                  <w:r>
                    <w:rPr>
                      <w:b/>
                      <w:sz w:val="18"/>
                    </w:rPr>
                    <w:t xml:space="preserve">tree </w:t>
                  </w:r>
                  <w:r>
                    <w:rPr>
                      <w:sz w:val="18"/>
                    </w:rPr>
                    <w:t xml:space="preserve">or </w:t>
                  </w:r>
                  <w:hyperlink r:id="rId15">
                    <w:r>
                      <w:rPr>
                        <w:sz w:val="18"/>
                      </w:rPr>
                      <w:t xml:space="preserve">bush </w:t>
                    </w:r>
                  </w:hyperlink>
                  <w:r>
                    <w:rPr>
                      <w:sz w:val="18"/>
                    </w:rPr>
                    <w:t xml:space="preserve">which has </w:t>
                  </w:r>
                  <w:hyperlink r:id="rId16">
                    <w:r>
                      <w:rPr>
                        <w:sz w:val="18"/>
                      </w:rPr>
                      <w:t xml:space="preserve">green </w:t>
                    </w:r>
                  </w:hyperlink>
                  <w:r>
                    <w:rPr>
                      <w:b/>
                      <w:sz w:val="18"/>
                    </w:rPr>
                    <w:t xml:space="preserve">leaves </w:t>
                  </w:r>
                  <w:r>
                    <w:rPr>
                      <w:sz w:val="18"/>
                    </w:rPr>
                    <w:t>all the</w:t>
                  </w:r>
                </w:p>
                <w:p w14:paraId="1C51EAA0" w14:textId="77777777" w:rsidR="00034209" w:rsidRDefault="00034209" w:rsidP="00A66324">
                  <w:pPr>
                    <w:pStyle w:val="TableParagraph"/>
                    <w:framePr w:hSpace="180" w:wrap="around" w:hAnchor="margin" w:xAlign="center" w:y="-1440"/>
                    <w:spacing w:line="192" w:lineRule="exact"/>
                    <w:rPr>
                      <w:sz w:val="18"/>
                    </w:rPr>
                  </w:pPr>
                  <w:r>
                    <w:rPr>
                      <w:sz w:val="18"/>
                    </w:rPr>
                    <w:t xml:space="preserve">year </w:t>
                  </w:r>
                  <w:hyperlink r:id="rId17">
                    <w:r>
                      <w:rPr>
                        <w:sz w:val="18"/>
                      </w:rPr>
                      <w:t>round</w:t>
                    </w:r>
                  </w:hyperlink>
                </w:p>
              </w:tc>
            </w:tr>
            <w:tr w:rsidR="00034209" w14:paraId="547C7D86" w14:textId="77777777" w:rsidTr="00AF489A">
              <w:trPr>
                <w:trHeight w:val="429"/>
              </w:trPr>
              <w:tc>
                <w:tcPr>
                  <w:tcW w:w="1137" w:type="dxa"/>
                </w:tcPr>
                <w:p w14:paraId="37230281" w14:textId="77777777" w:rsidR="00034209" w:rsidRDefault="00034209" w:rsidP="00A66324">
                  <w:pPr>
                    <w:pStyle w:val="TableParagraph"/>
                    <w:framePr w:hSpace="180" w:wrap="around" w:hAnchor="margin" w:xAlign="center" w:y="-1440"/>
                    <w:spacing w:before="105"/>
                    <w:ind w:left="113"/>
                    <w:rPr>
                      <w:sz w:val="18"/>
                    </w:rPr>
                  </w:pPr>
                  <w:r>
                    <w:rPr>
                      <w:sz w:val="18"/>
                    </w:rPr>
                    <w:t>flower</w:t>
                  </w:r>
                </w:p>
              </w:tc>
              <w:tc>
                <w:tcPr>
                  <w:tcW w:w="13150" w:type="dxa"/>
                </w:tcPr>
                <w:p w14:paraId="5523DA17" w14:textId="77777777" w:rsidR="00034209" w:rsidRDefault="00034209" w:rsidP="00A66324">
                  <w:pPr>
                    <w:pStyle w:val="TableParagraph"/>
                    <w:framePr w:hSpace="180" w:wrap="around" w:hAnchor="margin" w:xAlign="center" w:y="-1440"/>
                    <w:spacing w:line="216" w:lineRule="exact"/>
                    <w:rPr>
                      <w:sz w:val="18"/>
                    </w:rPr>
                  </w:pPr>
                  <w:r>
                    <w:rPr>
                      <w:sz w:val="18"/>
                    </w:rPr>
                    <w:t xml:space="preserve">the part of a </w:t>
                  </w:r>
                  <w:r>
                    <w:rPr>
                      <w:b/>
                      <w:spacing w:val="-3"/>
                      <w:sz w:val="18"/>
                    </w:rPr>
                    <w:t xml:space="preserve">plant </w:t>
                  </w:r>
                  <w:r>
                    <w:rPr>
                      <w:sz w:val="18"/>
                    </w:rPr>
                    <w:t>which is often</w:t>
                  </w:r>
                  <w:r>
                    <w:rPr>
                      <w:spacing w:val="-12"/>
                      <w:sz w:val="18"/>
                    </w:rPr>
                    <w:t xml:space="preserve"> </w:t>
                  </w:r>
                  <w:r>
                    <w:rPr>
                      <w:sz w:val="18"/>
                    </w:rPr>
                    <w:t>brightly</w:t>
                  </w:r>
                </w:p>
                <w:p w14:paraId="5B728C48" w14:textId="77777777" w:rsidR="00034209" w:rsidRDefault="00034209" w:rsidP="00A66324">
                  <w:pPr>
                    <w:pStyle w:val="TableParagraph"/>
                    <w:framePr w:hSpace="180" w:wrap="around" w:hAnchor="margin" w:xAlign="center" w:y="-1440"/>
                    <w:spacing w:line="193" w:lineRule="exact"/>
                    <w:rPr>
                      <w:b/>
                      <w:sz w:val="18"/>
                    </w:rPr>
                  </w:pPr>
                  <w:proofErr w:type="spellStart"/>
                  <w:r>
                    <w:rPr>
                      <w:sz w:val="18"/>
                    </w:rPr>
                    <w:t>coloured</w:t>
                  </w:r>
                  <w:proofErr w:type="spellEnd"/>
                  <w:r>
                    <w:rPr>
                      <w:sz w:val="18"/>
                    </w:rPr>
                    <w:t xml:space="preserve"> and grows at the end of a</w:t>
                  </w:r>
                  <w:r>
                    <w:rPr>
                      <w:spacing w:val="-9"/>
                      <w:sz w:val="18"/>
                    </w:rPr>
                    <w:t xml:space="preserve"> </w:t>
                  </w:r>
                  <w:hyperlink r:id="rId18">
                    <w:r>
                      <w:rPr>
                        <w:b/>
                        <w:sz w:val="18"/>
                      </w:rPr>
                      <w:t>stem</w:t>
                    </w:r>
                  </w:hyperlink>
                </w:p>
              </w:tc>
            </w:tr>
            <w:tr w:rsidR="00034209" w14:paraId="46F19CE4" w14:textId="77777777" w:rsidTr="00AF489A">
              <w:trPr>
                <w:trHeight w:val="209"/>
              </w:trPr>
              <w:tc>
                <w:tcPr>
                  <w:tcW w:w="1137" w:type="dxa"/>
                </w:tcPr>
                <w:p w14:paraId="46E84F94" w14:textId="77777777" w:rsidR="00034209" w:rsidRDefault="00034209" w:rsidP="00A66324">
                  <w:pPr>
                    <w:pStyle w:val="TableParagraph"/>
                    <w:framePr w:hSpace="180" w:wrap="around" w:hAnchor="margin" w:xAlign="center" w:y="-1440"/>
                    <w:spacing w:line="190" w:lineRule="exact"/>
                    <w:ind w:left="113"/>
                    <w:rPr>
                      <w:sz w:val="18"/>
                    </w:rPr>
                  </w:pPr>
                  <w:r>
                    <w:rPr>
                      <w:sz w:val="18"/>
                    </w:rPr>
                    <w:t>flowering</w:t>
                  </w:r>
                </w:p>
              </w:tc>
              <w:tc>
                <w:tcPr>
                  <w:tcW w:w="13150" w:type="dxa"/>
                </w:tcPr>
                <w:p w14:paraId="5941A8B2" w14:textId="77777777" w:rsidR="00034209" w:rsidRDefault="00034209" w:rsidP="00A66324">
                  <w:pPr>
                    <w:pStyle w:val="TableParagraph"/>
                    <w:framePr w:hSpace="180" w:wrap="around" w:hAnchor="margin" w:xAlign="center" w:y="-1440"/>
                    <w:spacing w:line="190" w:lineRule="exact"/>
                    <w:rPr>
                      <w:b/>
                      <w:sz w:val="18"/>
                    </w:rPr>
                  </w:pPr>
                  <w:r>
                    <w:rPr>
                      <w:b/>
                      <w:sz w:val="18"/>
                    </w:rPr>
                    <w:t xml:space="preserve">trees </w:t>
                  </w:r>
                  <w:r>
                    <w:rPr>
                      <w:sz w:val="18"/>
                    </w:rPr>
                    <w:t xml:space="preserve">or </w:t>
                  </w:r>
                  <w:r>
                    <w:rPr>
                      <w:b/>
                      <w:sz w:val="18"/>
                    </w:rPr>
                    <w:t xml:space="preserve">plants </w:t>
                  </w:r>
                  <w:r>
                    <w:rPr>
                      <w:sz w:val="18"/>
                    </w:rPr>
                    <w:t xml:space="preserve">which produce </w:t>
                  </w:r>
                  <w:r>
                    <w:rPr>
                      <w:b/>
                      <w:sz w:val="18"/>
                    </w:rPr>
                    <w:t>flowers</w:t>
                  </w:r>
                </w:p>
              </w:tc>
            </w:tr>
            <w:tr w:rsidR="00034209" w14:paraId="5903CC77" w14:textId="77777777" w:rsidTr="00AF489A">
              <w:trPr>
                <w:trHeight w:val="649"/>
              </w:trPr>
              <w:tc>
                <w:tcPr>
                  <w:tcW w:w="1137" w:type="dxa"/>
                </w:tcPr>
                <w:p w14:paraId="3E1CA3B4" w14:textId="77777777" w:rsidR="00034209" w:rsidRDefault="00034209" w:rsidP="00A66324">
                  <w:pPr>
                    <w:pStyle w:val="TableParagraph"/>
                    <w:framePr w:hSpace="180" w:wrap="around" w:hAnchor="margin" w:xAlign="center" w:y="-1440"/>
                    <w:spacing w:before="8"/>
                    <w:ind w:left="0"/>
                    <w:rPr>
                      <w:rFonts w:ascii="Times New Roman"/>
                      <w:sz w:val="18"/>
                    </w:rPr>
                  </w:pPr>
                </w:p>
                <w:p w14:paraId="6BC1182A" w14:textId="77777777" w:rsidR="00034209" w:rsidRDefault="00034209" w:rsidP="00A66324">
                  <w:pPr>
                    <w:pStyle w:val="TableParagraph"/>
                    <w:framePr w:hSpace="180" w:wrap="around" w:hAnchor="margin" w:xAlign="center" w:y="-1440"/>
                    <w:ind w:left="113"/>
                    <w:rPr>
                      <w:sz w:val="18"/>
                    </w:rPr>
                  </w:pPr>
                  <w:r>
                    <w:rPr>
                      <w:sz w:val="18"/>
                    </w:rPr>
                    <w:t>fruit</w:t>
                  </w:r>
                </w:p>
              </w:tc>
              <w:tc>
                <w:tcPr>
                  <w:tcW w:w="13150" w:type="dxa"/>
                </w:tcPr>
                <w:p w14:paraId="69C8F30C" w14:textId="77777777" w:rsidR="00034209" w:rsidRDefault="00034209" w:rsidP="00A66324">
                  <w:pPr>
                    <w:pStyle w:val="TableParagraph"/>
                    <w:framePr w:hSpace="180" w:wrap="around" w:hAnchor="margin" w:xAlign="center" w:y="-1440"/>
                    <w:spacing w:line="237" w:lineRule="auto"/>
                    <w:rPr>
                      <w:sz w:val="18"/>
                    </w:rPr>
                  </w:pPr>
                  <w:r>
                    <w:rPr>
                      <w:sz w:val="18"/>
                    </w:rPr>
                    <w:t xml:space="preserve">something which grows on a </w:t>
                  </w:r>
                  <w:r>
                    <w:rPr>
                      <w:b/>
                      <w:sz w:val="18"/>
                    </w:rPr>
                    <w:t xml:space="preserve">tree </w:t>
                  </w:r>
                  <w:r>
                    <w:rPr>
                      <w:sz w:val="18"/>
                    </w:rPr>
                    <w:t xml:space="preserve">or bush and which contains </w:t>
                  </w:r>
                  <w:r>
                    <w:rPr>
                      <w:b/>
                      <w:sz w:val="18"/>
                    </w:rPr>
                    <w:t xml:space="preserve">seeds </w:t>
                  </w:r>
                  <w:r>
                    <w:rPr>
                      <w:sz w:val="18"/>
                    </w:rPr>
                    <w:t>or a stone covered by a</w:t>
                  </w:r>
                </w:p>
                <w:p w14:paraId="5D2113DC" w14:textId="77777777" w:rsidR="00034209" w:rsidRDefault="00034209" w:rsidP="00A66324">
                  <w:pPr>
                    <w:pStyle w:val="TableParagraph"/>
                    <w:framePr w:hSpace="180" w:wrap="around" w:hAnchor="margin" w:xAlign="center" w:y="-1440"/>
                    <w:spacing w:before="1" w:line="193" w:lineRule="exact"/>
                    <w:rPr>
                      <w:sz w:val="18"/>
                    </w:rPr>
                  </w:pPr>
                  <w:r>
                    <w:rPr>
                      <w:sz w:val="18"/>
                    </w:rPr>
                    <w:t xml:space="preserve">substance that you </w:t>
                  </w:r>
                  <w:hyperlink r:id="rId19">
                    <w:r>
                      <w:rPr>
                        <w:sz w:val="18"/>
                      </w:rPr>
                      <w:t>can eat</w:t>
                    </w:r>
                  </w:hyperlink>
                </w:p>
              </w:tc>
            </w:tr>
            <w:tr w:rsidR="00034209" w14:paraId="5CD1F3F2" w14:textId="77777777" w:rsidTr="00AF489A">
              <w:trPr>
                <w:trHeight w:val="429"/>
              </w:trPr>
              <w:tc>
                <w:tcPr>
                  <w:tcW w:w="1137" w:type="dxa"/>
                </w:tcPr>
                <w:p w14:paraId="01C7E081" w14:textId="77777777" w:rsidR="00034209" w:rsidRDefault="00034209" w:rsidP="00A66324">
                  <w:pPr>
                    <w:pStyle w:val="TableParagraph"/>
                    <w:framePr w:hSpace="180" w:wrap="around" w:hAnchor="margin" w:xAlign="center" w:y="-1440"/>
                    <w:spacing w:before="105"/>
                    <w:ind w:left="113"/>
                    <w:rPr>
                      <w:sz w:val="18"/>
                    </w:rPr>
                  </w:pPr>
                  <w:r>
                    <w:rPr>
                      <w:sz w:val="18"/>
                    </w:rPr>
                    <w:t>garden</w:t>
                  </w:r>
                </w:p>
              </w:tc>
              <w:tc>
                <w:tcPr>
                  <w:tcW w:w="13150" w:type="dxa"/>
                </w:tcPr>
                <w:p w14:paraId="6BFC5E39" w14:textId="77777777" w:rsidR="00034209" w:rsidRDefault="00034209" w:rsidP="00A66324">
                  <w:pPr>
                    <w:pStyle w:val="TableParagraph"/>
                    <w:framePr w:hSpace="180" w:wrap="around" w:hAnchor="margin" w:xAlign="center" w:y="-1440"/>
                    <w:spacing w:line="216" w:lineRule="exact"/>
                    <w:rPr>
                      <w:sz w:val="18"/>
                    </w:rPr>
                  </w:pPr>
                  <w:r>
                    <w:rPr>
                      <w:sz w:val="18"/>
                    </w:rPr>
                    <w:t xml:space="preserve">a piece of land </w:t>
                  </w:r>
                  <w:hyperlink r:id="rId20">
                    <w:r>
                      <w:rPr>
                        <w:sz w:val="18"/>
                      </w:rPr>
                      <w:t xml:space="preserve">next </w:t>
                    </w:r>
                  </w:hyperlink>
                  <w:r>
                    <w:rPr>
                      <w:sz w:val="18"/>
                    </w:rPr>
                    <w:t xml:space="preserve">to a house, with </w:t>
                  </w:r>
                  <w:r>
                    <w:rPr>
                      <w:b/>
                      <w:sz w:val="18"/>
                    </w:rPr>
                    <w:t>flowers</w:t>
                  </w:r>
                  <w:r>
                    <w:rPr>
                      <w:sz w:val="18"/>
                    </w:rPr>
                    <w:t>,</w:t>
                  </w:r>
                </w:p>
                <w:p w14:paraId="4BB794BD" w14:textId="77777777" w:rsidR="00034209" w:rsidRDefault="00034209" w:rsidP="00A66324">
                  <w:pPr>
                    <w:pStyle w:val="TableParagraph"/>
                    <w:framePr w:hSpace="180" w:wrap="around" w:hAnchor="margin" w:xAlign="center" w:y="-1440"/>
                    <w:spacing w:line="193" w:lineRule="exact"/>
                    <w:rPr>
                      <w:sz w:val="18"/>
                    </w:rPr>
                  </w:pPr>
                  <w:r>
                    <w:rPr>
                      <w:b/>
                      <w:sz w:val="18"/>
                    </w:rPr>
                    <w:t>vegetables</w:t>
                  </w:r>
                  <w:r>
                    <w:rPr>
                      <w:sz w:val="18"/>
                    </w:rPr>
                    <w:t xml:space="preserve">, other </w:t>
                  </w:r>
                  <w:r>
                    <w:rPr>
                      <w:b/>
                      <w:sz w:val="18"/>
                    </w:rPr>
                    <w:t>plants</w:t>
                  </w:r>
                  <w:r>
                    <w:rPr>
                      <w:sz w:val="18"/>
                    </w:rPr>
                    <w:t>, and often grass</w:t>
                  </w:r>
                </w:p>
              </w:tc>
            </w:tr>
            <w:tr w:rsidR="00034209" w14:paraId="6066BA1E" w14:textId="77777777" w:rsidTr="00AF489A">
              <w:trPr>
                <w:trHeight w:val="429"/>
              </w:trPr>
              <w:tc>
                <w:tcPr>
                  <w:tcW w:w="1137" w:type="dxa"/>
                </w:tcPr>
                <w:p w14:paraId="7D886A38" w14:textId="77777777" w:rsidR="00034209" w:rsidRDefault="00034209" w:rsidP="00A66324">
                  <w:pPr>
                    <w:pStyle w:val="TableParagraph"/>
                    <w:framePr w:hSpace="180" w:wrap="around" w:hAnchor="margin" w:xAlign="center" w:y="-1440"/>
                    <w:spacing w:before="106"/>
                    <w:ind w:left="113"/>
                    <w:rPr>
                      <w:sz w:val="18"/>
                    </w:rPr>
                  </w:pPr>
                  <w:r>
                    <w:rPr>
                      <w:sz w:val="18"/>
                    </w:rPr>
                    <w:t>herb</w:t>
                  </w:r>
                </w:p>
              </w:tc>
              <w:tc>
                <w:tcPr>
                  <w:tcW w:w="13150" w:type="dxa"/>
                </w:tcPr>
                <w:p w14:paraId="755FE857" w14:textId="77777777" w:rsidR="00034209" w:rsidRDefault="00034209" w:rsidP="00A66324">
                  <w:pPr>
                    <w:pStyle w:val="TableParagraph"/>
                    <w:framePr w:hSpace="180" w:wrap="around" w:hAnchor="margin" w:xAlign="center" w:y="-1440"/>
                    <w:spacing w:line="217" w:lineRule="exact"/>
                    <w:rPr>
                      <w:sz w:val="18"/>
                    </w:rPr>
                  </w:pPr>
                  <w:r>
                    <w:rPr>
                      <w:sz w:val="18"/>
                    </w:rPr>
                    <w:t>a plant whose leaves are used in cooking to</w:t>
                  </w:r>
                </w:p>
                <w:p w14:paraId="7B615780" w14:textId="77777777" w:rsidR="00034209" w:rsidRDefault="00034209" w:rsidP="00A66324">
                  <w:pPr>
                    <w:pStyle w:val="TableParagraph"/>
                    <w:framePr w:hSpace="180" w:wrap="around" w:hAnchor="margin" w:xAlign="center" w:y="-1440"/>
                    <w:spacing w:line="192" w:lineRule="exact"/>
                    <w:rPr>
                      <w:sz w:val="18"/>
                    </w:rPr>
                  </w:pPr>
                  <w:r>
                    <w:rPr>
                      <w:sz w:val="18"/>
                    </w:rPr>
                    <w:t xml:space="preserve">add </w:t>
                  </w:r>
                  <w:proofErr w:type="spellStart"/>
                  <w:r>
                    <w:rPr>
                      <w:sz w:val="18"/>
                    </w:rPr>
                    <w:t>flavour</w:t>
                  </w:r>
                  <w:proofErr w:type="spellEnd"/>
                  <w:r>
                    <w:rPr>
                      <w:sz w:val="18"/>
                    </w:rPr>
                    <w:t xml:space="preserve"> to food, or as a medicine</w:t>
                  </w:r>
                </w:p>
              </w:tc>
            </w:tr>
            <w:tr w:rsidR="00034209" w14:paraId="4083BA1A" w14:textId="77777777" w:rsidTr="00AF489A">
              <w:trPr>
                <w:trHeight w:val="429"/>
              </w:trPr>
              <w:tc>
                <w:tcPr>
                  <w:tcW w:w="1137" w:type="dxa"/>
                </w:tcPr>
                <w:p w14:paraId="5FFEEB09" w14:textId="77777777" w:rsidR="00034209" w:rsidRDefault="00034209" w:rsidP="00A66324">
                  <w:pPr>
                    <w:pStyle w:val="TableParagraph"/>
                    <w:framePr w:hSpace="180" w:wrap="around" w:hAnchor="margin" w:xAlign="center" w:y="-1440"/>
                    <w:spacing w:line="216" w:lineRule="exact"/>
                    <w:ind w:left="113"/>
                    <w:rPr>
                      <w:sz w:val="18"/>
                    </w:rPr>
                  </w:pPr>
                  <w:r>
                    <w:rPr>
                      <w:sz w:val="18"/>
                    </w:rPr>
                    <w:t>leaf /</w:t>
                  </w:r>
                </w:p>
                <w:p w14:paraId="518BA5D0" w14:textId="77777777" w:rsidR="00034209" w:rsidRDefault="00034209" w:rsidP="00A66324">
                  <w:pPr>
                    <w:pStyle w:val="TableParagraph"/>
                    <w:framePr w:hSpace="180" w:wrap="around" w:hAnchor="margin" w:xAlign="center" w:y="-1440"/>
                    <w:spacing w:line="193" w:lineRule="exact"/>
                    <w:ind w:left="113"/>
                    <w:rPr>
                      <w:sz w:val="18"/>
                    </w:rPr>
                  </w:pPr>
                  <w:r>
                    <w:rPr>
                      <w:sz w:val="18"/>
                    </w:rPr>
                    <w:t>leaves</w:t>
                  </w:r>
                </w:p>
              </w:tc>
              <w:tc>
                <w:tcPr>
                  <w:tcW w:w="13150" w:type="dxa"/>
                </w:tcPr>
                <w:p w14:paraId="75650BD4" w14:textId="77777777" w:rsidR="00034209" w:rsidRDefault="00034209" w:rsidP="00A66324">
                  <w:pPr>
                    <w:pStyle w:val="TableParagraph"/>
                    <w:framePr w:hSpace="180" w:wrap="around" w:hAnchor="margin" w:xAlign="center" w:y="-1440"/>
                    <w:spacing w:line="216" w:lineRule="exact"/>
                    <w:rPr>
                      <w:sz w:val="18"/>
                    </w:rPr>
                  </w:pPr>
                  <w:r>
                    <w:rPr>
                      <w:sz w:val="18"/>
                    </w:rPr>
                    <w:t>the parts of a tree or plant that are flat, thin, and usually green</w:t>
                  </w:r>
                </w:p>
              </w:tc>
            </w:tr>
            <w:tr w:rsidR="00034209" w14:paraId="3408759A" w14:textId="77777777" w:rsidTr="00AF489A">
              <w:trPr>
                <w:trHeight w:val="429"/>
              </w:trPr>
              <w:tc>
                <w:tcPr>
                  <w:tcW w:w="1137" w:type="dxa"/>
                </w:tcPr>
                <w:p w14:paraId="18875B7A" w14:textId="77777777" w:rsidR="00034209" w:rsidRDefault="00034209" w:rsidP="00A66324">
                  <w:pPr>
                    <w:pStyle w:val="TableParagraph"/>
                    <w:framePr w:hSpace="180" w:wrap="around" w:hAnchor="margin" w:xAlign="center" w:y="-1440"/>
                    <w:spacing w:before="107"/>
                    <w:ind w:left="113"/>
                    <w:rPr>
                      <w:sz w:val="18"/>
                    </w:rPr>
                  </w:pPr>
                  <w:r>
                    <w:rPr>
                      <w:sz w:val="18"/>
                    </w:rPr>
                    <w:t>petal</w:t>
                  </w:r>
                </w:p>
              </w:tc>
              <w:tc>
                <w:tcPr>
                  <w:tcW w:w="13150" w:type="dxa"/>
                </w:tcPr>
                <w:p w14:paraId="1BCD1D9B" w14:textId="77777777" w:rsidR="00034209" w:rsidRDefault="00A66324" w:rsidP="00A66324">
                  <w:pPr>
                    <w:pStyle w:val="TableParagraph"/>
                    <w:framePr w:hSpace="180" w:wrap="around" w:hAnchor="margin" w:xAlign="center" w:y="-1440"/>
                    <w:spacing w:line="218" w:lineRule="exact"/>
                    <w:rPr>
                      <w:sz w:val="18"/>
                    </w:rPr>
                  </w:pPr>
                  <w:hyperlink r:id="rId21">
                    <w:r w:rsidR="00034209">
                      <w:rPr>
                        <w:sz w:val="18"/>
                      </w:rPr>
                      <w:t xml:space="preserve">thin </w:t>
                    </w:r>
                  </w:hyperlink>
                  <w:proofErr w:type="spellStart"/>
                  <w:r w:rsidR="00034209">
                    <w:rPr>
                      <w:sz w:val="18"/>
                    </w:rPr>
                    <w:t>coloured</w:t>
                  </w:r>
                  <w:proofErr w:type="spellEnd"/>
                  <w:r w:rsidR="00034209">
                    <w:rPr>
                      <w:sz w:val="18"/>
                    </w:rPr>
                    <w:t xml:space="preserve"> or white parts which form part of</w:t>
                  </w:r>
                </w:p>
                <w:p w14:paraId="26F58553" w14:textId="77777777" w:rsidR="00034209" w:rsidRDefault="00034209" w:rsidP="00A66324">
                  <w:pPr>
                    <w:pStyle w:val="TableParagraph"/>
                    <w:framePr w:hSpace="180" w:wrap="around" w:hAnchor="margin" w:xAlign="center" w:y="-1440"/>
                    <w:spacing w:line="192" w:lineRule="exact"/>
                    <w:rPr>
                      <w:b/>
                      <w:sz w:val="18"/>
                    </w:rPr>
                  </w:pPr>
                  <w:r>
                    <w:rPr>
                      <w:sz w:val="18"/>
                    </w:rPr>
                    <w:t xml:space="preserve">the </w:t>
                  </w:r>
                  <w:r>
                    <w:rPr>
                      <w:b/>
                      <w:sz w:val="18"/>
                    </w:rPr>
                    <w:t>flower</w:t>
                  </w:r>
                </w:p>
              </w:tc>
            </w:tr>
            <w:tr w:rsidR="00034209" w14:paraId="54F33CEF" w14:textId="77777777" w:rsidTr="00AF489A">
              <w:trPr>
                <w:trHeight w:val="429"/>
              </w:trPr>
              <w:tc>
                <w:tcPr>
                  <w:tcW w:w="1137" w:type="dxa"/>
                </w:tcPr>
                <w:p w14:paraId="4394747B" w14:textId="77777777" w:rsidR="00034209" w:rsidRDefault="00034209" w:rsidP="00A66324">
                  <w:pPr>
                    <w:pStyle w:val="TableParagraph"/>
                    <w:framePr w:hSpace="180" w:wrap="around" w:hAnchor="margin" w:xAlign="center" w:y="-1440"/>
                    <w:spacing w:before="105"/>
                    <w:ind w:left="113"/>
                    <w:rPr>
                      <w:sz w:val="18"/>
                    </w:rPr>
                  </w:pPr>
                  <w:r>
                    <w:rPr>
                      <w:sz w:val="18"/>
                    </w:rPr>
                    <w:t>plant</w:t>
                  </w:r>
                </w:p>
              </w:tc>
              <w:tc>
                <w:tcPr>
                  <w:tcW w:w="13150" w:type="dxa"/>
                </w:tcPr>
                <w:p w14:paraId="31455CDD" w14:textId="77777777" w:rsidR="00034209" w:rsidRDefault="00034209" w:rsidP="00A66324">
                  <w:pPr>
                    <w:pStyle w:val="TableParagraph"/>
                    <w:framePr w:hSpace="180" w:wrap="around" w:hAnchor="margin" w:xAlign="center" w:y="-1440"/>
                    <w:spacing w:line="217" w:lineRule="exact"/>
                    <w:rPr>
                      <w:sz w:val="18"/>
                    </w:rPr>
                  </w:pPr>
                  <w:r>
                    <w:rPr>
                      <w:sz w:val="18"/>
                    </w:rPr>
                    <w:t>a living thing that grows in the earth and has a</w:t>
                  </w:r>
                </w:p>
                <w:p w14:paraId="4D085D61" w14:textId="77777777" w:rsidR="00034209" w:rsidRDefault="00034209" w:rsidP="00A66324">
                  <w:pPr>
                    <w:pStyle w:val="TableParagraph"/>
                    <w:framePr w:hSpace="180" w:wrap="around" w:hAnchor="margin" w:xAlign="center" w:y="-1440"/>
                    <w:spacing w:line="193" w:lineRule="exact"/>
                    <w:rPr>
                      <w:b/>
                      <w:sz w:val="18"/>
                    </w:rPr>
                  </w:pPr>
                  <w:r>
                    <w:rPr>
                      <w:b/>
                      <w:sz w:val="18"/>
                    </w:rPr>
                    <w:t>stem, leaves</w:t>
                  </w:r>
                  <w:r>
                    <w:rPr>
                      <w:sz w:val="18"/>
                    </w:rPr>
                    <w:t xml:space="preserve">, and </w:t>
                  </w:r>
                  <w:r>
                    <w:rPr>
                      <w:b/>
                      <w:sz w:val="18"/>
                    </w:rPr>
                    <w:t>roots</w:t>
                  </w:r>
                </w:p>
              </w:tc>
            </w:tr>
            <w:tr w:rsidR="00034209" w14:paraId="23EB359E" w14:textId="77777777" w:rsidTr="00AF489A">
              <w:trPr>
                <w:trHeight w:val="209"/>
              </w:trPr>
              <w:tc>
                <w:tcPr>
                  <w:tcW w:w="1137" w:type="dxa"/>
                </w:tcPr>
                <w:p w14:paraId="12758FD8" w14:textId="77777777" w:rsidR="00034209" w:rsidRDefault="00034209" w:rsidP="00A66324">
                  <w:pPr>
                    <w:pStyle w:val="TableParagraph"/>
                    <w:framePr w:hSpace="180" w:wrap="around" w:hAnchor="margin" w:xAlign="center" w:y="-1440"/>
                    <w:spacing w:line="190" w:lineRule="exact"/>
                    <w:ind w:left="113"/>
                    <w:rPr>
                      <w:sz w:val="18"/>
                    </w:rPr>
                  </w:pPr>
                  <w:r>
                    <w:rPr>
                      <w:sz w:val="18"/>
                    </w:rPr>
                    <w:t>roots</w:t>
                  </w:r>
                </w:p>
              </w:tc>
              <w:tc>
                <w:tcPr>
                  <w:tcW w:w="13150" w:type="dxa"/>
                </w:tcPr>
                <w:p w14:paraId="431BFDFA" w14:textId="77777777" w:rsidR="00034209" w:rsidRDefault="00034209" w:rsidP="00A66324">
                  <w:pPr>
                    <w:pStyle w:val="TableParagraph"/>
                    <w:framePr w:hSpace="180" w:wrap="around" w:hAnchor="margin" w:xAlign="center" w:y="-1440"/>
                    <w:spacing w:line="190" w:lineRule="exact"/>
                    <w:rPr>
                      <w:sz w:val="18"/>
                    </w:rPr>
                  </w:pPr>
                  <w:r>
                    <w:rPr>
                      <w:sz w:val="18"/>
                    </w:rPr>
                    <w:t xml:space="preserve">the parts of a </w:t>
                  </w:r>
                  <w:r>
                    <w:rPr>
                      <w:b/>
                      <w:sz w:val="18"/>
                    </w:rPr>
                    <w:t xml:space="preserve">plant </w:t>
                  </w:r>
                  <w:r>
                    <w:rPr>
                      <w:sz w:val="18"/>
                    </w:rPr>
                    <w:t>that grow under the ground</w:t>
                  </w:r>
                </w:p>
              </w:tc>
            </w:tr>
            <w:tr w:rsidR="00034209" w14:paraId="1343F2BF" w14:textId="77777777" w:rsidTr="00AF489A">
              <w:trPr>
                <w:trHeight w:val="429"/>
              </w:trPr>
              <w:tc>
                <w:tcPr>
                  <w:tcW w:w="1137" w:type="dxa"/>
                </w:tcPr>
                <w:p w14:paraId="1174A10E" w14:textId="77777777" w:rsidR="00034209" w:rsidRDefault="00034209" w:rsidP="00A66324">
                  <w:pPr>
                    <w:pStyle w:val="TableParagraph"/>
                    <w:framePr w:hSpace="180" w:wrap="around" w:hAnchor="margin" w:xAlign="center" w:y="-1440"/>
                    <w:spacing w:before="105"/>
                    <w:ind w:left="113"/>
                    <w:rPr>
                      <w:sz w:val="18"/>
                    </w:rPr>
                  </w:pPr>
                  <w:r>
                    <w:rPr>
                      <w:sz w:val="18"/>
                    </w:rPr>
                    <w:t>seed</w:t>
                  </w:r>
                </w:p>
              </w:tc>
              <w:tc>
                <w:tcPr>
                  <w:tcW w:w="13150" w:type="dxa"/>
                </w:tcPr>
                <w:p w14:paraId="42534178" w14:textId="77777777" w:rsidR="00034209" w:rsidRDefault="00034209" w:rsidP="00A66324">
                  <w:pPr>
                    <w:pStyle w:val="TableParagraph"/>
                    <w:framePr w:hSpace="180" w:wrap="around" w:hAnchor="margin" w:xAlign="center" w:y="-1440"/>
                    <w:spacing w:line="216" w:lineRule="exact"/>
                    <w:rPr>
                      <w:b/>
                      <w:sz w:val="18"/>
                    </w:rPr>
                  </w:pPr>
                  <w:r>
                    <w:rPr>
                      <w:sz w:val="18"/>
                    </w:rPr>
                    <w:t xml:space="preserve">the small, hard part from which a new </w:t>
                  </w:r>
                  <w:r>
                    <w:rPr>
                      <w:b/>
                      <w:sz w:val="18"/>
                    </w:rPr>
                    <w:t>plant</w:t>
                  </w:r>
                </w:p>
                <w:p w14:paraId="0F0378F4" w14:textId="77777777" w:rsidR="00034209" w:rsidRDefault="00A66324" w:rsidP="00A66324">
                  <w:pPr>
                    <w:pStyle w:val="TableParagraph"/>
                    <w:framePr w:hSpace="180" w:wrap="around" w:hAnchor="margin" w:xAlign="center" w:y="-1440"/>
                    <w:spacing w:line="193" w:lineRule="exact"/>
                    <w:rPr>
                      <w:sz w:val="18"/>
                    </w:rPr>
                  </w:pPr>
                  <w:hyperlink r:id="rId22">
                    <w:r w:rsidR="00034209">
                      <w:rPr>
                        <w:sz w:val="18"/>
                      </w:rPr>
                      <w:t>grows</w:t>
                    </w:r>
                  </w:hyperlink>
                </w:p>
              </w:tc>
            </w:tr>
            <w:tr w:rsidR="00034209" w14:paraId="5CC926C6" w14:textId="77777777" w:rsidTr="00AF489A">
              <w:trPr>
                <w:trHeight w:val="429"/>
              </w:trPr>
              <w:tc>
                <w:tcPr>
                  <w:tcW w:w="1137" w:type="dxa"/>
                </w:tcPr>
                <w:p w14:paraId="30C45584" w14:textId="77777777" w:rsidR="00034209" w:rsidRDefault="00034209" w:rsidP="00A66324">
                  <w:pPr>
                    <w:pStyle w:val="TableParagraph"/>
                    <w:framePr w:hSpace="180" w:wrap="around" w:hAnchor="margin" w:xAlign="center" w:y="-1440"/>
                    <w:spacing w:before="106"/>
                    <w:ind w:left="113"/>
                    <w:rPr>
                      <w:sz w:val="18"/>
                    </w:rPr>
                  </w:pPr>
                  <w:r>
                    <w:rPr>
                      <w:sz w:val="18"/>
                    </w:rPr>
                    <w:t>stem</w:t>
                  </w:r>
                </w:p>
              </w:tc>
              <w:tc>
                <w:tcPr>
                  <w:tcW w:w="13150" w:type="dxa"/>
                </w:tcPr>
                <w:p w14:paraId="77117168" w14:textId="77777777" w:rsidR="00034209" w:rsidRDefault="00034209" w:rsidP="00A66324">
                  <w:pPr>
                    <w:pStyle w:val="TableParagraph"/>
                    <w:framePr w:hSpace="180" w:wrap="around" w:hAnchor="margin" w:xAlign="center" w:y="-1440"/>
                    <w:spacing w:line="218" w:lineRule="exact"/>
                    <w:rPr>
                      <w:sz w:val="18"/>
                    </w:rPr>
                  </w:pPr>
                  <w:r>
                    <w:rPr>
                      <w:sz w:val="18"/>
                    </w:rPr>
                    <w:t xml:space="preserve">the thin, upright part of a </w:t>
                  </w:r>
                  <w:r>
                    <w:rPr>
                      <w:b/>
                      <w:sz w:val="18"/>
                    </w:rPr>
                    <w:t xml:space="preserve">plant </w:t>
                  </w:r>
                  <w:r>
                    <w:rPr>
                      <w:sz w:val="18"/>
                    </w:rPr>
                    <w:t>on which the</w:t>
                  </w:r>
                </w:p>
                <w:p w14:paraId="7338956B" w14:textId="77777777" w:rsidR="00034209" w:rsidRDefault="00034209" w:rsidP="00A66324">
                  <w:pPr>
                    <w:pStyle w:val="TableParagraph"/>
                    <w:framePr w:hSpace="180" w:wrap="around" w:hAnchor="margin" w:xAlign="center" w:y="-1440"/>
                    <w:spacing w:line="192" w:lineRule="exact"/>
                    <w:rPr>
                      <w:sz w:val="18"/>
                    </w:rPr>
                  </w:pPr>
                  <w:r>
                    <w:rPr>
                      <w:b/>
                      <w:sz w:val="18"/>
                    </w:rPr>
                    <w:t xml:space="preserve">flowers </w:t>
                  </w:r>
                  <w:r>
                    <w:rPr>
                      <w:sz w:val="18"/>
                    </w:rPr>
                    <w:t xml:space="preserve">and </w:t>
                  </w:r>
                  <w:r>
                    <w:rPr>
                      <w:b/>
                      <w:sz w:val="18"/>
                    </w:rPr>
                    <w:t xml:space="preserve">leaves </w:t>
                  </w:r>
                  <w:r>
                    <w:rPr>
                      <w:sz w:val="18"/>
                    </w:rPr>
                    <w:t>grow</w:t>
                  </w:r>
                </w:p>
              </w:tc>
            </w:tr>
            <w:tr w:rsidR="00034209" w14:paraId="4404992E" w14:textId="77777777" w:rsidTr="00AF489A">
              <w:trPr>
                <w:trHeight w:val="429"/>
              </w:trPr>
              <w:tc>
                <w:tcPr>
                  <w:tcW w:w="1137" w:type="dxa"/>
                </w:tcPr>
                <w:p w14:paraId="2BE17257" w14:textId="77777777" w:rsidR="00034209" w:rsidRDefault="00034209" w:rsidP="00A66324">
                  <w:pPr>
                    <w:pStyle w:val="TableParagraph"/>
                    <w:framePr w:hSpace="180" w:wrap="around" w:hAnchor="margin" w:xAlign="center" w:y="-1440"/>
                    <w:spacing w:before="105"/>
                    <w:ind w:left="113"/>
                    <w:rPr>
                      <w:sz w:val="18"/>
                    </w:rPr>
                  </w:pPr>
                  <w:r>
                    <w:rPr>
                      <w:sz w:val="18"/>
                    </w:rPr>
                    <w:t>tree</w:t>
                  </w:r>
                </w:p>
              </w:tc>
              <w:tc>
                <w:tcPr>
                  <w:tcW w:w="13150" w:type="dxa"/>
                </w:tcPr>
                <w:p w14:paraId="02EC497A" w14:textId="77777777" w:rsidR="00034209" w:rsidRDefault="00A66324" w:rsidP="00A66324">
                  <w:pPr>
                    <w:pStyle w:val="TableParagraph"/>
                    <w:framePr w:hSpace="180" w:wrap="around" w:hAnchor="margin" w:xAlign="center" w:y="-1440"/>
                    <w:spacing w:line="217" w:lineRule="exact"/>
                    <w:rPr>
                      <w:sz w:val="18"/>
                    </w:rPr>
                  </w:pPr>
                  <w:hyperlink r:id="rId23">
                    <w:r w:rsidR="00034209">
                      <w:rPr>
                        <w:sz w:val="18"/>
                      </w:rPr>
                      <w:t xml:space="preserve">a tall </w:t>
                    </w:r>
                  </w:hyperlink>
                  <w:r w:rsidR="00034209">
                    <w:rPr>
                      <w:b/>
                      <w:sz w:val="18"/>
                    </w:rPr>
                    <w:t xml:space="preserve">plant </w:t>
                  </w:r>
                  <w:r w:rsidR="00034209">
                    <w:rPr>
                      <w:sz w:val="18"/>
                    </w:rPr>
                    <w:t xml:space="preserve">that has a hard </w:t>
                  </w:r>
                  <w:r w:rsidR="00034209">
                    <w:rPr>
                      <w:b/>
                      <w:sz w:val="18"/>
                    </w:rPr>
                    <w:t>trunk</w:t>
                  </w:r>
                  <w:r w:rsidR="00034209">
                    <w:rPr>
                      <w:sz w:val="18"/>
                    </w:rPr>
                    <w:t xml:space="preserve">, </w:t>
                  </w:r>
                  <w:r w:rsidR="00034209">
                    <w:rPr>
                      <w:b/>
                      <w:sz w:val="18"/>
                    </w:rPr>
                    <w:t>branches</w:t>
                  </w:r>
                  <w:r w:rsidR="00034209">
                    <w:rPr>
                      <w:sz w:val="18"/>
                    </w:rPr>
                    <w:t>, and</w:t>
                  </w:r>
                </w:p>
                <w:p w14:paraId="3DCB86F1" w14:textId="77777777" w:rsidR="00034209" w:rsidRDefault="00034209" w:rsidP="00A66324">
                  <w:pPr>
                    <w:pStyle w:val="TableParagraph"/>
                    <w:framePr w:hSpace="180" w:wrap="around" w:hAnchor="margin" w:xAlign="center" w:y="-1440"/>
                    <w:spacing w:line="193" w:lineRule="exact"/>
                    <w:rPr>
                      <w:b/>
                      <w:sz w:val="18"/>
                    </w:rPr>
                  </w:pPr>
                  <w:r>
                    <w:rPr>
                      <w:b/>
                      <w:sz w:val="18"/>
                    </w:rPr>
                    <w:t>leaves</w:t>
                  </w:r>
                </w:p>
              </w:tc>
            </w:tr>
            <w:tr w:rsidR="00034209" w14:paraId="01487E51" w14:textId="77777777" w:rsidTr="00AF489A">
              <w:trPr>
                <w:trHeight w:val="429"/>
              </w:trPr>
              <w:tc>
                <w:tcPr>
                  <w:tcW w:w="1137" w:type="dxa"/>
                </w:tcPr>
                <w:p w14:paraId="7F754B14" w14:textId="77777777" w:rsidR="00034209" w:rsidRDefault="00034209" w:rsidP="00A66324">
                  <w:pPr>
                    <w:pStyle w:val="TableParagraph"/>
                    <w:framePr w:hSpace="180" w:wrap="around" w:hAnchor="margin" w:xAlign="center" w:y="-1440"/>
                    <w:spacing w:before="107"/>
                    <w:ind w:left="113"/>
                    <w:rPr>
                      <w:sz w:val="18"/>
                    </w:rPr>
                  </w:pPr>
                  <w:r>
                    <w:rPr>
                      <w:sz w:val="18"/>
                    </w:rPr>
                    <w:t>trunk</w:t>
                  </w:r>
                </w:p>
              </w:tc>
              <w:tc>
                <w:tcPr>
                  <w:tcW w:w="13150" w:type="dxa"/>
                </w:tcPr>
                <w:p w14:paraId="51CE4882" w14:textId="77777777" w:rsidR="00034209" w:rsidRDefault="00034209" w:rsidP="00A66324">
                  <w:pPr>
                    <w:pStyle w:val="TableParagraph"/>
                    <w:framePr w:hSpace="180" w:wrap="around" w:hAnchor="margin" w:xAlign="center" w:y="-1440"/>
                    <w:spacing w:line="218" w:lineRule="exact"/>
                    <w:rPr>
                      <w:b/>
                      <w:sz w:val="18"/>
                    </w:rPr>
                  </w:pPr>
                  <w:r>
                    <w:rPr>
                      <w:sz w:val="18"/>
                    </w:rPr>
                    <w:t xml:space="preserve">the large main </w:t>
                  </w:r>
                  <w:r>
                    <w:rPr>
                      <w:b/>
                      <w:sz w:val="18"/>
                    </w:rPr>
                    <w:t xml:space="preserve">stem </w:t>
                  </w:r>
                  <w:r>
                    <w:rPr>
                      <w:sz w:val="18"/>
                    </w:rPr>
                    <w:t xml:space="preserve">from which the </w:t>
                  </w:r>
                  <w:r>
                    <w:rPr>
                      <w:b/>
                      <w:sz w:val="18"/>
                    </w:rPr>
                    <w:t>branches</w:t>
                  </w:r>
                </w:p>
                <w:p w14:paraId="71C08202" w14:textId="77777777" w:rsidR="00034209" w:rsidRDefault="00034209" w:rsidP="00A66324">
                  <w:pPr>
                    <w:pStyle w:val="TableParagraph"/>
                    <w:framePr w:hSpace="180" w:wrap="around" w:hAnchor="margin" w:xAlign="center" w:y="-1440"/>
                    <w:spacing w:line="192" w:lineRule="exact"/>
                    <w:rPr>
                      <w:sz w:val="18"/>
                    </w:rPr>
                  </w:pPr>
                  <w:r>
                    <w:rPr>
                      <w:sz w:val="18"/>
                    </w:rPr>
                    <w:t>grow</w:t>
                  </w:r>
                </w:p>
              </w:tc>
            </w:tr>
            <w:tr w:rsidR="00034209" w14:paraId="070B45C9" w14:textId="77777777" w:rsidTr="00AF489A">
              <w:trPr>
                <w:trHeight w:val="429"/>
              </w:trPr>
              <w:tc>
                <w:tcPr>
                  <w:tcW w:w="1137" w:type="dxa"/>
                </w:tcPr>
                <w:p w14:paraId="55229901" w14:textId="77777777" w:rsidR="00034209" w:rsidRDefault="00034209" w:rsidP="00A66324">
                  <w:pPr>
                    <w:pStyle w:val="TableParagraph"/>
                    <w:framePr w:hSpace="180" w:wrap="around" w:hAnchor="margin" w:xAlign="center" w:y="-1440"/>
                    <w:spacing w:before="106"/>
                    <w:ind w:left="113"/>
                    <w:rPr>
                      <w:sz w:val="18"/>
                    </w:rPr>
                  </w:pPr>
                  <w:r>
                    <w:rPr>
                      <w:sz w:val="18"/>
                    </w:rPr>
                    <w:t>vegetable</w:t>
                  </w:r>
                </w:p>
              </w:tc>
              <w:tc>
                <w:tcPr>
                  <w:tcW w:w="13150" w:type="dxa"/>
                </w:tcPr>
                <w:p w14:paraId="2B54A251" w14:textId="77777777" w:rsidR="00034209" w:rsidRDefault="00034209" w:rsidP="00A66324">
                  <w:pPr>
                    <w:pStyle w:val="TableParagraph"/>
                    <w:framePr w:hSpace="180" w:wrap="around" w:hAnchor="margin" w:xAlign="center" w:y="-1440"/>
                    <w:spacing w:line="217" w:lineRule="exact"/>
                    <w:rPr>
                      <w:sz w:val="18"/>
                    </w:rPr>
                  </w:pPr>
                  <w:r>
                    <w:rPr>
                      <w:b/>
                      <w:sz w:val="18"/>
                    </w:rPr>
                    <w:t xml:space="preserve">plants </w:t>
                  </w:r>
                  <w:r>
                    <w:rPr>
                      <w:sz w:val="18"/>
                    </w:rPr>
                    <w:t>such as cabbages, potatoes, and</w:t>
                  </w:r>
                </w:p>
                <w:p w14:paraId="68E3D264" w14:textId="77777777" w:rsidR="00034209" w:rsidRDefault="00034209" w:rsidP="00A66324">
                  <w:pPr>
                    <w:pStyle w:val="TableParagraph"/>
                    <w:framePr w:hSpace="180" w:wrap="around" w:hAnchor="margin" w:xAlign="center" w:y="-1440"/>
                    <w:spacing w:line="193" w:lineRule="exact"/>
                    <w:rPr>
                      <w:sz w:val="18"/>
                    </w:rPr>
                  </w:pPr>
                  <w:r>
                    <w:rPr>
                      <w:sz w:val="18"/>
                    </w:rPr>
                    <w:t xml:space="preserve">onions which you can </w:t>
                  </w:r>
                  <w:hyperlink r:id="rId24">
                    <w:r>
                      <w:rPr>
                        <w:sz w:val="18"/>
                      </w:rPr>
                      <w:t xml:space="preserve">cook </w:t>
                    </w:r>
                  </w:hyperlink>
                  <w:r>
                    <w:rPr>
                      <w:sz w:val="18"/>
                    </w:rPr>
                    <w:t xml:space="preserve">and </w:t>
                  </w:r>
                  <w:hyperlink r:id="rId25">
                    <w:r>
                      <w:rPr>
                        <w:sz w:val="18"/>
                      </w:rPr>
                      <w:t>eat</w:t>
                    </w:r>
                  </w:hyperlink>
                </w:p>
              </w:tc>
            </w:tr>
            <w:tr w:rsidR="00034209" w14:paraId="299CBA3B" w14:textId="77777777" w:rsidTr="00AF489A">
              <w:trPr>
                <w:trHeight w:val="209"/>
              </w:trPr>
              <w:tc>
                <w:tcPr>
                  <w:tcW w:w="1137" w:type="dxa"/>
                </w:tcPr>
                <w:p w14:paraId="5680E25F" w14:textId="77777777" w:rsidR="00034209" w:rsidRDefault="00034209" w:rsidP="00A66324">
                  <w:pPr>
                    <w:pStyle w:val="TableParagraph"/>
                    <w:framePr w:hSpace="180" w:wrap="around" w:hAnchor="margin" w:xAlign="center" w:y="-1440"/>
                    <w:spacing w:line="190" w:lineRule="exact"/>
                    <w:ind w:left="113"/>
                    <w:rPr>
                      <w:sz w:val="18"/>
                    </w:rPr>
                  </w:pPr>
                  <w:r>
                    <w:rPr>
                      <w:sz w:val="18"/>
                    </w:rPr>
                    <w:t>vegetation</w:t>
                  </w:r>
                </w:p>
              </w:tc>
              <w:tc>
                <w:tcPr>
                  <w:tcW w:w="13150" w:type="dxa"/>
                </w:tcPr>
                <w:p w14:paraId="297932C0" w14:textId="77777777" w:rsidR="00034209" w:rsidRDefault="00034209" w:rsidP="00A66324">
                  <w:pPr>
                    <w:pStyle w:val="TableParagraph"/>
                    <w:framePr w:hSpace="180" w:wrap="around" w:hAnchor="margin" w:xAlign="center" w:y="-1440"/>
                    <w:spacing w:line="190" w:lineRule="exact"/>
                    <w:rPr>
                      <w:b/>
                      <w:sz w:val="18"/>
                    </w:rPr>
                  </w:pPr>
                  <w:r>
                    <w:rPr>
                      <w:b/>
                      <w:sz w:val="18"/>
                    </w:rPr>
                    <w:t>plants</w:t>
                  </w:r>
                  <w:r>
                    <w:rPr>
                      <w:sz w:val="18"/>
                    </w:rPr>
                    <w:t xml:space="preserve">, </w:t>
                  </w:r>
                  <w:r>
                    <w:rPr>
                      <w:b/>
                      <w:sz w:val="18"/>
                    </w:rPr>
                    <w:t xml:space="preserve">trees </w:t>
                  </w:r>
                  <w:r>
                    <w:rPr>
                      <w:sz w:val="18"/>
                    </w:rPr>
                    <w:t xml:space="preserve">and </w:t>
                  </w:r>
                  <w:r>
                    <w:rPr>
                      <w:b/>
                      <w:sz w:val="18"/>
                    </w:rPr>
                    <w:t>flowers</w:t>
                  </w:r>
                </w:p>
              </w:tc>
            </w:tr>
            <w:tr w:rsidR="00034209" w14:paraId="06042D56" w14:textId="77777777" w:rsidTr="00AF489A">
              <w:trPr>
                <w:trHeight w:val="429"/>
              </w:trPr>
              <w:tc>
                <w:tcPr>
                  <w:tcW w:w="1137" w:type="dxa"/>
                </w:tcPr>
                <w:p w14:paraId="7CA13209" w14:textId="77777777" w:rsidR="00034209" w:rsidRDefault="00034209" w:rsidP="00A66324">
                  <w:pPr>
                    <w:pStyle w:val="TableParagraph"/>
                    <w:framePr w:hSpace="180" w:wrap="around" w:hAnchor="margin" w:xAlign="center" w:y="-1440"/>
                    <w:spacing w:before="105"/>
                    <w:ind w:left="113"/>
                    <w:rPr>
                      <w:sz w:val="18"/>
                    </w:rPr>
                  </w:pPr>
                  <w:r>
                    <w:rPr>
                      <w:sz w:val="18"/>
                    </w:rPr>
                    <w:t>weed</w:t>
                  </w:r>
                </w:p>
              </w:tc>
              <w:tc>
                <w:tcPr>
                  <w:tcW w:w="13150" w:type="dxa"/>
                </w:tcPr>
                <w:p w14:paraId="4F0983D9" w14:textId="77777777" w:rsidR="00034209" w:rsidRDefault="00034209" w:rsidP="00A66324">
                  <w:pPr>
                    <w:pStyle w:val="TableParagraph"/>
                    <w:framePr w:hSpace="180" w:wrap="around" w:hAnchor="margin" w:xAlign="center" w:y="-1440"/>
                    <w:spacing w:line="216" w:lineRule="exact"/>
                    <w:rPr>
                      <w:sz w:val="18"/>
                    </w:rPr>
                  </w:pPr>
                  <w:r>
                    <w:rPr>
                      <w:sz w:val="18"/>
                    </w:rPr>
                    <w:t xml:space="preserve">a </w:t>
                  </w:r>
                  <w:r>
                    <w:rPr>
                      <w:b/>
                      <w:sz w:val="18"/>
                    </w:rPr>
                    <w:t xml:space="preserve">wild plant </w:t>
                  </w:r>
                  <w:r>
                    <w:rPr>
                      <w:sz w:val="18"/>
                    </w:rPr>
                    <w:t xml:space="preserve">that grows in </w:t>
                  </w:r>
                  <w:r>
                    <w:rPr>
                      <w:b/>
                      <w:sz w:val="18"/>
                    </w:rPr>
                    <w:t xml:space="preserve">garden </w:t>
                  </w:r>
                  <w:r>
                    <w:rPr>
                      <w:sz w:val="18"/>
                    </w:rPr>
                    <w:t>and prevents</w:t>
                  </w:r>
                </w:p>
                <w:p w14:paraId="3B13E9FC" w14:textId="77777777" w:rsidR="00034209" w:rsidRDefault="00034209" w:rsidP="00A66324">
                  <w:pPr>
                    <w:pStyle w:val="TableParagraph"/>
                    <w:framePr w:hSpace="180" w:wrap="around" w:hAnchor="margin" w:xAlign="center" w:y="-1440"/>
                    <w:spacing w:line="193" w:lineRule="exact"/>
                    <w:rPr>
                      <w:sz w:val="18"/>
                    </w:rPr>
                  </w:pPr>
                  <w:r>
                    <w:rPr>
                      <w:sz w:val="18"/>
                    </w:rPr>
                    <w:t xml:space="preserve">the </w:t>
                  </w:r>
                  <w:r>
                    <w:rPr>
                      <w:b/>
                      <w:sz w:val="18"/>
                    </w:rPr>
                    <w:t xml:space="preserve">plants </w:t>
                  </w:r>
                  <w:r>
                    <w:rPr>
                      <w:sz w:val="18"/>
                    </w:rPr>
                    <w:t xml:space="preserve">that you </w:t>
                  </w:r>
                  <w:hyperlink r:id="rId26">
                    <w:r>
                      <w:rPr>
                        <w:sz w:val="18"/>
                      </w:rPr>
                      <w:t xml:space="preserve">want </w:t>
                    </w:r>
                  </w:hyperlink>
                  <w:r>
                    <w:rPr>
                      <w:sz w:val="18"/>
                    </w:rPr>
                    <w:t>from growing properly</w:t>
                  </w:r>
                </w:p>
              </w:tc>
            </w:tr>
            <w:tr w:rsidR="00034209" w14:paraId="3FD7EFD6" w14:textId="77777777" w:rsidTr="00AF489A">
              <w:trPr>
                <w:trHeight w:val="427"/>
              </w:trPr>
              <w:tc>
                <w:tcPr>
                  <w:tcW w:w="1137" w:type="dxa"/>
                </w:tcPr>
                <w:p w14:paraId="694BE5FA" w14:textId="77777777" w:rsidR="00034209" w:rsidRDefault="00034209" w:rsidP="00A66324">
                  <w:pPr>
                    <w:pStyle w:val="TableParagraph"/>
                    <w:framePr w:hSpace="180" w:wrap="around" w:hAnchor="margin" w:xAlign="center" w:y="-1440"/>
                    <w:spacing w:before="107"/>
                    <w:ind w:left="113"/>
                    <w:rPr>
                      <w:sz w:val="18"/>
                    </w:rPr>
                  </w:pPr>
                  <w:r>
                    <w:rPr>
                      <w:sz w:val="18"/>
                    </w:rPr>
                    <w:t>wild</w:t>
                  </w:r>
                </w:p>
              </w:tc>
              <w:tc>
                <w:tcPr>
                  <w:tcW w:w="13150" w:type="dxa"/>
                </w:tcPr>
                <w:p w14:paraId="1FC28855" w14:textId="77777777" w:rsidR="00034209" w:rsidRDefault="00034209" w:rsidP="00A66324">
                  <w:pPr>
                    <w:pStyle w:val="TableParagraph"/>
                    <w:framePr w:hSpace="180" w:wrap="around" w:hAnchor="margin" w:xAlign="center" w:y="-1440"/>
                    <w:spacing w:line="218" w:lineRule="exact"/>
                    <w:rPr>
                      <w:sz w:val="18"/>
                    </w:rPr>
                  </w:pPr>
                  <w:r>
                    <w:rPr>
                      <w:sz w:val="18"/>
                    </w:rPr>
                    <w:t xml:space="preserve">animals or </w:t>
                  </w:r>
                  <w:r>
                    <w:rPr>
                      <w:b/>
                      <w:sz w:val="18"/>
                    </w:rPr>
                    <w:t xml:space="preserve">plants </w:t>
                  </w:r>
                  <w:r>
                    <w:rPr>
                      <w:sz w:val="18"/>
                    </w:rPr>
                    <w:t>that live or grow in natural</w:t>
                  </w:r>
                </w:p>
                <w:p w14:paraId="04F4D68F" w14:textId="77777777" w:rsidR="00034209" w:rsidRDefault="00034209" w:rsidP="00A66324">
                  <w:pPr>
                    <w:pStyle w:val="TableParagraph"/>
                    <w:framePr w:hSpace="180" w:wrap="around" w:hAnchor="margin" w:xAlign="center" w:y="-1440"/>
                    <w:spacing w:line="190" w:lineRule="exact"/>
                    <w:rPr>
                      <w:sz w:val="18"/>
                    </w:rPr>
                  </w:pPr>
                  <w:r>
                    <w:rPr>
                      <w:sz w:val="18"/>
                    </w:rPr>
                    <w:t>surroundings and are not looked after by people</w:t>
                  </w:r>
                </w:p>
              </w:tc>
            </w:tr>
          </w:tbl>
          <w:p w14:paraId="2FF68D3B" w14:textId="77777777" w:rsidR="00034209" w:rsidRPr="00EE651F" w:rsidRDefault="00034209" w:rsidP="005D4E67">
            <w:pPr>
              <w:rPr>
                <w:rFonts w:asciiTheme="majorHAnsi" w:hAnsiTheme="majorHAnsi" w:cstheme="majorHAnsi"/>
                <w:sz w:val="18"/>
                <w:szCs w:val="18"/>
              </w:rPr>
            </w:pPr>
          </w:p>
        </w:tc>
      </w:tr>
    </w:tbl>
    <w:p w14:paraId="6887267A" w14:textId="77777777" w:rsidR="00D941C1" w:rsidRDefault="00D941C1">
      <w:pPr>
        <w:rPr>
          <w:rFonts w:asciiTheme="majorHAnsi" w:hAnsiTheme="majorHAnsi" w:cstheme="majorHAnsi"/>
          <w:sz w:val="18"/>
          <w:szCs w:val="18"/>
        </w:rPr>
      </w:pPr>
    </w:p>
    <w:p w14:paraId="5401BF25" w14:textId="77777777" w:rsidR="00554AC3" w:rsidRDefault="00554AC3">
      <w:pPr>
        <w:rPr>
          <w:rFonts w:asciiTheme="majorHAnsi" w:hAnsiTheme="majorHAnsi" w:cstheme="majorHAnsi"/>
          <w:sz w:val="18"/>
          <w:szCs w:val="18"/>
        </w:rPr>
      </w:pPr>
    </w:p>
    <w:tbl>
      <w:tblPr>
        <w:tblStyle w:val="TableGrid"/>
        <w:tblpPr w:leftFromText="180" w:rightFromText="180" w:horzAnchor="margin" w:tblpXSpec="center" w:tblpY="-1440"/>
        <w:tblW w:w="15685" w:type="dxa"/>
        <w:tblLayout w:type="fixed"/>
        <w:tblLook w:val="04A0" w:firstRow="1" w:lastRow="0" w:firstColumn="1" w:lastColumn="0" w:noHBand="0" w:noVBand="1"/>
      </w:tblPr>
      <w:tblGrid>
        <w:gridCol w:w="1108"/>
        <w:gridCol w:w="2186"/>
        <w:gridCol w:w="2655"/>
        <w:gridCol w:w="2410"/>
        <w:gridCol w:w="2498"/>
        <w:gridCol w:w="2179"/>
        <w:gridCol w:w="142"/>
        <w:gridCol w:w="2507"/>
      </w:tblGrid>
      <w:tr w:rsidR="00554AC3" w:rsidRPr="00EE651F" w14:paraId="6F5A43E5" w14:textId="77777777" w:rsidTr="000F5E3E">
        <w:trPr>
          <w:trHeight w:val="294"/>
        </w:trPr>
        <w:tc>
          <w:tcPr>
            <w:tcW w:w="15685" w:type="dxa"/>
            <w:gridSpan w:val="8"/>
            <w:shd w:val="clear" w:color="auto" w:fill="A6A6A6" w:themeFill="background1" w:themeFillShade="A6"/>
          </w:tcPr>
          <w:p w14:paraId="6C87FF6E" w14:textId="77777777" w:rsidR="00554AC3" w:rsidRPr="00DE3106" w:rsidRDefault="00554AC3" w:rsidP="000F5E3E">
            <w:pPr>
              <w:jc w:val="center"/>
              <w:rPr>
                <w:rFonts w:asciiTheme="majorHAnsi" w:hAnsiTheme="majorHAnsi" w:cstheme="majorHAnsi"/>
                <w:sz w:val="22"/>
                <w:szCs w:val="18"/>
              </w:rPr>
            </w:pPr>
            <w:r w:rsidRPr="00DE3106">
              <w:rPr>
                <w:rFonts w:asciiTheme="majorHAnsi" w:hAnsiTheme="majorHAnsi" w:cstheme="majorHAnsi"/>
                <w:sz w:val="22"/>
                <w:szCs w:val="18"/>
              </w:rPr>
              <w:t>Class 1 –  Cycle B: Summer 1</w:t>
            </w:r>
          </w:p>
          <w:p w14:paraId="306A0BFA" w14:textId="14DDB057" w:rsidR="00554AC3" w:rsidRPr="00DE3106" w:rsidRDefault="00554AC3" w:rsidP="00DE3106">
            <w:pPr>
              <w:jc w:val="center"/>
              <w:rPr>
                <w:rFonts w:asciiTheme="majorHAnsi" w:hAnsiTheme="majorHAnsi" w:cstheme="majorHAnsi"/>
                <w:sz w:val="22"/>
                <w:szCs w:val="18"/>
              </w:rPr>
            </w:pPr>
            <w:r w:rsidRPr="00DE3106">
              <w:rPr>
                <w:rFonts w:asciiTheme="majorHAnsi" w:hAnsiTheme="majorHAnsi" w:cstheme="majorHAnsi"/>
                <w:sz w:val="22"/>
                <w:szCs w:val="18"/>
              </w:rPr>
              <w:t xml:space="preserve">Subject: Science Unit: </w:t>
            </w:r>
            <w:r w:rsidR="00827B51" w:rsidRPr="00DE3106">
              <w:rPr>
                <w:rFonts w:asciiTheme="majorHAnsi" w:hAnsiTheme="majorHAnsi" w:cstheme="majorHAnsi"/>
                <w:sz w:val="22"/>
                <w:szCs w:val="18"/>
              </w:rPr>
              <w:t xml:space="preserve">Seasonal Changes (Spring and Summer) </w:t>
            </w:r>
            <w:r w:rsidRPr="00DE3106">
              <w:rPr>
                <w:rFonts w:asciiTheme="majorHAnsi" w:hAnsiTheme="majorHAnsi" w:cstheme="majorHAnsi"/>
                <w:sz w:val="22"/>
                <w:szCs w:val="18"/>
              </w:rPr>
              <w:t>(Y1)</w:t>
            </w:r>
          </w:p>
        </w:tc>
      </w:tr>
      <w:tr w:rsidR="00827B51" w:rsidRPr="00EE651F" w14:paraId="24508A83" w14:textId="77777777" w:rsidTr="00827B51">
        <w:trPr>
          <w:trHeight w:val="294"/>
        </w:trPr>
        <w:tc>
          <w:tcPr>
            <w:tcW w:w="1108" w:type="dxa"/>
            <w:shd w:val="clear" w:color="auto" w:fill="A6A6A6" w:themeFill="background1" w:themeFillShade="A6"/>
          </w:tcPr>
          <w:p w14:paraId="74EB8C5E" w14:textId="77777777" w:rsidR="00554AC3" w:rsidRPr="00EE651F" w:rsidRDefault="00554AC3" w:rsidP="000F5E3E">
            <w:pPr>
              <w:rPr>
                <w:rFonts w:asciiTheme="majorHAnsi" w:hAnsiTheme="majorHAnsi" w:cstheme="majorHAnsi"/>
                <w:sz w:val="18"/>
                <w:szCs w:val="18"/>
              </w:rPr>
            </w:pPr>
          </w:p>
        </w:tc>
        <w:tc>
          <w:tcPr>
            <w:tcW w:w="2186" w:type="dxa"/>
            <w:shd w:val="clear" w:color="auto" w:fill="A6A6A6" w:themeFill="background1" w:themeFillShade="A6"/>
          </w:tcPr>
          <w:p w14:paraId="0B74ECCF" w14:textId="77777777" w:rsidR="00554AC3" w:rsidRPr="00EE651F" w:rsidRDefault="00554AC3" w:rsidP="000F5E3E">
            <w:pPr>
              <w:rPr>
                <w:rFonts w:asciiTheme="majorHAnsi" w:hAnsiTheme="majorHAnsi" w:cstheme="majorHAnsi"/>
                <w:sz w:val="18"/>
                <w:szCs w:val="18"/>
              </w:rPr>
            </w:pPr>
            <w:r w:rsidRPr="00EE651F">
              <w:rPr>
                <w:rFonts w:asciiTheme="majorHAnsi" w:hAnsiTheme="majorHAnsi" w:cstheme="majorHAnsi"/>
                <w:sz w:val="18"/>
                <w:szCs w:val="18"/>
              </w:rPr>
              <w:t xml:space="preserve">Week 1 </w:t>
            </w:r>
          </w:p>
        </w:tc>
        <w:tc>
          <w:tcPr>
            <w:tcW w:w="2655" w:type="dxa"/>
            <w:shd w:val="clear" w:color="auto" w:fill="A6A6A6" w:themeFill="background1" w:themeFillShade="A6"/>
          </w:tcPr>
          <w:p w14:paraId="1FAD8204" w14:textId="77777777" w:rsidR="00554AC3" w:rsidRPr="00EE651F" w:rsidRDefault="00554AC3" w:rsidP="000F5E3E">
            <w:pPr>
              <w:rPr>
                <w:rFonts w:asciiTheme="majorHAnsi" w:hAnsiTheme="majorHAnsi" w:cstheme="majorHAnsi"/>
                <w:sz w:val="18"/>
                <w:szCs w:val="18"/>
              </w:rPr>
            </w:pPr>
            <w:r w:rsidRPr="00EE651F">
              <w:rPr>
                <w:rFonts w:asciiTheme="majorHAnsi" w:hAnsiTheme="majorHAnsi" w:cstheme="majorHAnsi"/>
                <w:sz w:val="18"/>
                <w:szCs w:val="18"/>
              </w:rPr>
              <w:t xml:space="preserve">Week 2 </w:t>
            </w:r>
          </w:p>
        </w:tc>
        <w:tc>
          <w:tcPr>
            <w:tcW w:w="2410" w:type="dxa"/>
            <w:shd w:val="clear" w:color="auto" w:fill="A6A6A6" w:themeFill="background1" w:themeFillShade="A6"/>
          </w:tcPr>
          <w:p w14:paraId="5E618B7F" w14:textId="77777777" w:rsidR="00554AC3" w:rsidRPr="00EE651F" w:rsidRDefault="00554AC3" w:rsidP="000F5E3E">
            <w:pPr>
              <w:rPr>
                <w:rFonts w:asciiTheme="majorHAnsi" w:hAnsiTheme="majorHAnsi" w:cstheme="majorHAnsi"/>
                <w:sz w:val="18"/>
                <w:szCs w:val="18"/>
              </w:rPr>
            </w:pPr>
            <w:r w:rsidRPr="00EE651F">
              <w:rPr>
                <w:rFonts w:asciiTheme="majorHAnsi" w:hAnsiTheme="majorHAnsi" w:cstheme="majorHAnsi"/>
                <w:sz w:val="18"/>
                <w:szCs w:val="18"/>
              </w:rPr>
              <w:t xml:space="preserve">Week 3 </w:t>
            </w:r>
          </w:p>
        </w:tc>
        <w:tc>
          <w:tcPr>
            <w:tcW w:w="2498" w:type="dxa"/>
            <w:shd w:val="clear" w:color="auto" w:fill="A6A6A6" w:themeFill="background1" w:themeFillShade="A6"/>
          </w:tcPr>
          <w:p w14:paraId="5F31823E" w14:textId="77777777" w:rsidR="00554AC3" w:rsidRPr="00EE651F" w:rsidRDefault="00554AC3" w:rsidP="000F5E3E">
            <w:pPr>
              <w:rPr>
                <w:rFonts w:asciiTheme="majorHAnsi" w:hAnsiTheme="majorHAnsi" w:cstheme="majorHAnsi"/>
                <w:sz w:val="18"/>
                <w:szCs w:val="18"/>
              </w:rPr>
            </w:pPr>
            <w:r w:rsidRPr="00EE651F">
              <w:rPr>
                <w:rFonts w:asciiTheme="majorHAnsi" w:hAnsiTheme="majorHAnsi" w:cstheme="majorHAnsi"/>
                <w:sz w:val="18"/>
                <w:szCs w:val="18"/>
              </w:rPr>
              <w:t xml:space="preserve">Week 4 </w:t>
            </w:r>
          </w:p>
        </w:tc>
        <w:tc>
          <w:tcPr>
            <w:tcW w:w="2179" w:type="dxa"/>
            <w:shd w:val="clear" w:color="auto" w:fill="A6A6A6" w:themeFill="background1" w:themeFillShade="A6"/>
          </w:tcPr>
          <w:p w14:paraId="095E6F13" w14:textId="77777777" w:rsidR="00554AC3" w:rsidRPr="00EE651F" w:rsidRDefault="00554AC3" w:rsidP="000F5E3E">
            <w:pPr>
              <w:rPr>
                <w:rFonts w:asciiTheme="majorHAnsi" w:hAnsiTheme="majorHAnsi" w:cstheme="majorHAnsi"/>
                <w:sz w:val="18"/>
                <w:szCs w:val="18"/>
              </w:rPr>
            </w:pPr>
            <w:r w:rsidRPr="00EE651F">
              <w:rPr>
                <w:rFonts w:asciiTheme="majorHAnsi" w:hAnsiTheme="majorHAnsi" w:cstheme="majorHAnsi"/>
                <w:sz w:val="18"/>
                <w:szCs w:val="18"/>
              </w:rPr>
              <w:t xml:space="preserve">Week 5 </w:t>
            </w:r>
          </w:p>
        </w:tc>
        <w:tc>
          <w:tcPr>
            <w:tcW w:w="2649" w:type="dxa"/>
            <w:gridSpan w:val="2"/>
            <w:shd w:val="clear" w:color="auto" w:fill="A6A6A6" w:themeFill="background1" w:themeFillShade="A6"/>
          </w:tcPr>
          <w:p w14:paraId="06D7EA9F" w14:textId="77777777" w:rsidR="00554AC3" w:rsidRPr="00EE651F" w:rsidRDefault="00554AC3" w:rsidP="000F5E3E">
            <w:pPr>
              <w:rPr>
                <w:rFonts w:asciiTheme="majorHAnsi" w:hAnsiTheme="majorHAnsi" w:cstheme="majorHAnsi"/>
                <w:sz w:val="18"/>
                <w:szCs w:val="18"/>
              </w:rPr>
            </w:pPr>
            <w:r w:rsidRPr="00EE651F">
              <w:rPr>
                <w:rFonts w:asciiTheme="majorHAnsi" w:hAnsiTheme="majorHAnsi" w:cstheme="majorHAnsi"/>
                <w:sz w:val="18"/>
                <w:szCs w:val="18"/>
              </w:rPr>
              <w:t xml:space="preserve">Week 6 </w:t>
            </w:r>
          </w:p>
        </w:tc>
      </w:tr>
      <w:tr w:rsidR="00554AC3" w:rsidRPr="00EE651F" w14:paraId="04E5238C" w14:textId="77777777" w:rsidTr="00827B51">
        <w:trPr>
          <w:trHeight w:val="586"/>
        </w:trPr>
        <w:tc>
          <w:tcPr>
            <w:tcW w:w="1108" w:type="dxa"/>
            <w:shd w:val="clear" w:color="auto" w:fill="A6A6A6" w:themeFill="background1" w:themeFillShade="A6"/>
          </w:tcPr>
          <w:p w14:paraId="40DE98A2" w14:textId="77777777" w:rsidR="00554AC3" w:rsidRPr="00EE651F" w:rsidRDefault="00554AC3" w:rsidP="000F5E3E">
            <w:pPr>
              <w:rPr>
                <w:rFonts w:asciiTheme="majorHAnsi" w:hAnsiTheme="majorHAnsi" w:cstheme="majorHAnsi"/>
                <w:sz w:val="18"/>
                <w:szCs w:val="18"/>
              </w:rPr>
            </w:pPr>
            <w:r w:rsidRPr="00EE651F">
              <w:rPr>
                <w:rFonts w:asciiTheme="majorHAnsi" w:hAnsiTheme="majorHAnsi" w:cstheme="majorHAnsi"/>
                <w:sz w:val="18"/>
                <w:szCs w:val="18"/>
              </w:rPr>
              <w:t>National Curriculum: Working Scientifically</w:t>
            </w:r>
          </w:p>
        </w:tc>
        <w:tc>
          <w:tcPr>
            <w:tcW w:w="14577" w:type="dxa"/>
            <w:gridSpan w:val="7"/>
          </w:tcPr>
          <w:p w14:paraId="17181905" w14:textId="77777777" w:rsidR="00827B51" w:rsidRPr="00C84E06" w:rsidRDefault="00827B51" w:rsidP="00827B51">
            <w:pPr>
              <w:pStyle w:val="ListParagraph"/>
              <w:numPr>
                <w:ilvl w:val="0"/>
                <w:numId w:val="9"/>
              </w:numPr>
              <w:shd w:val="clear" w:color="auto" w:fill="FFFFFF"/>
              <w:spacing w:after="75"/>
              <w:rPr>
                <w:rFonts w:asciiTheme="majorHAnsi" w:eastAsia="Times New Roman" w:hAnsiTheme="majorHAnsi" w:cstheme="majorHAnsi"/>
                <w:color w:val="0B0C0C"/>
                <w:kern w:val="0"/>
                <w:sz w:val="18"/>
                <w:szCs w:val="18"/>
                <w:lang w:eastAsia="en-GB"/>
                <w14:ligatures w14:val="none"/>
              </w:rPr>
            </w:pPr>
            <w:r>
              <w:rPr>
                <w:rFonts w:asciiTheme="majorHAnsi" w:eastAsia="Times New Roman" w:hAnsiTheme="majorHAnsi" w:cstheme="majorHAnsi"/>
                <w:color w:val="0B0C0C"/>
                <w:kern w:val="0"/>
                <w:sz w:val="18"/>
                <w:szCs w:val="18"/>
                <w:lang w:eastAsia="en-GB"/>
                <w14:ligatures w14:val="none"/>
              </w:rPr>
              <w:t>A</w:t>
            </w:r>
            <w:r w:rsidRPr="00C84E06">
              <w:rPr>
                <w:rFonts w:asciiTheme="majorHAnsi" w:eastAsia="Times New Roman" w:hAnsiTheme="majorHAnsi" w:cstheme="majorHAnsi"/>
                <w:color w:val="0B0C0C"/>
                <w:kern w:val="0"/>
                <w:sz w:val="18"/>
                <w:szCs w:val="18"/>
                <w:lang w:eastAsia="en-GB"/>
                <w14:ligatures w14:val="none"/>
              </w:rPr>
              <w:t>sking simple questions and recognising that they can be answered in different ways</w:t>
            </w:r>
          </w:p>
          <w:p w14:paraId="12848DEA" w14:textId="77777777" w:rsidR="00827B51" w:rsidRPr="00C84E06" w:rsidRDefault="00827B51" w:rsidP="00827B51">
            <w:pPr>
              <w:pStyle w:val="ListParagraph"/>
              <w:numPr>
                <w:ilvl w:val="0"/>
                <w:numId w:val="9"/>
              </w:numPr>
              <w:shd w:val="clear" w:color="auto" w:fill="FFFFFF"/>
              <w:spacing w:after="75"/>
              <w:rPr>
                <w:rFonts w:asciiTheme="majorHAnsi" w:eastAsia="Times New Roman" w:hAnsiTheme="majorHAnsi" w:cstheme="majorHAnsi"/>
                <w:color w:val="0B0C0C"/>
                <w:kern w:val="0"/>
                <w:sz w:val="18"/>
                <w:szCs w:val="18"/>
                <w:lang w:eastAsia="en-GB"/>
                <w14:ligatures w14:val="none"/>
              </w:rPr>
            </w:pPr>
            <w:r>
              <w:rPr>
                <w:rFonts w:asciiTheme="majorHAnsi" w:eastAsia="Times New Roman" w:hAnsiTheme="majorHAnsi" w:cstheme="majorHAnsi"/>
                <w:color w:val="0B0C0C"/>
                <w:kern w:val="0"/>
                <w:sz w:val="18"/>
                <w:szCs w:val="18"/>
                <w:lang w:eastAsia="en-GB"/>
                <w14:ligatures w14:val="none"/>
              </w:rPr>
              <w:t>O</w:t>
            </w:r>
            <w:r w:rsidRPr="00C84E06">
              <w:rPr>
                <w:rFonts w:asciiTheme="majorHAnsi" w:eastAsia="Times New Roman" w:hAnsiTheme="majorHAnsi" w:cstheme="majorHAnsi"/>
                <w:color w:val="0B0C0C"/>
                <w:kern w:val="0"/>
                <w:sz w:val="18"/>
                <w:szCs w:val="18"/>
                <w:lang w:eastAsia="en-GB"/>
                <w14:ligatures w14:val="none"/>
              </w:rPr>
              <w:t>bserving closely, using simple equipment</w:t>
            </w:r>
          </w:p>
          <w:p w14:paraId="02450D39" w14:textId="77777777" w:rsidR="00827B51" w:rsidRPr="00C84E06" w:rsidRDefault="00827B51" w:rsidP="00827B51">
            <w:pPr>
              <w:pStyle w:val="ListParagraph"/>
              <w:numPr>
                <w:ilvl w:val="0"/>
                <w:numId w:val="9"/>
              </w:numPr>
              <w:shd w:val="clear" w:color="auto" w:fill="FFFFFF"/>
              <w:spacing w:after="75"/>
              <w:rPr>
                <w:rFonts w:asciiTheme="majorHAnsi" w:eastAsia="Times New Roman" w:hAnsiTheme="majorHAnsi" w:cstheme="majorHAnsi"/>
                <w:color w:val="0B0C0C"/>
                <w:kern w:val="0"/>
                <w:sz w:val="18"/>
                <w:szCs w:val="18"/>
                <w:lang w:eastAsia="en-GB"/>
                <w14:ligatures w14:val="none"/>
              </w:rPr>
            </w:pPr>
            <w:r>
              <w:rPr>
                <w:rFonts w:asciiTheme="majorHAnsi" w:eastAsia="Times New Roman" w:hAnsiTheme="majorHAnsi" w:cstheme="majorHAnsi"/>
                <w:color w:val="0B0C0C"/>
                <w:kern w:val="0"/>
                <w:sz w:val="18"/>
                <w:szCs w:val="18"/>
                <w:lang w:eastAsia="en-GB"/>
                <w14:ligatures w14:val="none"/>
              </w:rPr>
              <w:t>P</w:t>
            </w:r>
            <w:r w:rsidRPr="00C84E06">
              <w:rPr>
                <w:rFonts w:asciiTheme="majorHAnsi" w:eastAsia="Times New Roman" w:hAnsiTheme="majorHAnsi" w:cstheme="majorHAnsi"/>
                <w:color w:val="0B0C0C"/>
                <w:kern w:val="0"/>
                <w:sz w:val="18"/>
                <w:szCs w:val="18"/>
                <w:lang w:eastAsia="en-GB"/>
                <w14:ligatures w14:val="none"/>
              </w:rPr>
              <w:t>erforming simple tests</w:t>
            </w:r>
          </w:p>
          <w:p w14:paraId="2E18F490" w14:textId="77777777" w:rsidR="00827B51" w:rsidRPr="00C84E06" w:rsidRDefault="00827B51" w:rsidP="00827B51">
            <w:pPr>
              <w:pStyle w:val="ListParagraph"/>
              <w:numPr>
                <w:ilvl w:val="0"/>
                <w:numId w:val="9"/>
              </w:numPr>
              <w:shd w:val="clear" w:color="auto" w:fill="FFFFFF"/>
              <w:spacing w:after="75"/>
              <w:rPr>
                <w:rFonts w:asciiTheme="majorHAnsi" w:eastAsia="Times New Roman" w:hAnsiTheme="majorHAnsi" w:cstheme="majorHAnsi"/>
                <w:color w:val="0B0C0C"/>
                <w:kern w:val="0"/>
                <w:sz w:val="18"/>
                <w:szCs w:val="18"/>
                <w:lang w:eastAsia="en-GB"/>
                <w14:ligatures w14:val="none"/>
              </w:rPr>
            </w:pPr>
            <w:r>
              <w:rPr>
                <w:rFonts w:asciiTheme="majorHAnsi" w:eastAsia="Times New Roman" w:hAnsiTheme="majorHAnsi" w:cstheme="majorHAnsi"/>
                <w:color w:val="0B0C0C"/>
                <w:kern w:val="0"/>
                <w:sz w:val="18"/>
                <w:szCs w:val="18"/>
                <w:lang w:eastAsia="en-GB"/>
                <w14:ligatures w14:val="none"/>
              </w:rPr>
              <w:t>I</w:t>
            </w:r>
            <w:r w:rsidRPr="00C84E06">
              <w:rPr>
                <w:rFonts w:asciiTheme="majorHAnsi" w:eastAsia="Times New Roman" w:hAnsiTheme="majorHAnsi" w:cstheme="majorHAnsi"/>
                <w:color w:val="0B0C0C"/>
                <w:kern w:val="0"/>
                <w:sz w:val="18"/>
                <w:szCs w:val="18"/>
                <w:lang w:eastAsia="en-GB"/>
                <w14:ligatures w14:val="none"/>
              </w:rPr>
              <w:t>dentifying and classifying</w:t>
            </w:r>
          </w:p>
          <w:p w14:paraId="19175962" w14:textId="77777777" w:rsidR="00827B51" w:rsidRDefault="00827B51" w:rsidP="00827B51">
            <w:pPr>
              <w:pStyle w:val="ListParagraph"/>
              <w:numPr>
                <w:ilvl w:val="0"/>
                <w:numId w:val="9"/>
              </w:numPr>
              <w:shd w:val="clear" w:color="auto" w:fill="FFFFFF"/>
              <w:spacing w:after="75"/>
              <w:rPr>
                <w:rFonts w:asciiTheme="majorHAnsi" w:eastAsia="Times New Roman" w:hAnsiTheme="majorHAnsi" w:cstheme="majorHAnsi"/>
                <w:color w:val="0B0C0C"/>
                <w:kern w:val="0"/>
                <w:sz w:val="18"/>
                <w:szCs w:val="18"/>
                <w:lang w:eastAsia="en-GB"/>
                <w14:ligatures w14:val="none"/>
              </w:rPr>
            </w:pPr>
            <w:r>
              <w:rPr>
                <w:rFonts w:asciiTheme="majorHAnsi" w:eastAsia="Times New Roman" w:hAnsiTheme="majorHAnsi" w:cstheme="majorHAnsi"/>
                <w:color w:val="0B0C0C"/>
                <w:kern w:val="0"/>
                <w:sz w:val="18"/>
                <w:szCs w:val="18"/>
                <w:lang w:eastAsia="en-GB"/>
                <w14:ligatures w14:val="none"/>
              </w:rPr>
              <w:t>U</w:t>
            </w:r>
            <w:r w:rsidRPr="00C84E06">
              <w:rPr>
                <w:rFonts w:asciiTheme="majorHAnsi" w:eastAsia="Times New Roman" w:hAnsiTheme="majorHAnsi" w:cstheme="majorHAnsi"/>
                <w:color w:val="0B0C0C"/>
                <w:kern w:val="0"/>
                <w:sz w:val="18"/>
                <w:szCs w:val="18"/>
                <w:lang w:eastAsia="en-GB"/>
                <w14:ligatures w14:val="none"/>
              </w:rPr>
              <w:t>sing their observations and ideas to suggest answers to questions</w:t>
            </w:r>
          </w:p>
          <w:p w14:paraId="6FDCCE59" w14:textId="171B9743" w:rsidR="00554AC3" w:rsidRPr="00827B51" w:rsidRDefault="00827B51" w:rsidP="00827B51">
            <w:pPr>
              <w:pStyle w:val="ListParagraph"/>
              <w:numPr>
                <w:ilvl w:val="0"/>
                <w:numId w:val="9"/>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827B51">
              <w:rPr>
                <w:rFonts w:asciiTheme="majorHAnsi" w:eastAsia="Times New Roman" w:hAnsiTheme="majorHAnsi" w:cstheme="majorHAnsi"/>
                <w:color w:val="0B0C0C"/>
                <w:kern w:val="0"/>
                <w:sz w:val="18"/>
                <w:szCs w:val="18"/>
                <w:lang w:eastAsia="en-GB"/>
                <w14:ligatures w14:val="none"/>
              </w:rPr>
              <w:t>Gathering and recording data to help in answering questions.</w:t>
            </w:r>
          </w:p>
        </w:tc>
      </w:tr>
      <w:tr w:rsidR="00554AC3" w:rsidRPr="00EE651F" w14:paraId="570A466F" w14:textId="77777777" w:rsidTr="00827B51">
        <w:trPr>
          <w:trHeight w:val="586"/>
        </w:trPr>
        <w:tc>
          <w:tcPr>
            <w:tcW w:w="1108" w:type="dxa"/>
            <w:shd w:val="clear" w:color="auto" w:fill="A6A6A6" w:themeFill="background1" w:themeFillShade="A6"/>
          </w:tcPr>
          <w:p w14:paraId="65916509" w14:textId="77777777" w:rsidR="00554AC3" w:rsidRPr="00EE651F" w:rsidRDefault="00554AC3" w:rsidP="000F5E3E">
            <w:pPr>
              <w:rPr>
                <w:rFonts w:asciiTheme="majorHAnsi" w:hAnsiTheme="majorHAnsi" w:cstheme="majorHAnsi"/>
                <w:sz w:val="18"/>
                <w:szCs w:val="18"/>
              </w:rPr>
            </w:pPr>
            <w:r>
              <w:rPr>
                <w:rFonts w:asciiTheme="majorHAnsi" w:hAnsiTheme="majorHAnsi" w:cstheme="majorHAnsi"/>
                <w:sz w:val="18"/>
                <w:szCs w:val="18"/>
              </w:rPr>
              <w:t xml:space="preserve">National Curriculum: Scientific Knowledge </w:t>
            </w:r>
          </w:p>
        </w:tc>
        <w:tc>
          <w:tcPr>
            <w:tcW w:w="14577" w:type="dxa"/>
            <w:gridSpan w:val="7"/>
          </w:tcPr>
          <w:p w14:paraId="36C30488" w14:textId="77777777" w:rsidR="00827B51" w:rsidRPr="00827B51" w:rsidRDefault="00827B51" w:rsidP="00827B51">
            <w:pPr>
              <w:shd w:val="clear" w:color="auto" w:fill="FFFFFF"/>
              <w:spacing w:after="75"/>
              <w:rPr>
                <w:sz w:val="18"/>
              </w:rPr>
            </w:pPr>
            <w:r w:rsidRPr="00827B51">
              <w:rPr>
                <w:sz w:val="18"/>
              </w:rPr>
              <w:t xml:space="preserve">Pupils should be taught to: </w:t>
            </w:r>
          </w:p>
          <w:p w14:paraId="08260B98" w14:textId="05C56B25" w:rsidR="00827B51" w:rsidRPr="00827B51" w:rsidRDefault="00827B51" w:rsidP="00827B51">
            <w:pPr>
              <w:pStyle w:val="ListParagraph"/>
              <w:numPr>
                <w:ilvl w:val="0"/>
                <w:numId w:val="10"/>
              </w:numPr>
              <w:shd w:val="clear" w:color="auto" w:fill="FFFFFF"/>
              <w:spacing w:after="75"/>
              <w:rPr>
                <w:sz w:val="18"/>
              </w:rPr>
            </w:pPr>
            <w:r>
              <w:rPr>
                <w:sz w:val="18"/>
              </w:rPr>
              <w:t>O</w:t>
            </w:r>
            <w:r w:rsidRPr="00827B51">
              <w:rPr>
                <w:sz w:val="18"/>
              </w:rPr>
              <w:t xml:space="preserve">bserve changes across the four seasons </w:t>
            </w:r>
          </w:p>
          <w:p w14:paraId="69E02577" w14:textId="40D40B43" w:rsidR="00827B51" w:rsidRPr="00827B51" w:rsidRDefault="00827B51" w:rsidP="00827B51">
            <w:pPr>
              <w:pStyle w:val="ListParagraph"/>
              <w:numPr>
                <w:ilvl w:val="0"/>
                <w:numId w:val="10"/>
              </w:numPr>
              <w:shd w:val="clear" w:color="auto" w:fill="FFFFFF"/>
              <w:spacing w:after="75"/>
              <w:rPr>
                <w:rFonts w:asciiTheme="majorHAnsi" w:eastAsia="Times New Roman" w:hAnsiTheme="majorHAnsi" w:cstheme="majorHAnsi"/>
                <w:color w:val="0B0C0C"/>
                <w:kern w:val="0"/>
                <w:sz w:val="18"/>
                <w:szCs w:val="18"/>
                <w:lang w:eastAsia="en-GB"/>
                <w14:ligatures w14:val="none"/>
              </w:rPr>
            </w:pPr>
            <w:r>
              <w:rPr>
                <w:sz w:val="18"/>
              </w:rPr>
              <w:t>O</w:t>
            </w:r>
            <w:r w:rsidRPr="00827B51">
              <w:rPr>
                <w:sz w:val="18"/>
              </w:rPr>
              <w:t>bserve and describe weather associated with the seasons and how day length varies.</w:t>
            </w:r>
          </w:p>
        </w:tc>
      </w:tr>
      <w:tr w:rsidR="00554AC3" w:rsidRPr="00024917" w14:paraId="4485B83C" w14:textId="77777777" w:rsidTr="00E002F4">
        <w:trPr>
          <w:trHeight w:val="586"/>
        </w:trPr>
        <w:tc>
          <w:tcPr>
            <w:tcW w:w="1108" w:type="dxa"/>
            <w:shd w:val="clear" w:color="auto" w:fill="A6A6A6" w:themeFill="background1" w:themeFillShade="A6"/>
          </w:tcPr>
          <w:p w14:paraId="403CE1FF" w14:textId="77777777" w:rsidR="00554AC3" w:rsidRPr="00EE651F" w:rsidRDefault="00554AC3" w:rsidP="000F5E3E">
            <w:pPr>
              <w:rPr>
                <w:rFonts w:asciiTheme="majorHAnsi" w:hAnsiTheme="majorHAnsi" w:cstheme="majorHAnsi"/>
                <w:sz w:val="18"/>
                <w:szCs w:val="18"/>
              </w:rPr>
            </w:pPr>
            <w:r w:rsidRPr="00EE651F">
              <w:rPr>
                <w:rFonts w:asciiTheme="majorHAnsi" w:hAnsiTheme="majorHAnsi" w:cstheme="majorHAnsi"/>
                <w:sz w:val="18"/>
                <w:szCs w:val="18"/>
              </w:rPr>
              <w:t>Learning Objective</w:t>
            </w:r>
          </w:p>
        </w:tc>
        <w:tc>
          <w:tcPr>
            <w:tcW w:w="2186" w:type="dxa"/>
            <w:shd w:val="clear" w:color="auto" w:fill="FFFFFF" w:themeFill="background1"/>
          </w:tcPr>
          <w:p w14:paraId="7AB6CD06" w14:textId="7A547520" w:rsidR="00554AC3" w:rsidRPr="003F38E2" w:rsidRDefault="000F5E3E" w:rsidP="000F5E3E">
            <w:pPr>
              <w:rPr>
                <w:rFonts w:asciiTheme="majorHAnsi" w:hAnsiTheme="majorHAnsi" w:cstheme="majorHAnsi"/>
                <w:sz w:val="18"/>
                <w:szCs w:val="18"/>
                <w:highlight w:val="green"/>
              </w:rPr>
            </w:pPr>
            <w:r w:rsidRPr="000F5E3E">
              <w:rPr>
                <w:rFonts w:asciiTheme="majorHAnsi" w:hAnsiTheme="majorHAnsi" w:cstheme="majorHAnsi"/>
                <w:sz w:val="18"/>
                <w:szCs w:val="18"/>
              </w:rPr>
              <w:t>To describe how day length varies from winter to spring.</w:t>
            </w:r>
          </w:p>
        </w:tc>
        <w:tc>
          <w:tcPr>
            <w:tcW w:w="2655" w:type="dxa"/>
          </w:tcPr>
          <w:p w14:paraId="51E453C4" w14:textId="432EB31F" w:rsidR="00554AC3" w:rsidRPr="003F38E2" w:rsidRDefault="00CA0841" w:rsidP="000F5E3E">
            <w:pPr>
              <w:rPr>
                <w:rFonts w:asciiTheme="majorHAnsi" w:hAnsiTheme="majorHAnsi" w:cstheme="majorHAnsi"/>
                <w:sz w:val="18"/>
                <w:szCs w:val="18"/>
              </w:rPr>
            </w:pPr>
            <w:r w:rsidRPr="00CA0841">
              <w:rPr>
                <w:rFonts w:asciiTheme="majorHAnsi" w:hAnsiTheme="majorHAnsi" w:cstheme="majorHAnsi"/>
                <w:sz w:val="18"/>
                <w:szCs w:val="18"/>
              </w:rPr>
              <w:t>To observe and describe the weather in spring.</w:t>
            </w:r>
          </w:p>
        </w:tc>
        <w:tc>
          <w:tcPr>
            <w:tcW w:w="2410" w:type="dxa"/>
          </w:tcPr>
          <w:p w14:paraId="3F6E7852" w14:textId="0B3A1C75" w:rsidR="00554AC3" w:rsidRPr="003F38E2" w:rsidRDefault="00370A73" w:rsidP="000F5E3E">
            <w:pPr>
              <w:rPr>
                <w:rFonts w:asciiTheme="majorHAnsi" w:hAnsiTheme="majorHAnsi" w:cstheme="majorHAnsi"/>
                <w:sz w:val="18"/>
                <w:szCs w:val="18"/>
              </w:rPr>
            </w:pPr>
            <w:r w:rsidRPr="00370A73">
              <w:rPr>
                <w:rFonts w:asciiTheme="majorHAnsi" w:hAnsiTheme="majorHAnsi" w:cstheme="majorHAnsi"/>
                <w:sz w:val="18"/>
                <w:szCs w:val="18"/>
              </w:rPr>
              <w:t>To identify signs of spring.</w:t>
            </w:r>
          </w:p>
        </w:tc>
        <w:tc>
          <w:tcPr>
            <w:tcW w:w="2498" w:type="dxa"/>
          </w:tcPr>
          <w:p w14:paraId="0C0AADC5" w14:textId="377F7B55" w:rsidR="00554AC3" w:rsidRPr="00EC45FF" w:rsidRDefault="00EC45FF" w:rsidP="000F5E3E">
            <w:pPr>
              <w:rPr>
                <w:rFonts w:asciiTheme="majorHAnsi" w:hAnsiTheme="majorHAnsi" w:cstheme="majorHAnsi"/>
                <w:sz w:val="18"/>
                <w:szCs w:val="18"/>
              </w:rPr>
            </w:pPr>
            <w:r w:rsidRPr="00EC45FF">
              <w:rPr>
                <w:rFonts w:asciiTheme="majorHAnsi" w:hAnsiTheme="majorHAnsi" w:cstheme="majorHAnsi"/>
                <w:bCs/>
                <w:sz w:val="18"/>
                <w:szCs w:val="18"/>
              </w:rPr>
              <w:t>To describe how day length varies from spring to summer.</w:t>
            </w:r>
          </w:p>
        </w:tc>
        <w:tc>
          <w:tcPr>
            <w:tcW w:w="2321" w:type="dxa"/>
            <w:gridSpan w:val="2"/>
          </w:tcPr>
          <w:p w14:paraId="10B91917" w14:textId="03EEA4BE" w:rsidR="00554AC3" w:rsidRPr="003F38E2" w:rsidRDefault="00E002F4" w:rsidP="000F5E3E">
            <w:pPr>
              <w:rPr>
                <w:rFonts w:asciiTheme="majorHAnsi" w:hAnsiTheme="majorHAnsi" w:cstheme="majorHAnsi"/>
                <w:sz w:val="18"/>
                <w:szCs w:val="18"/>
              </w:rPr>
            </w:pPr>
            <w:r w:rsidRPr="00CA0841">
              <w:rPr>
                <w:rFonts w:asciiTheme="majorHAnsi" w:hAnsiTheme="majorHAnsi" w:cstheme="majorHAnsi"/>
                <w:sz w:val="18"/>
                <w:szCs w:val="18"/>
              </w:rPr>
              <w:t>To observe and</w:t>
            </w:r>
            <w:r>
              <w:rPr>
                <w:rFonts w:asciiTheme="majorHAnsi" w:hAnsiTheme="majorHAnsi" w:cstheme="majorHAnsi"/>
                <w:sz w:val="18"/>
                <w:szCs w:val="18"/>
              </w:rPr>
              <w:t xml:space="preserve"> describe the weather in summer. </w:t>
            </w:r>
          </w:p>
        </w:tc>
        <w:tc>
          <w:tcPr>
            <w:tcW w:w="2507" w:type="dxa"/>
          </w:tcPr>
          <w:p w14:paraId="28043583" w14:textId="58A1A59D" w:rsidR="00554AC3" w:rsidRPr="003F38E2" w:rsidRDefault="00554AC3" w:rsidP="000F5E3E">
            <w:pPr>
              <w:rPr>
                <w:rFonts w:asciiTheme="majorHAnsi" w:hAnsiTheme="majorHAnsi" w:cstheme="majorHAnsi"/>
                <w:sz w:val="18"/>
                <w:szCs w:val="18"/>
              </w:rPr>
            </w:pPr>
          </w:p>
        </w:tc>
      </w:tr>
      <w:tr w:rsidR="00554AC3" w:rsidRPr="00EE651F" w14:paraId="72EAD5C3" w14:textId="77777777" w:rsidTr="00E002F4">
        <w:trPr>
          <w:trHeight w:val="586"/>
        </w:trPr>
        <w:tc>
          <w:tcPr>
            <w:tcW w:w="1108" w:type="dxa"/>
            <w:shd w:val="clear" w:color="auto" w:fill="A6A6A6" w:themeFill="background1" w:themeFillShade="A6"/>
          </w:tcPr>
          <w:p w14:paraId="58F9A0E0" w14:textId="77777777" w:rsidR="00554AC3" w:rsidRPr="00EE651F" w:rsidRDefault="00554AC3" w:rsidP="000F5E3E">
            <w:pPr>
              <w:rPr>
                <w:rFonts w:asciiTheme="majorHAnsi" w:hAnsiTheme="majorHAnsi" w:cstheme="majorHAnsi"/>
                <w:sz w:val="18"/>
                <w:szCs w:val="18"/>
              </w:rPr>
            </w:pPr>
            <w:r w:rsidRPr="00EE651F">
              <w:rPr>
                <w:rFonts w:asciiTheme="majorHAnsi" w:hAnsiTheme="majorHAnsi" w:cstheme="majorHAnsi"/>
                <w:sz w:val="18"/>
                <w:szCs w:val="18"/>
              </w:rPr>
              <w:t>Revisit and Review</w:t>
            </w:r>
          </w:p>
        </w:tc>
        <w:tc>
          <w:tcPr>
            <w:tcW w:w="2186" w:type="dxa"/>
            <w:shd w:val="clear" w:color="auto" w:fill="FFFFFF" w:themeFill="background1"/>
          </w:tcPr>
          <w:p w14:paraId="775637B0" w14:textId="3034A51F" w:rsidR="001F43A4" w:rsidRDefault="000F5E3E" w:rsidP="001F43A4">
            <w:pPr>
              <w:rPr>
                <w:rFonts w:asciiTheme="majorHAnsi" w:hAnsiTheme="majorHAnsi" w:cstheme="majorHAnsi"/>
                <w:sz w:val="18"/>
                <w:szCs w:val="18"/>
              </w:rPr>
            </w:pPr>
            <w:r w:rsidRPr="000F5E3E">
              <w:rPr>
                <w:rFonts w:asciiTheme="majorHAnsi" w:hAnsiTheme="majorHAnsi" w:cstheme="majorHAnsi"/>
                <w:i/>
                <w:sz w:val="18"/>
                <w:szCs w:val="18"/>
              </w:rPr>
              <w:t xml:space="preserve"> </w:t>
            </w:r>
            <w:r w:rsidR="001F43A4" w:rsidRPr="000F5E3E">
              <w:rPr>
                <w:rFonts w:asciiTheme="majorHAnsi" w:hAnsiTheme="majorHAnsi" w:cstheme="majorHAnsi"/>
                <w:sz w:val="18"/>
                <w:szCs w:val="18"/>
              </w:rPr>
              <w:t xml:space="preserve"> To make observations about w</w:t>
            </w:r>
            <w:r w:rsidR="001F43A4">
              <w:rPr>
                <w:rFonts w:asciiTheme="majorHAnsi" w:hAnsiTheme="majorHAnsi" w:cstheme="majorHAnsi"/>
                <w:sz w:val="18"/>
                <w:szCs w:val="18"/>
              </w:rPr>
              <w:t xml:space="preserve">hat a tree looks like in spring. Review evergreen and deciduous. Draw examples. </w:t>
            </w:r>
          </w:p>
          <w:p w14:paraId="7B9D8B5C" w14:textId="41A34902" w:rsidR="000F5E3E" w:rsidRPr="000F5E3E" w:rsidRDefault="001F43A4" w:rsidP="001F43A4">
            <w:pPr>
              <w:rPr>
                <w:rFonts w:asciiTheme="majorHAnsi" w:hAnsiTheme="majorHAnsi" w:cstheme="majorHAnsi"/>
                <w:i/>
                <w:sz w:val="18"/>
                <w:szCs w:val="18"/>
                <w:highlight w:val="green"/>
              </w:rPr>
            </w:pPr>
            <w:r w:rsidRPr="000F5E3E">
              <w:rPr>
                <w:rFonts w:asciiTheme="majorHAnsi" w:hAnsiTheme="majorHAnsi" w:cstheme="majorHAnsi"/>
                <w:i/>
                <w:sz w:val="18"/>
                <w:szCs w:val="18"/>
              </w:rPr>
              <w:t>This links to plants topic from last half term.</w:t>
            </w:r>
          </w:p>
        </w:tc>
        <w:tc>
          <w:tcPr>
            <w:tcW w:w="2655" w:type="dxa"/>
          </w:tcPr>
          <w:p w14:paraId="6942BA7B" w14:textId="0EC919B0" w:rsidR="00CA0841" w:rsidRDefault="00CA0841" w:rsidP="00CA0841">
            <w:pPr>
              <w:rPr>
                <w:rFonts w:asciiTheme="majorHAnsi" w:hAnsiTheme="majorHAnsi" w:cstheme="majorHAnsi"/>
                <w:sz w:val="18"/>
                <w:szCs w:val="18"/>
              </w:rPr>
            </w:pPr>
            <w:r>
              <w:rPr>
                <w:rFonts w:asciiTheme="majorHAnsi" w:hAnsiTheme="majorHAnsi" w:cstheme="majorHAnsi"/>
                <w:sz w:val="18"/>
                <w:szCs w:val="18"/>
              </w:rPr>
              <w:t xml:space="preserve">What is weather? Link to our geography unit just covered. </w:t>
            </w:r>
          </w:p>
          <w:p w14:paraId="4A9344F4" w14:textId="77777777" w:rsidR="00CA0841" w:rsidRDefault="00CA0841" w:rsidP="00CA0841">
            <w:pPr>
              <w:rPr>
                <w:rFonts w:asciiTheme="majorHAnsi" w:hAnsiTheme="majorHAnsi" w:cstheme="majorHAnsi"/>
                <w:sz w:val="18"/>
                <w:szCs w:val="18"/>
              </w:rPr>
            </w:pPr>
          </w:p>
          <w:p w14:paraId="01E449D8" w14:textId="3FF8E5C3" w:rsidR="00CA0841" w:rsidRPr="00EE651F" w:rsidRDefault="00CA0841" w:rsidP="00CA0841">
            <w:pPr>
              <w:rPr>
                <w:rFonts w:asciiTheme="majorHAnsi" w:hAnsiTheme="majorHAnsi" w:cstheme="majorHAnsi"/>
                <w:sz w:val="18"/>
                <w:szCs w:val="18"/>
              </w:rPr>
            </w:pPr>
            <w:r>
              <w:rPr>
                <w:rFonts w:asciiTheme="majorHAnsi" w:hAnsiTheme="majorHAnsi" w:cstheme="majorHAnsi"/>
                <w:sz w:val="18"/>
                <w:szCs w:val="18"/>
              </w:rPr>
              <w:t xml:space="preserve">How many weather symbols can you recall? Draw them! </w:t>
            </w:r>
          </w:p>
        </w:tc>
        <w:tc>
          <w:tcPr>
            <w:tcW w:w="2410" w:type="dxa"/>
          </w:tcPr>
          <w:p w14:paraId="2697C658" w14:textId="63B3FA1D" w:rsidR="00554AC3" w:rsidRPr="00EE651F" w:rsidRDefault="00370A73" w:rsidP="000F5E3E">
            <w:pPr>
              <w:rPr>
                <w:rFonts w:asciiTheme="majorHAnsi" w:hAnsiTheme="majorHAnsi" w:cstheme="majorHAnsi"/>
                <w:sz w:val="18"/>
                <w:szCs w:val="18"/>
              </w:rPr>
            </w:pPr>
            <w:r>
              <w:rPr>
                <w:rFonts w:asciiTheme="majorHAnsi" w:hAnsiTheme="majorHAnsi" w:cstheme="majorHAnsi"/>
                <w:sz w:val="18"/>
                <w:szCs w:val="18"/>
              </w:rPr>
              <w:t xml:space="preserve">How can we tell it is spring? Quiz </w:t>
            </w:r>
          </w:p>
        </w:tc>
        <w:tc>
          <w:tcPr>
            <w:tcW w:w="2498" w:type="dxa"/>
          </w:tcPr>
          <w:p w14:paraId="4DC3C824" w14:textId="44F63D37" w:rsidR="001F43A4" w:rsidRDefault="001F43A4" w:rsidP="001F43A4">
            <w:pPr>
              <w:rPr>
                <w:rFonts w:asciiTheme="majorHAnsi" w:hAnsiTheme="majorHAnsi" w:cstheme="majorHAnsi"/>
                <w:sz w:val="18"/>
                <w:szCs w:val="18"/>
              </w:rPr>
            </w:pPr>
            <w:r w:rsidRPr="000F5E3E">
              <w:rPr>
                <w:rFonts w:asciiTheme="majorHAnsi" w:hAnsiTheme="majorHAnsi" w:cstheme="majorHAnsi"/>
                <w:sz w:val="18"/>
                <w:szCs w:val="18"/>
              </w:rPr>
              <w:t>To make observations about w</w:t>
            </w:r>
            <w:r>
              <w:rPr>
                <w:rFonts w:asciiTheme="majorHAnsi" w:hAnsiTheme="majorHAnsi" w:cstheme="majorHAnsi"/>
                <w:sz w:val="18"/>
                <w:szCs w:val="18"/>
              </w:rPr>
              <w:t xml:space="preserve">hat a tree looks like in summer. Review evergreen and deciduous. Draw examples. </w:t>
            </w:r>
          </w:p>
          <w:p w14:paraId="27A0D7BE" w14:textId="16743709" w:rsidR="00554AC3" w:rsidRPr="007E6779" w:rsidRDefault="001F43A4" w:rsidP="001F43A4">
            <w:pPr>
              <w:rPr>
                <w:rFonts w:asciiTheme="majorHAnsi" w:hAnsiTheme="majorHAnsi" w:cstheme="majorHAnsi"/>
                <w:sz w:val="18"/>
                <w:szCs w:val="18"/>
              </w:rPr>
            </w:pPr>
            <w:r w:rsidRPr="000F5E3E">
              <w:rPr>
                <w:rFonts w:asciiTheme="majorHAnsi" w:hAnsiTheme="majorHAnsi" w:cstheme="majorHAnsi"/>
                <w:i/>
                <w:sz w:val="18"/>
                <w:szCs w:val="18"/>
              </w:rPr>
              <w:t>This links to p</w:t>
            </w:r>
            <w:r w:rsidR="00EC45FF">
              <w:rPr>
                <w:rFonts w:asciiTheme="majorHAnsi" w:hAnsiTheme="majorHAnsi" w:cstheme="majorHAnsi"/>
                <w:i/>
                <w:sz w:val="18"/>
                <w:szCs w:val="18"/>
              </w:rPr>
              <w:t xml:space="preserve">lants topic from last half term and lesson 1 of this unit. </w:t>
            </w:r>
          </w:p>
        </w:tc>
        <w:tc>
          <w:tcPr>
            <w:tcW w:w="2321" w:type="dxa"/>
            <w:gridSpan w:val="2"/>
          </w:tcPr>
          <w:p w14:paraId="60814939" w14:textId="092A6B5D" w:rsidR="00554AC3" w:rsidRPr="00EE651F" w:rsidRDefault="00E002F4" w:rsidP="00E002F4">
            <w:pPr>
              <w:rPr>
                <w:rFonts w:asciiTheme="majorHAnsi" w:hAnsiTheme="majorHAnsi" w:cstheme="majorHAnsi"/>
                <w:sz w:val="18"/>
                <w:szCs w:val="18"/>
              </w:rPr>
            </w:pPr>
            <w:r>
              <w:rPr>
                <w:rFonts w:asciiTheme="majorHAnsi" w:hAnsiTheme="majorHAnsi" w:cstheme="majorHAnsi"/>
                <w:sz w:val="18"/>
                <w:szCs w:val="18"/>
              </w:rPr>
              <w:t xml:space="preserve">5 minute weather report challenge – what is the weather forecast? </w:t>
            </w:r>
          </w:p>
        </w:tc>
        <w:tc>
          <w:tcPr>
            <w:tcW w:w="2507" w:type="dxa"/>
          </w:tcPr>
          <w:p w14:paraId="4DF2B3DC" w14:textId="2FB442D5" w:rsidR="00554AC3" w:rsidRPr="00EE651F" w:rsidRDefault="003D27E4" w:rsidP="000F5E3E">
            <w:pPr>
              <w:rPr>
                <w:rFonts w:asciiTheme="majorHAnsi" w:hAnsiTheme="majorHAnsi" w:cstheme="majorHAnsi"/>
                <w:sz w:val="18"/>
                <w:szCs w:val="18"/>
              </w:rPr>
            </w:pPr>
            <w:r>
              <w:rPr>
                <w:rFonts w:asciiTheme="majorHAnsi" w:hAnsiTheme="majorHAnsi" w:cstheme="majorHAnsi"/>
                <w:sz w:val="18"/>
                <w:szCs w:val="18"/>
              </w:rPr>
              <w:t xml:space="preserve">How can we stay safe in the sun? Review our learning from our weather unit in geography. Name 1 way. </w:t>
            </w:r>
          </w:p>
        </w:tc>
      </w:tr>
      <w:tr w:rsidR="00E002F4" w:rsidRPr="004A618A" w14:paraId="36ED7CE5" w14:textId="77777777" w:rsidTr="00E002F4">
        <w:trPr>
          <w:trHeight w:val="586"/>
        </w:trPr>
        <w:tc>
          <w:tcPr>
            <w:tcW w:w="1108" w:type="dxa"/>
            <w:shd w:val="clear" w:color="auto" w:fill="A6A6A6" w:themeFill="background1" w:themeFillShade="A6"/>
          </w:tcPr>
          <w:p w14:paraId="361787B0" w14:textId="4E2877BA" w:rsidR="00E002F4" w:rsidRPr="00EE651F" w:rsidRDefault="00E002F4" w:rsidP="00E002F4">
            <w:pPr>
              <w:rPr>
                <w:rFonts w:asciiTheme="majorHAnsi" w:hAnsiTheme="majorHAnsi" w:cstheme="majorHAnsi"/>
                <w:sz w:val="18"/>
                <w:szCs w:val="18"/>
              </w:rPr>
            </w:pPr>
            <w:r w:rsidRPr="00EE651F">
              <w:rPr>
                <w:rFonts w:asciiTheme="majorHAnsi" w:hAnsiTheme="majorHAnsi" w:cstheme="majorHAnsi"/>
                <w:sz w:val="18"/>
                <w:szCs w:val="18"/>
              </w:rPr>
              <w:t xml:space="preserve">Key skills- how to achieve the LO </w:t>
            </w:r>
          </w:p>
          <w:p w14:paraId="3FBD2981" w14:textId="77777777" w:rsidR="00E002F4" w:rsidRPr="00EE651F" w:rsidRDefault="00E002F4" w:rsidP="00E002F4">
            <w:pPr>
              <w:rPr>
                <w:rFonts w:asciiTheme="majorHAnsi" w:hAnsiTheme="majorHAnsi" w:cstheme="majorHAnsi"/>
                <w:sz w:val="18"/>
                <w:szCs w:val="18"/>
              </w:rPr>
            </w:pPr>
            <w:r w:rsidRPr="00EE651F">
              <w:rPr>
                <w:rFonts w:asciiTheme="majorHAnsi" w:hAnsiTheme="majorHAnsi" w:cstheme="majorHAnsi"/>
                <w:sz w:val="18"/>
                <w:szCs w:val="18"/>
              </w:rPr>
              <w:t>(substantive knowledge)</w:t>
            </w:r>
          </w:p>
        </w:tc>
        <w:tc>
          <w:tcPr>
            <w:tcW w:w="2186" w:type="dxa"/>
          </w:tcPr>
          <w:p w14:paraId="14B061E4" w14:textId="77777777" w:rsidR="00E002F4" w:rsidRPr="000F5E3E" w:rsidRDefault="00E002F4" w:rsidP="00E002F4">
            <w:pPr>
              <w:textAlignment w:val="baseline"/>
              <w:rPr>
                <w:rFonts w:asciiTheme="majorHAnsi" w:hAnsiTheme="majorHAnsi" w:cstheme="majorHAnsi"/>
                <w:sz w:val="18"/>
                <w:szCs w:val="18"/>
              </w:rPr>
            </w:pPr>
            <w:r w:rsidRPr="000F5E3E">
              <w:rPr>
                <w:rFonts w:asciiTheme="majorHAnsi" w:hAnsiTheme="majorHAnsi" w:cstheme="majorHAnsi"/>
                <w:sz w:val="18"/>
                <w:szCs w:val="18"/>
              </w:rPr>
              <w:t>As the seasons change from winter to spring the temperature begins to rise, which means it gets even warmer.</w:t>
            </w:r>
          </w:p>
          <w:p w14:paraId="4DA83707" w14:textId="77777777" w:rsidR="00E002F4" w:rsidRPr="000F5E3E" w:rsidRDefault="00E002F4" w:rsidP="00E002F4">
            <w:pPr>
              <w:textAlignment w:val="baseline"/>
              <w:rPr>
                <w:rFonts w:asciiTheme="majorHAnsi" w:hAnsiTheme="majorHAnsi" w:cstheme="majorHAnsi"/>
                <w:sz w:val="18"/>
                <w:szCs w:val="18"/>
              </w:rPr>
            </w:pPr>
            <w:r w:rsidRPr="000F5E3E">
              <w:rPr>
                <w:rFonts w:asciiTheme="majorHAnsi" w:hAnsiTheme="majorHAnsi" w:cstheme="majorHAnsi"/>
                <w:sz w:val="18"/>
                <w:szCs w:val="18"/>
              </w:rPr>
              <w:t>Leaves begin to appear on trees and some begin to blossom.</w:t>
            </w:r>
          </w:p>
          <w:p w14:paraId="3FC9D890" w14:textId="77777777" w:rsidR="00E002F4" w:rsidRPr="000F5E3E" w:rsidRDefault="00E002F4" w:rsidP="00E002F4">
            <w:pPr>
              <w:textAlignment w:val="baseline"/>
              <w:rPr>
                <w:rFonts w:asciiTheme="majorHAnsi" w:hAnsiTheme="majorHAnsi" w:cstheme="majorHAnsi"/>
                <w:sz w:val="18"/>
                <w:szCs w:val="18"/>
              </w:rPr>
            </w:pPr>
            <w:r w:rsidRPr="000F5E3E">
              <w:rPr>
                <w:rFonts w:asciiTheme="majorHAnsi" w:hAnsiTheme="majorHAnsi" w:cstheme="majorHAnsi"/>
                <w:sz w:val="18"/>
                <w:szCs w:val="18"/>
              </w:rPr>
              <w:t>Plants start to grow again and many flowers start to come out.</w:t>
            </w:r>
          </w:p>
          <w:p w14:paraId="3D85EA7F" w14:textId="77777777" w:rsidR="00E002F4" w:rsidRPr="000F5E3E" w:rsidRDefault="00E002F4" w:rsidP="00E002F4">
            <w:pPr>
              <w:textAlignment w:val="baseline"/>
              <w:rPr>
                <w:rFonts w:asciiTheme="majorHAnsi" w:hAnsiTheme="majorHAnsi" w:cstheme="majorHAnsi"/>
                <w:sz w:val="18"/>
                <w:szCs w:val="18"/>
              </w:rPr>
            </w:pPr>
            <w:r w:rsidRPr="000F5E3E">
              <w:rPr>
                <w:rFonts w:asciiTheme="majorHAnsi" w:hAnsiTheme="majorHAnsi" w:cstheme="majorHAnsi"/>
                <w:sz w:val="18"/>
                <w:szCs w:val="18"/>
              </w:rPr>
              <w:t>A lot of new life is around as lambs are born and chicks begin to hatch.</w:t>
            </w:r>
          </w:p>
          <w:p w14:paraId="50727837" w14:textId="33571850" w:rsidR="00E002F4" w:rsidRPr="000F5E3E" w:rsidRDefault="00E002F4" w:rsidP="00E002F4">
            <w:pPr>
              <w:textAlignment w:val="baseline"/>
              <w:rPr>
                <w:rFonts w:asciiTheme="majorHAnsi" w:hAnsiTheme="majorHAnsi" w:cstheme="majorHAnsi"/>
                <w:sz w:val="18"/>
                <w:szCs w:val="18"/>
              </w:rPr>
            </w:pPr>
            <w:r w:rsidRPr="000F5E3E">
              <w:rPr>
                <w:rFonts w:asciiTheme="majorHAnsi" w:hAnsiTheme="majorHAnsi" w:cstheme="majorHAnsi"/>
                <w:sz w:val="18"/>
                <w:szCs w:val="18"/>
              </w:rPr>
              <w:t>As winter turns to spring the days get longer and the nights get shorter.</w:t>
            </w:r>
          </w:p>
          <w:p w14:paraId="16DB979C" w14:textId="1BFAF368" w:rsidR="00E002F4" w:rsidRPr="003F38E2" w:rsidRDefault="00E002F4" w:rsidP="00E002F4">
            <w:pPr>
              <w:textAlignment w:val="baseline"/>
              <w:rPr>
                <w:rFonts w:asciiTheme="majorHAnsi" w:hAnsiTheme="majorHAnsi" w:cstheme="majorHAnsi"/>
                <w:sz w:val="18"/>
                <w:szCs w:val="18"/>
              </w:rPr>
            </w:pPr>
            <w:r>
              <w:rPr>
                <w:noProof/>
                <w:lang w:eastAsia="en-GB"/>
                <w14:ligatures w14:val="none"/>
              </w:rPr>
              <w:drawing>
                <wp:inline distT="0" distB="0" distL="0" distR="0" wp14:anchorId="0558A3AB" wp14:editId="2CDCF2B0">
                  <wp:extent cx="1234159" cy="287247"/>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49092" t="47703" r="30740" b="43951"/>
                          <a:stretch/>
                        </pic:blipFill>
                        <pic:spPr bwMode="auto">
                          <a:xfrm>
                            <a:off x="0" y="0"/>
                            <a:ext cx="1435270" cy="334055"/>
                          </a:xfrm>
                          <a:prstGeom prst="rect">
                            <a:avLst/>
                          </a:prstGeom>
                          <a:ln>
                            <a:noFill/>
                          </a:ln>
                          <a:extLst>
                            <a:ext uri="{53640926-AAD7-44D8-BBD7-CCE9431645EC}">
                              <a14:shadowObscured xmlns:a14="http://schemas.microsoft.com/office/drawing/2010/main"/>
                            </a:ext>
                          </a:extLst>
                        </pic:spPr>
                      </pic:pic>
                    </a:graphicData>
                  </a:graphic>
                </wp:inline>
              </w:drawing>
            </w:r>
          </w:p>
        </w:tc>
        <w:tc>
          <w:tcPr>
            <w:tcW w:w="2655" w:type="dxa"/>
          </w:tcPr>
          <w:p w14:paraId="61C6B24A" w14:textId="77777777" w:rsidR="00E002F4" w:rsidRPr="00CA0841" w:rsidRDefault="00E002F4" w:rsidP="00E002F4">
            <w:pPr>
              <w:rPr>
                <w:rFonts w:asciiTheme="majorHAnsi" w:hAnsiTheme="majorHAnsi" w:cstheme="majorHAnsi"/>
                <w:sz w:val="18"/>
                <w:szCs w:val="18"/>
              </w:rPr>
            </w:pPr>
            <w:r w:rsidRPr="00CA0841">
              <w:rPr>
                <w:rFonts w:asciiTheme="majorHAnsi" w:hAnsiTheme="majorHAnsi" w:cstheme="majorHAnsi"/>
                <w:sz w:val="18"/>
                <w:szCs w:val="18"/>
              </w:rPr>
              <w:t>Set up weather station: How are we measuring the temperature?</w:t>
            </w:r>
          </w:p>
          <w:p w14:paraId="1EB2ADE8" w14:textId="7851EB13" w:rsidR="00E002F4" w:rsidRPr="00CA0841" w:rsidRDefault="00E002F4" w:rsidP="00E002F4">
            <w:pPr>
              <w:rPr>
                <w:rFonts w:asciiTheme="majorHAnsi" w:hAnsiTheme="majorHAnsi" w:cstheme="majorHAnsi"/>
                <w:sz w:val="18"/>
                <w:szCs w:val="18"/>
              </w:rPr>
            </w:pPr>
            <w:r w:rsidRPr="00CA0841">
              <w:rPr>
                <w:rFonts w:asciiTheme="majorHAnsi" w:hAnsiTheme="majorHAnsi" w:cstheme="majorHAnsi"/>
                <w:sz w:val="18"/>
                <w:szCs w:val="18"/>
              </w:rPr>
              <w:t xml:space="preserve">     - What equipment are we using? Thermometer </w:t>
            </w:r>
          </w:p>
          <w:p w14:paraId="47C65BC5" w14:textId="23AFE4AA" w:rsidR="00E002F4" w:rsidRPr="00CA0841" w:rsidRDefault="00E002F4" w:rsidP="00E002F4">
            <w:pPr>
              <w:rPr>
                <w:rFonts w:asciiTheme="majorHAnsi" w:hAnsiTheme="majorHAnsi" w:cstheme="majorHAnsi"/>
                <w:sz w:val="18"/>
                <w:szCs w:val="18"/>
              </w:rPr>
            </w:pPr>
            <w:r w:rsidRPr="00CA0841">
              <w:rPr>
                <w:rFonts w:asciiTheme="majorHAnsi" w:hAnsiTheme="majorHAnsi" w:cstheme="majorHAnsi"/>
                <w:sz w:val="18"/>
                <w:szCs w:val="18"/>
              </w:rPr>
              <w:t xml:space="preserve">     - What units are we measuring in? Degrees Celsius </w:t>
            </w:r>
          </w:p>
          <w:p w14:paraId="007306F7" w14:textId="77777777" w:rsidR="00E002F4" w:rsidRPr="00CA0841" w:rsidRDefault="00E002F4" w:rsidP="00E002F4">
            <w:pPr>
              <w:rPr>
                <w:rFonts w:asciiTheme="majorHAnsi" w:hAnsiTheme="majorHAnsi" w:cstheme="majorHAnsi"/>
                <w:sz w:val="18"/>
                <w:szCs w:val="18"/>
              </w:rPr>
            </w:pPr>
          </w:p>
          <w:p w14:paraId="1FBB8124" w14:textId="77777777" w:rsidR="00E002F4" w:rsidRPr="00CA0841" w:rsidRDefault="00E002F4" w:rsidP="00E002F4">
            <w:pPr>
              <w:rPr>
                <w:rFonts w:asciiTheme="majorHAnsi" w:hAnsiTheme="majorHAnsi" w:cstheme="majorHAnsi"/>
                <w:sz w:val="18"/>
                <w:szCs w:val="18"/>
              </w:rPr>
            </w:pPr>
            <w:r w:rsidRPr="00CA0841">
              <w:rPr>
                <w:rFonts w:asciiTheme="majorHAnsi" w:hAnsiTheme="majorHAnsi" w:cstheme="majorHAnsi"/>
                <w:sz w:val="18"/>
                <w:szCs w:val="18"/>
              </w:rPr>
              <w:t>How are we measuring the rainfall?</w:t>
            </w:r>
          </w:p>
          <w:p w14:paraId="7755FD1E" w14:textId="01A413F6" w:rsidR="00E002F4" w:rsidRPr="00CA0841" w:rsidRDefault="00E002F4" w:rsidP="00E002F4">
            <w:pPr>
              <w:rPr>
                <w:rFonts w:asciiTheme="majorHAnsi" w:hAnsiTheme="majorHAnsi" w:cstheme="majorHAnsi"/>
                <w:sz w:val="18"/>
                <w:szCs w:val="18"/>
              </w:rPr>
            </w:pPr>
            <w:r w:rsidRPr="00CA0841">
              <w:rPr>
                <w:rFonts w:asciiTheme="majorHAnsi" w:hAnsiTheme="majorHAnsi" w:cstheme="majorHAnsi"/>
                <w:sz w:val="18"/>
                <w:szCs w:val="18"/>
              </w:rPr>
              <w:t xml:space="preserve">    - What equipment are we using? Rain gauge </w:t>
            </w:r>
          </w:p>
          <w:p w14:paraId="38DC6D32" w14:textId="4916861A" w:rsidR="00E002F4" w:rsidRPr="00CA0841" w:rsidRDefault="00E002F4" w:rsidP="00E002F4">
            <w:pPr>
              <w:rPr>
                <w:rFonts w:asciiTheme="majorHAnsi" w:hAnsiTheme="majorHAnsi" w:cstheme="majorHAnsi"/>
                <w:sz w:val="18"/>
                <w:szCs w:val="18"/>
              </w:rPr>
            </w:pPr>
            <w:r w:rsidRPr="00CA0841">
              <w:rPr>
                <w:rFonts w:asciiTheme="majorHAnsi" w:hAnsiTheme="majorHAnsi" w:cstheme="majorHAnsi"/>
                <w:sz w:val="18"/>
                <w:szCs w:val="18"/>
              </w:rPr>
              <w:t xml:space="preserve">    - What units are we measuring in? Millilitres </w:t>
            </w:r>
          </w:p>
          <w:p w14:paraId="57DEDE03" w14:textId="77777777" w:rsidR="00E002F4" w:rsidRPr="00CA0841" w:rsidRDefault="00E002F4" w:rsidP="00E002F4">
            <w:pPr>
              <w:rPr>
                <w:rFonts w:asciiTheme="majorHAnsi" w:hAnsiTheme="majorHAnsi" w:cstheme="majorHAnsi"/>
                <w:sz w:val="18"/>
                <w:szCs w:val="18"/>
              </w:rPr>
            </w:pPr>
          </w:p>
          <w:p w14:paraId="7B55F665" w14:textId="77777777" w:rsidR="00E002F4" w:rsidRPr="00CA0841" w:rsidRDefault="00E002F4" w:rsidP="00E002F4">
            <w:pPr>
              <w:rPr>
                <w:rFonts w:asciiTheme="majorHAnsi" w:hAnsiTheme="majorHAnsi" w:cstheme="majorHAnsi"/>
                <w:sz w:val="18"/>
                <w:szCs w:val="18"/>
              </w:rPr>
            </w:pPr>
            <w:r w:rsidRPr="00CA0841">
              <w:rPr>
                <w:rFonts w:asciiTheme="majorHAnsi" w:hAnsiTheme="majorHAnsi" w:cstheme="majorHAnsi"/>
                <w:sz w:val="18"/>
                <w:szCs w:val="18"/>
              </w:rPr>
              <w:t>How are we measuring the wind direction?</w:t>
            </w:r>
          </w:p>
          <w:p w14:paraId="2BDA7BBA" w14:textId="6EEA0E85" w:rsidR="00E002F4" w:rsidRPr="00CA0841" w:rsidRDefault="00E002F4" w:rsidP="00E002F4">
            <w:pPr>
              <w:rPr>
                <w:rFonts w:asciiTheme="majorHAnsi" w:hAnsiTheme="majorHAnsi" w:cstheme="majorHAnsi"/>
                <w:sz w:val="18"/>
                <w:szCs w:val="18"/>
              </w:rPr>
            </w:pPr>
            <w:r w:rsidRPr="00CA0841">
              <w:rPr>
                <w:rFonts w:asciiTheme="majorHAnsi" w:hAnsiTheme="majorHAnsi" w:cstheme="majorHAnsi"/>
                <w:sz w:val="18"/>
                <w:szCs w:val="18"/>
              </w:rPr>
              <w:t xml:space="preserve">    - What equipment are we using? Weather vane </w:t>
            </w:r>
          </w:p>
          <w:p w14:paraId="33BED667" w14:textId="2E216D15" w:rsidR="00E002F4" w:rsidRPr="003F38E2" w:rsidRDefault="00E002F4" w:rsidP="00E002F4">
            <w:pPr>
              <w:textAlignment w:val="baseline"/>
              <w:rPr>
                <w:rFonts w:asciiTheme="majorHAnsi" w:hAnsiTheme="majorHAnsi" w:cstheme="majorHAnsi"/>
                <w:color w:val="333333"/>
                <w:sz w:val="18"/>
                <w:szCs w:val="18"/>
                <w:shd w:val="clear" w:color="auto" w:fill="FFFFFF"/>
              </w:rPr>
            </w:pPr>
            <w:r w:rsidRPr="00CA0841">
              <w:rPr>
                <w:rFonts w:asciiTheme="majorHAnsi" w:hAnsiTheme="majorHAnsi" w:cstheme="majorHAnsi"/>
                <w:sz w:val="18"/>
                <w:szCs w:val="18"/>
              </w:rPr>
              <w:t xml:space="preserve">    - Which directions are we using? N S E W </w:t>
            </w:r>
          </w:p>
        </w:tc>
        <w:tc>
          <w:tcPr>
            <w:tcW w:w="2410" w:type="dxa"/>
          </w:tcPr>
          <w:p w14:paraId="4266AD3A" w14:textId="05C402C7" w:rsidR="00E002F4" w:rsidRDefault="00E002F4" w:rsidP="00E002F4">
            <w:pPr>
              <w:textAlignment w:val="baseline"/>
              <w:rPr>
                <w:rFonts w:asciiTheme="majorHAnsi" w:hAnsiTheme="majorHAnsi" w:cstheme="majorHAnsi"/>
                <w:color w:val="333333"/>
                <w:sz w:val="18"/>
                <w:szCs w:val="18"/>
                <w:shd w:val="clear" w:color="auto" w:fill="FFFFFF"/>
              </w:rPr>
            </w:pPr>
            <w:r>
              <w:rPr>
                <w:rFonts w:asciiTheme="majorHAnsi" w:hAnsiTheme="majorHAnsi" w:cstheme="majorHAnsi"/>
                <w:color w:val="333333"/>
                <w:sz w:val="18"/>
                <w:szCs w:val="18"/>
                <w:shd w:val="clear" w:color="auto" w:fill="FFFFFF"/>
              </w:rPr>
              <w:t>Signs of spring walk –</w:t>
            </w:r>
          </w:p>
          <w:p w14:paraId="20A5300A" w14:textId="77777777" w:rsidR="00E002F4" w:rsidRDefault="00E002F4" w:rsidP="00E002F4">
            <w:pPr>
              <w:textAlignment w:val="baseline"/>
              <w:rPr>
                <w:rFonts w:asciiTheme="majorHAnsi" w:hAnsiTheme="majorHAnsi" w:cstheme="majorHAnsi"/>
                <w:color w:val="333333"/>
                <w:sz w:val="18"/>
                <w:szCs w:val="18"/>
                <w:shd w:val="clear" w:color="auto" w:fill="FFFFFF"/>
              </w:rPr>
            </w:pPr>
            <w:r>
              <w:rPr>
                <w:noProof/>
                <w:lang w:eastAsia="en-GB"/>
                <w14:ligatures w14:val="none"/>
              </w:rPr>
              <w:drawing>
                <wp:inline distT="0" distB="0" distL="0" distR="0" wp14:anchorId="4124C1CF" wp14:editId="43E0C2FD">
                  <wp:extent cx="1319917" cy="89789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4260" t="26383" r="19523" b="17719"/>
                          <a:stretch/>
                        </pic:blipFill>
                        <pic:spPr bwMode="auto">
                          <a:xfrm>
                            <a:off x="0" y="0"/>
                            <a:ext cx="1340136" cy="911644"/>
                          </a:xfrm>
                          <a:prstGeom prst="rect">
                            <a:avLst/>
                          </a:prstGeom>
                          <a:ln>
                            <a:noFill/>
                          </a:ln>
                          <a:extLst>
                            <a:ext uri="{53640926-AAD7-44D8-BBD7-CCE9431645EC}">
                              <a14:shadowObscured xmlns:a14="http://schemas.microsoft.com/office/drawing/2010/main"/>
                            </a:ext>
                          </a:extLst>
                        </pic:spPr>
                      </pic:pic>
                    </a:graphicData>
                  </a:graphic>
                </wp:inline>
              </w:drawing>
            </w:r>
          </w:p>
          <w:p w14:paraId="7C30B816" w14:textId="77777777" w:rsidR="00E002F4" w:rsidRDefault="00E002F4" w:rsidP="00E002F4">
            <w:pPr>
              <w:textAlignment w:val="baseline"/>
              <w:rPr>
                <w:rFonts w:asciiTheme="majorHAnsi" w:hAnsiTheme="majorHAnsi" w:cstheme="majorHAnsi"/>
                <w:color w:val="333333"/>
                <w:sz w:val="18"/>
                <w:szCs w:val="18"/>
                <w:shd w:val="clear" w:color="auto" w:fill="FFFFFF"/>
              </w:rPr>
            </w:pPr>
          </w:p>
          <w:p w14:paraId="1E3A420F" w14:textId="65A4A1B9" w:rsidR="00E002F4" w:rsidRDefault="00E002F4" w:rsidP="00E002F4">
            <w:pPr>
              <w:textAlignment w:val="baseline"/>
              <w:rPr>
                <w:rFonts w:asciiTheme="majorHAnsi" w:hAnsiTheme="majorHAnsi" w:cstheme="majorHAnsi"/>
                <w:color w:val="333333"/>
                <w:sz w:val="18"/>
                <w:szCs w:val="18"/>
                <w:shd w:val="clear" w:color="auto" w:fill="FFFFFF"/>
              </w:rPr>
            </w:pPr>
            <w:r>
              <w:rPr>
                <w:rFonts w:asciiTheme="majorHAnsi" w:hAnsiTheme="majorHAnsi" w:cstheme="majorHAnsi"/>
                <w:color w:val="333333"/>
                <w:sz w:val="18"/>
                <w:szCs w:val="18"/>
                <w:shd w:val="clear" w:color="auto" w:fill="FFFFFF"/>
              </w:rPr>
              <w:t xml:space="preserve">Explain to the children that we may see/ discuss: </w:t>
            </w:r>
          </w:p>
          <w:p w14:paraId="478CE549" w14:textId="77777777" w:rsidR="00E002F4" w:rsidRDefault="00E002F4" w:rsidP="00E002F4">
            <w:pPr>
              <w:pStyle w:val="ListParagraph"/>
              <w:numPr>
                <w:ilvl w:val="0"/>
                <w:numId w:val="11"/>
              </w:numPr>
              <w:textAlignment w:val="baseline"/>
              <w:rPr>
                <w:rFonts w:asciiTheme="majorHAnsi" w:hAnsiTheme="majorHAnsi" w:cstheme="majorHAnsi"/>
                <w:color w:val="333333"/>
                <w:sz w:val="18"/>
                <w:szCs w:val="18"/>
                <w:shd w:val="clear" w:color="auto" w:fill="FFFFFF"/>
              </w:rPr>
            </w:pPr>
            <w:r>
              <w:rPr>
                <w:rFonts w:asciiTheme="majorHAnsi" w:hAnsiTheme="majorHAnsi" w:cstheme="majorHAnsi"/>
                <w:color w:val="333333"/>
                <w:sz w:val="18"/>
                <w:szCs w:val="18"/>
                <w:shd w:val="clear" w:color="auto" w:fill="FFFFFF"/>
              </w:rPr>
              <w:t xml:space="preserve">Leaves on deciduous trees </w:t>
            </w:r>
          </w:p>
          <w:p w14:paraId="2E591CFC" w14:textId="77777777" w:rsidR="00E002F4" w:rsidRDefault="00E002F4" w:rsidP="00E002F4">
            <w:pPr>
              <w:pStyle w:val="ListParagraph"/>
              <w:numPr>
                <w:ilvl w:val="0"/>
                <w:numId w:val="11"/>
              </w:numPr>
              <w:textAlignment w:val="baseline"/>
              <w:rPr>
                <w:rFonts w:asciiTheme="majorHAnsi" w:hAnsiTheme="majorHAnsi" w:cstheme="majorHAnsi"/>
                <w:color w:val="333333"/>
                <w:sz w:val="18"/>
                <w:szCs w:val="18"/>
                <w:shd w:val="clear" w:color="auto" w:fill="FFFFFF"/>
              </w:rPr>
            </w:pPr>
            <w:r>
              <w:rPr>
                <w:rFonts w:asciiTheme="majorHAnsi" w:hAnsiTheme="majorHAnsi" w:cstheme="majorHAnsi"/>
                <w:color w:val="333333"/>
                <w:sz w:val="18"/>
                <w:szCs w:val="18"/>
                <w:shd w:val="clear" w:color="auto" w:fill="FFFFFF"/>
              </w:rPr>
              <w:t xml:space="preserve">Flowers blooming or bloomed </w:t>
            </w:r>
          </w:p>
          <w:p w14:paraId="5B6D99E8" w14:textId="77777777" w:rsidR="00E002F4" w:rsidRDefault="00E002F4" w:rsidP="00E002F4">
            <w:pPr>
              <w:pStyle w:val="ListParagraph"/>
              <w:numPr>
                <w:ilvl w:val="0"/>
                <w:numId w:val="11"/>
              </w:numPr>
              <w:textAlignment w:val="baseline"/>
              <w:rPr>
                <w:rFonts w:asciiTheme="majorHAnsi" w:hAnsiTheme="majorHAnsi" w:cstheme="majorHAnsi"/>
                <w:color w:val="333333"/>
                <w:sz w:val="18"/>
                <w:szCs w:val="18"/>
                <w:shd w:val="clear" w:color="auto" w:fill="FFFFFF"/>
              </w:rPr>
            </w:pPr>
            <w:r>
              <w:rPr>
                <w:rFonts w:asciiTheme="majorHAnsi" w:hAnsiTheme="majorHAnsi" w:cstheme="majorHAnsi"/>
                <w:color w:val="333333"/>
                <w:sz w:val="18"/>
                <w:szCs w:val="18"/>
                <w:shd w:val="clear" w:color="auto" w:fill="FFFFFF"/>
              </w:rPr>
              <w:t xml:space="preserve">Baby animals </w:t>
            </w:r>
          </w:p>
          <w:p w14:paraId="62D29836" w14:textId="77777777" w:rsidR="00E002F4" w:rsidRDefault="00E002F4" w:rsidP="00E002F4">
            <w:pPr>
              <w:pStyle w:val="ListParagraph"/>
              <w:numPr>
                <w:ilvl w:val="0"/>
                <w:numId w:val="11"/>
              </w:numPr>
              <w:textAlignment w:val="baseline"/>
              <w:rPr>
                <w:rFonts w:asciiTheme="majorHAnsi" w:hAnsiTheme="majorHAnsi" w:cstheme="majorHAnsi"/>
                <w:color w:val="333333"/>
                <w:sz w:val="18"/>
                <w:szCs w:val="18"/>
                <w:shd w:val="clear" w:color="auto" w:fill="FFFFFF"/>
              </w:rPr>
            </w:pPr>
            <w:r>
              <w:rPr>
                <w:rFonts w:asciiTheme="majorHAnsi" w:hAnsiTheme="majorHAnsi" w:cstheme="majorHAnsi"/>
                <w:color w:val="333333"/>
                <w:sz w:val="18"/>
                <w:szCs w:val="18"/>
                <w:shd w:val="clear" w:color="auto" w:fill="FFFFFF"/>
              </w:rPr>
              <w:t xml:space="preserve">Birds building nests </w:t>
            </w:r>
          </w:p>
          <w:p w14:paraId="7CED5FD8" w14:textId="77777777" w:rsidR="00E002F4" w:rsidRDefault="00E002F4" w:rsidP="00E002F4">
            <w:pPr>
              <w:pStyle w:val="ListParagraph"/>
              <w:numPr>
                <w:ilvl w:val="0"/>
                <w:numId w:val="11"/>
              </w:numPr>
              <w:textAlignment w:val="baseline"/>
              <w:rPr>
                <w:rFonts w:asciiTheme="majorHAnsi" w:hAnsiTheme="majorHAnsi" w:cstheme="majorHAnsi"/>
                <w:color w:val="333333"/>
                <w:sz w:val="18"/>
                <w:szCs w:val="18"/>
                <w:shd w:val="clear" w:color="auto" w:fill="FFFFFF"/>
              </w:rPr>
            </w:pPr>
            <w:r>
              <w:rPr>
                <w:rFonts w:asciiTheme="majorHAnsi" w:hAnsiTheme="majorHAnsi" w:cstheme="majorHAnsi"/>
                <w:color w:val="333333"/>
                <w:sz w:val="18"/>
                <w:szCs w:val="18"/>
                <w:shd w:val="clear" w:color="auto" w:fill="FFFFFF"/>
              </w:rPr>
              <w:t xml:space="preserve">Insects reappearing </w:t>
            </w:r>
          </w:p>
          <w:p w14:paraId="7ED10E43" w14:textId="77777777" w:rsidR="00E002F4" w:rsidRDefault="00E002F4" w:rsidP="00E002F4">
            <w:pPr>
              <w:pStyle w:val="ListParagraph"/>
              <w:numPr>
                <w:ilvl w:val="0"/>
                <w:numId w:val="11"/>
              </w:numPr>
              <w:textAlignment w:val="baseline"/>
              <w:rPr>
                <w:rFonts w:asciiTheme="majorHAnsi" w:hAnsiTheme="majorHAnsi" w:cstheme="majorHAnsi"/>
                <w:color w:val="333333"/>
                <w:sz w:val="18"/>
                <w:szCs w:val="18"/>
                <w:shd w:val="clear" w:color="auto" w:fill="FFFFFF"/>
              </w:rPr>
            </w:pPr>
            <w:r>
              <w:rPr>
                <w:rFonts w:asciiTheme="majorHAnsi" w:hAnsiTheme="majorHAnsi" w:cstheme="majorHAnsi"/>
                <w:color w:val="333333"/>
                <w:sz w:val="18"/>
                <w:szCs w:val="18"/>
                <w:shd w:val="clear" w:color="auto" w:fill="FFFFFF"/>
              </w:rPr>
              <w:t xml:space="preserve">Spring showers </w:t>
            </w:r>
          </w:p>
          <w:p w14:paraId="541CCCA4" w14:textId="77777777" w:rsidR="00E002F4" w:rsidRDefault="00E002F4" w:rsidP="00E002F4">
            <w:pPr>
              <w:pStyle w:val="ListParagraph"/>
              <w:numPr>
                <w:ilvl w:val="0"/>
                <w:numId w:val="11"/>
              </w:numPr>
              <w:textAlignment w:val="baseline"/>
              <w:rPr>
                <w:rFonts w:asciiTheme="majorHAnsi" w:hAnsiTheme="majorHAnsi" w:cstheme="majorHAnsi"/>
                <w:color w:val="333333"/>
                <w:sz w:val="18"/>
                <w:szCs w:val="18"/>
                <w:shd w:val="clear" w:color="auto" w:fill="FFFFFF"/>
              </w:rPr>
            </w:pPr>
            <w:r>
              <w:rPr>
                <w:rFonts w:asciiTheme="majorHAnsi" w:hAnsiTheme="majorHAnsi" w:cstheme="majorHAnsi"/>
                <w:color w:val="333333"/>
                <w:sz w:val="18"/>
                <w:szCs w:val="18"/>
                <w:shd w:val="clear" w:color="auto" w:fill="FFFFFF"/>
              </w:rPr>
              <w:t xml:space="preserve">Sunshine </w:t>
            </w:r>
          </w:p>
          <w:p w14:paraId="6D78E033" w14:textId="054FE8DA" w:rsidR="00E002F4" w:rsidRPr="001F43A4" w:rsidRDefault="00E002F4" w:rsidP="00E002F4">
            <w:pPr>
              <w:pStyle w:val="ListParagraph"/>
              <w:numPr>
                <w:ilvl w:val="0"/>
                <w:numId w:val="11"/>
              </w:numPr>
              <w:textAlignment w:val="baseline"/>
              <w:rPr>
                <w:rFonts w:asciiTheme="majorHAnsi" w:hAnsiTheme="majorHAnsi" w:cstheme="majorHAnsi"/>
                <w:color w:val="333333"/>
                <w:sz w:val="18"/>
                <w:szCs w:val="18"/>
                <w:shd w:val="clear" w:color="auto" w:fill="FFFFFF"/>
              </w:rPr>
            </w:pPr>
            <w:r>
              <w:rPr>
                <w:rFonts w:asciiTheme="majorHAnsi" w:hAnsiTheme="majorHAnsi" w:cstheme="majorHAnsi"/>
                <w:color w:val="333333"/>
                <w:sz w:val="18"/>
                <w:szCs w:val="18"/>
                <w:shd w:val="clear" w:color="auto" w:fill="FFFFFF"/>
              </w:rPr>
              <w:t xml:space="preserve">Longer days </w:t>
            </w:r>
          </w:p>
        </w:tc>
        <w:tc>
          <w:tcPr>
            <w:tcW w:w="2498" w:type="dxa"/>
          </w:tcPr>
          <w:p w14:paraId="627578BE" w14:textId="77777777" w:rsidR="00E002F4" w:rsidRPr="00EC45FF" w:rsidRDefault="00E002F4" w:rsidP="00E002F4">
            <w:pPr>
              <w:rPr>
                <w:rFonts w:asciiTheme="majorHAnsi" w:hAnsiTheme="majorHAnsi" w:cstheme="majorHAnsi"/>
                <w:sz w:val="18"/>
                <w:szCs w:val="18"/>
              </w:rPr>
            </w:pPr>
            <w:r w:rsidRPr="00EC45FF">
              <w:rPr>
                <w:rFonts w:asciiTheme="majorHAnsi" w:hAnsiTheme="majorHAnsi" w:cstheme="majorHAnsi"/>
                <w:sz w:val="18"/>
                <w:szCs w:val="18"/>
              </w:rPr>
              <w:t>As the seasons change from spring to summer, the temperature begins to rise, which means it gets even hotter.</w:t>
            </w:r>
          </w:p>
          <w:p w14:paraId="4FA5FBF2" w14:textId="77777777" w:rsidR="00E002F4" w:rsidRPr="00EC45FF" w:rsidRDefault="00E002F4" w:rsidP="00E002F4">
            <w:pPr>
              <w:rPr>
                <w:rFonts w:asciiTheme="majorHAnsi" w:hAnsiTheme="majorHAnsi" w:cstheme="majorHAnsi"/>
                <w:sz w:val="18"/>
                <w:szCs w:val="18"/>
              </w:rPr>
            </w:pPr>
            <w:r w:rsidRPr="00EC45FF">
              <w:rPr>
                <w:rFonts w:asciiTheme="majorHAnsi" w:hAnsiTheme="majorHAnsi" w:cstheme="majorHAnsi"/>
                <w:sz w:val="18"/>
                <w:szCs w:val="18"/>
              </w:rPr>
              <w:t>In the summer trees are full of leaves and grow lots.</w:t>
            </w:r>
          </w:p>
          <w:p w14:paraId="72E8DA70" w14:textId="77777777" w:rsidR="00E002F4" w:rsidRPr="00EC45FF" w:rsidRDefault="00E002F4" w:rsidP="00E002F4">
            <w:pPr>
              <w:rPr>
                <w:rFonts w:asciiTheme="majorHAnsi" w:hAnsiTheme="majorHAnsi" w:cstheme="majorHAnsi"/>
                <w:sz w:val="18"/>
                <w:szCs w:val="18"/>
              </w:rPr>
            </w:pPr>
            <w:r w:rsidRPr="00EC45FF">
              <w:rPr>
                <w:rFonts w:asciiTheme="majorHAnsi" w:hAnsiTheme="majorHAnsi" w:cstheme="majorHAnsi"/>
                <w:sz w:val="18"/>
                <w:szCs w:val="18"/>
              </w:rPr>
              <w:t xml:space="preserve">Shadows are easy to see in summer and happen when an objects blocks out some of the Sun’s light. </w:t>
            </w:r>
          </w:p>
          <w:p w14:paraId="6A10E95B" w14:textId="77777777" w:rsidR="00E002F4" w:rsidRDefault="00E002F4" w:rsidP="00E002F4">
            <w:pPr>
              <w:rPr>
                <w:rFonts w:asciiTheme="majorHAnsi" w:hAnsiTheme="majorHAnsi" w:cstheme="majorHAnsi"/>
                <w:sz w:val="18"/>
                <w:szCs w:val="18"/>
              </w:rPr>
            </w:pPr>
            <w:r w:rsidRPr="00EC45FF">
              <w:rPr>
                <w:rFonts w:asciiTheme="majorHAnsi" w:hAnsiTheme="majorHAnsi" w:cstheme="majorHAnsi"/>
                <w:sz w:val="18"/>
                <w:szCs w:val="18"/>
              </w:rPr>
              <w:t>As spring turns to summer the days get longer and the nights get shorter. Summer has the longest days and shortest nights of all the seasons.</w:t>
            </w:r>
          </w:p>
          <w:p w14:paraId="10F55C80" w14:textId="6123F3FE" w:rsidR="00E002F4" w:rsidRPr="00EC45FF" w:rsidRDefault="00E002F4" w:rsidP="00E002F4">
            <w:pPr>
              <w:rPr>
                <w:rFonts w:asciiTheme="majorHAnsi" w:hAnsiTheme="majorHAnsi" w:cstheme="majorHAnsi"/>
                <w:sz w:val="18"/>
                <w:szCs w:val="18"/>
              </w:rPr>
            </w:pPr>
            <w:r>
              <w:rPr>
                <w:noProof/>
                <w:lang w:eastAsia="en-GB"/>
                <w14:ligatures w14:val="none"/>
              </w:rPr>
              <w:drawing>
                <wp:inline distT="0" distB="0" distL="0" distR="0" wp14:anchorId="3B5431B6" wp14:editId="0A3FAA47">
                  <wp:extent cx="1404814" cy="294198"/>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60545" t="44557" r="7241" b="43444"/>
                          <a:stretch/>
                        </pic:blipFill>
                        <pic:spPr bwMode="auto">
                          <a:xfrm>
                            <a:off x="0" y="0"/>
                            <a:ext cx="1448705" cy="303390"/>
                          </a:xfrm>
                          <a:prstGeom prst="rect">
                            <a:avLst/>
                          </a:prstGeom>
                          <a:ln>
                            <a:noFill/>
                          </a:ln>
                          <a:extLst>
                            <a:ext uri="{53640926-AAD7-44D8-BBD7-CCE9431645EC}">
                              <a14:shadowObscured xmlns:a14="http://schemas.microsoft.com/office/drawing/2010/main"/>
                            </a:ext>
                          </a:extLst>
                        </pic:spPr>
                      </pic:pic>
                    </a:graphicData>
                  </a:graphic>
                </wp:inline>
              </w:drawing>
            </w:r>
          </w:p>
          <w:p w14:paraId="4C1B316B" w14:textId="77777777" w:rsidR="00E002F4" w:rsidRDefault="00E002F4" w:rsidP="00E002F4">
            <w:pPr>
              <w:rPr>
                <w:rFonts w:asciiTheme="majorHAnsi" w:hAnsiTheme="majorHAnsi" w:cstheme="majorHAnsi"/>
                <w:sz w:val="16"/>
                <w:szCs w:val="18"/>
              </w:rPr>
            </w:pPr>
          </w:p>
          <w:p w14:paraId="4A43B747" w14:textId="77777777" w:rsidR="00E002F4" w:rsidRPr="00EC45FF" w:rsidRDefault="00E002F4" w:rsidP="00E002F4">
            <w:pPr>
              <w:rPr>
                <w:rFonts w:asciiTheme="majorHAnsi" w:hAnsiTheme="majorHAnsi" w:cstheme="majorHAnsi"/>
                <w:sz w:val="16"/>
                <w:szCs w:val="18"/>
              </w:rPr>
            </w:pPr>
          </w:p>
          <w:p w14:paraId="69D5BF41" w14:textId="69E4CA83" w:rsidR="00E002F4" w:rsidRPr="00F9056C" w:rsidRDefault="00E002F4" w:rsidP="00E002F4">
            <w:pPr>
              <w:rPr>
                <w:rFonts w:asciiTheme="majorHAnsi" w:hAnsiTheme="majorHAnsi" w:cstheme="majorHAnsi"/>
                <w:sz w:val="16"/>
                <w:szCs w:val="18"/>
              </w:rPr>
            </w:pPr>
          </w:p>
        </w:tc>
        <w:tc>
          <w:tcPr>
            <w:tcW w:w="2321" w:type="dxa"/>
            <w:gridSpan w:val="2"/>
          </w:tcPr>
          <w:p w14:paraId="29D782AE" w14:textId="676AA40C" w:rsidR="00E002F4" w:rsidRPr="00CA0841" w:rsidRDefault="00CD4A26" w:rsidP="00E002F4">
            <w:pPr>
              <w:rPr>
                <w:rFonts w:asciiTheme="majorHAnsi" w:hAnsiTheme="majorHAnsi" w:cstheme="majorHAnsi"/>
                <w:sz w:val="18"/>
                <w:szCs w:val="18"/>
              </w:rPr>
            </w:pPr>
            <w:r>
              <w:rPr>
                <w:rFonts w:asciiTheme="majorHAnsi" w:hAnsiTheme="majorHAnsi" w:cstheme="majorHAnsi"/>
                <w:sz w:val="18"/>
                <w:szCs w:val="18"/>
              </w:rPr>
              <w:t>Review our</w:t>
            </w:r>
            <w:r w:rsidR="00E002F4" w:rsidRPr="00CA0841">
              <w:rPr>
                <w:rFonts w:asciiTheme="majorHAnsi" w:hAnsiTheme="majorHAnsi" w:cstheme="majorHAnsi"/>
                <w:sz w:val="18"/>
                <w:szCs w:val="18"/>
              </w:rPr>
              <w:t xml:space="preserve"> weather station: How are we measuring the temperature?</w:t>
            </w:r>
          </w:p>
          <w:p w14:paraId="4BBD0B07" w14:textId="77777777" w:rsidR="00E002F4" w:rsidRPr="00CA0841" w:rsidRDefault="00E002F4" w:rsidP="00E002F4">
            <w:pPr>
              <w:rPr>
                <w:rFonts w:asciiTheme="majorHAnsi" w:hAnsiTheme="majorHAnsi" w:cstheme="majorHAnsi"/>
                <w:sz w:val="18"/>
                <w:szCs w:val="18"/>
              </w:rPr>
            </w:pPr>
            <w:r w:rsidRPr="00CA0841">
              <w:rPr>
                <w:rFonts w:asciiTheme="majorHAnsi" w:hAnsiTheme="majorHAnsi" w:cstheme="majorHAnsi"/>
                <w:sz w:val="18"/>
                <w:szCs w:val="18"/>
              </w:rPr>
              <w:t xml:space="preserve">     - What equipment are we using? Thermometer </w:t>
            </w:r>
          </w:p>
          <w:p w14:paraId="2E5CDFC4" w14:textId="77777777" w:rsidR="00E002F4" w:rsidRPr="00CA0841" w:rsidRDefault="00E002F4" w:rsidP="00E002F4">
            <w:pPr>
              <w:rPr>
                <w:rFonts w:asciiTheme="majorHAnsi" w:hAnsiTheme="majorHAnsi" w:cstheme="majorHAnsi"/>
                <w:sz w:val="18"/>
                <w:szCs w:val="18"/>
              </w:rPr>
            </w:pPr>
            <w:r w:rsidRPr="00CA0841">
              <w:rPr>
                <w:rFonts w:asciiTheme="majorHAnsi" w:hAnsiTheme="majorHAnsi" w:cstheme="majorHAnsi"/>
                <w:sz w:val="18"/>
                <w:szCs w:val="18"/>
              </w:rPr>
              <w:t xml:space="preserve">     - What units are we measuring in? Degrees Celsius </w:t>
            </w:r>
          </w:p>
          <w:p w14:paraId="3C011BF9" w14:textId="77777777" w:rsidR="00E002F4" w:rsidRPr="00CA0841" w:rsidRDefault="00E002F4" w:rsidP="00E002F4">
            <w:pPr>
              <w:rPr>
                <w:rFonts w:asciiTheme="majorHAnsi" w:hAnsiTheme="majorHAnsi" w:cstheme="majorHAnsi"/>
                <w:sz w:val="18"/>
                <w:szCs w:val="18"/>
              </w:rPr>
            </w:pPr>
          </w:p>
          <w:p w14:paraId="119AFB06" w14:textId="77777777" w:rsidR="00E002F4" w:rsidRPr="00CA0841" w:rsidRDefault="00E002F4" w:rsidP="00E002F4">
            <w:pPr>
              <w:rPr>
                <w:rFonts w:asciiTheme="majorHAnsi" w:hAnsiTheme="majorHAnsi" w:cstheme="majorHAnsi"/>
                <w:sz w:val="18"/>
                <w:szCs w:val="18"/>
              </w:rPr>
            </w:pPr>
            <w:r w:rsidRPr="00CA0841">
              <w:rPr>
                <w:rFonts w:asciiTheme="majorHAnsi" w:hAnsiTheme="majorHAnsi" w:cstheme="majorHAnsi"/>
                <w:sz w:val="18"/>
                <w:szCs w:val="18"/>
              </w:rPr>
              <w:t>How are we measuring the rainfall?</w:t>
            </w:r>
          </w:p>
          <w:p w14:paraId="019CC750" w14:textId="77777777" w:rsidR="00E002F4" w:rsidRPr="00CA0841" w:rsidRDefault="00E002F4" w:rsidP="00E002F4">
            <w:pPr>
              <w:rPr>
                <w:rFonts w:asciiTheme="majorHAnsi" w:hAnsiTheme="majorHAnsi" w:cstheme="majorHAnsi"/>
                <w:sz w:val="18"/>
                <w:szCs w:val="18"/>
              </w:rPr>
            </w:pPr>
            <w:r w:rsidRPr="00CA0841">
              <w:rPr>
                <w:rFonts w:asciiTheme="majorHAnsi" w:hAnsiTheme="majorHAnsi" w:cstheme="majorHAnsi"/>
                <w:sz w:val="18"/>
                <w:szCs w:val="18"/>
              </w:rPr>
              <w:t xml:space="preserve">    - What equipment are we using? Rain gauge </w:t>
            </w:r>
          </w:p>
          <w:p w14:paraId="7696E907" w14:textId="77777777" w:rsidR="00E002F4" w:rsidRPr="00CA0841" w:rsidRDefault="00E002F4" w:rsidP="00E002F4">
            <w:pPr>
              <w:rPr>
                <w:rFonts w:asciiTheme="majorHAnsi" w:hAnsiTheme="majorHAnsi" w:cstheme="majorHAnsi"/>
                <w:sz w:val="18"/>
                <w:szCs w:val="18"/>
              </w:rPr>
            </w:pPr>
            <w:r w:rsidRPr="00CA0841">
              <w:rPr>
                <w:rFonts w:asciiTheme="majorHAnsi" w:hAnsiTheme="majorHAnsi" w:cstheme="majorHAnsi"/>
                <w:sz w:val="18"/>
                <w:szCs w:val="18"/>
              </w:rPr>
              <w:t xml:space="preserve">    - What units are we measuring in? Millilitres </w:t>
            </w:r>
          </w:p>
          <w:p w14:paraId="1676AEC1" w14:textId="77777777" w:rsidR="00E002F4" w:rsidRPr="00CA0841" w:rsidRDefault="00E002F4" w:rsidP="00E002F4">
            <w:pPr>
              <w:rPr>
                <w:rFonts w:asciiTheme="majorHAnsi" w:hAnsiTheme="majorHAnsi" w:cstheme="majorHAnsi"/>
                <w:sz w:val="18"/>
                <w:szCs w:val="18"/>
              </w:rPr>
            </w:pPr>
          </w:p>
          <w:p w14:paraId="621ACED8" w14:textId="77777777" w:rsidR="00E002F4" w:rsidRPr="00CA0841" w:rsidRDefault="00E002F4" w:rsidP="00E002F4">
            <w:pPr>
              <w:rPr>
                <w:rFonts w:asciiTheme="majorHAnsi" w:hAnsiTheme="majorHAnsi" w:cstheme="majorHAnsi"/>
                <w:sz w:val="18"/>
                <w:szCs w:val="18"/>
              </w:rPr>
            </w:pPr>
            <w:r w:rsidRPr="00CA0841">
              <w:rPr>
                <w:rFonts w:asciiTheme="majorHAnsi" w:hAnsiTheme="majorHAnsi" w:cstheme="majorHAnsi"/>
                <w:sz w:val="18"/>
                <w:szCs w:val="18"/>
              </w:rPr>
              <w:t>How are we measuring the wind direction?</w:t>
            </w:r>
          </w:p>
          <w:p w14:paraId="397E1F2B" w14:textId="77777777" w:rsidR="00E002F4" w:rsidRPr="00CA0841" w:rsidRDefault="00E002F4" w:rsidP="00E002F4">
            <w:pPr>
              <w:rPr>
                <w:rFonts w:asciiTheme="majorHAnsi" w:hAnsiTheme="majorHAnsi" w:cstheme="majorHAnsi"/>
                <w:sz w:val="18"/>
                <w:szCs w:val="18"/>
              </w:rPr>
            </w:pPr>
            <w:r w:rsidRPr="00CA0841">
              <w:rPr>
                <w:rFonts w:asciiTheme="majorHAnsi" w:hAnsiTheme="majorHAnsi" w:cstheme="majorHAnsi"/>
                <w:sz w:val="18"/>
                <w:szCs w:val="18"/>
              </w:rPr>
              <w:t xml:space="preserve">    - What equipment are we using? Weather vane </w:t>
            </w:r>
          </w:p>
          <w:p w14:paraId="4B2564AC" w14:textId="367E8146" w:rsidR="00E002F4" w:rsidRPr="00345C45" w:rsidRDefault="00E002F4" w:rsidP="00E002F4">
            <w:pPr>
              <w:rPr>
                <w:rFonts w:asciiTheme="majorHAnsi" w:hAnsiTheme="majorHAnsi" w:cstheme="majorHAnsi"/>
                <w:sz w:val="18"/>
                <w:szCs w:val="18"/>
              </w:rPr>
            </w:pPr>
            <w:r w:rsidRPr="00CA0841">
              <w:rPr>
                <w:rFonts w:asciiTheme="majorHAnsi" w:hAnsiTheme="majorHAnsi" w:cstheme="majorHAnsi"/>
                <w:sz w:val="18"/>
                <w:szCs w:val="18"/>
              </w:rPr>
              <w:t xml:space="preserve">    - Which directions are we using? N S E W </w:t>
            </w:r>
          </w:p>
        </w:tc>
        <w:tc>
          <w:tcPr>
            <w:tcW w:w="2507" w:type="dxa"/>
          </w:tcPr>
          <w:p w14:paraId="6683E767" w14:textId="77777777" w:rsidR="00CD4A26" w:rsidRDefault="00CD4A26" w:rsidP="00CD4A26">
            <w:pPr>
              <w:rPr>
                <w:rFonts w:asciiTheme="majorHAnsi" w:hAnsiTheme="majorHAnsi" w:cstheme="majorHAnsi"/>
                <w:sz w:val="18"/>
                <w:szCs w:val="18"/>
              </w:rPr>
            </w:pPr>
            <w:r w:rsidRPr="00CD4A26">
              <w:rPr>
                <w:rFonts w:asciiTheme="majorHAnsi" w:hAnsiTheme="majorHAnsi" w:cstheme="majorHAnsi"/>
                <w:sz w:val="18"/>
                <w:szCs w:val="18"/>
              </w:rPr>
              <w:t xml:space="preserve">The sun gives out rays of light and warmth. Some rays we can see but some rays are invisible. These invisible rays can cause sunburn and damage humans’ skin and eyes, so it’s really important to make sure we protect ourselves. </w:t>
            </w:r>
          </w:p>
          <w:p w14:paraId="012444EB" w14:textId="77777777" w:rsidR="00CD4A26" w:rsidRDefault="00CD4A26" w:rsidP="00CD4A26">
            <w:pPr>
              <w:rPr>
                <w:rFonts w:asciiTheme="majorHAnsi" w:hAnsiTheme="majorHAnsi" w:cstheme="majorHAnsi"/>
                <w:sz w:val="18"/>
                <w:szCs w:val="18"/>
              </w:rPr>
            </w:pPr>
          </w:p>
          <w:p w14:paraId="677495B4" w14:textId="6181F31C" w:rsidR="00CD4A26" w:rsidRDefault="00CD4A26" w:rsidP="00CD4A26">
            <w:pPr>
              <w:rPr>
                <w:rFonts w:asciiTheme="majorHAnsi" w:hAnsiTheme="majorHAnsi" w:cstheme="majorHAnsi"/>
                <w:sz w:val="18"/>
                <w:szCs w:val="18"/>
              </w:rPr>
            </w:pPr>
            <w:r>
              <w:rPr>
                <w:rFonts w:asciiTheme="majorHAnsi" w:hAnsiTheme="majorHAnsi" w:cstheme="majorHAnsi"/>
                <w:sz w:val="18"/>
                <w:szCs w:val="18"/>
              </w:rPr>
              <w:t xml:space="preserve">Be prepared: </w:t>
            </w:r>
          </w:p>
          <w:p w14:paraId="51586C7C" w14:textId="1CF91567" w:rsidR="00CD4A26" w:rsidRDefault="00CD4A26" w:rsidP="00CD4A26">
            <w:pPr>
              <w:pStyle w:val="ListParagraph"/>
              <w:numPr>
                <w:ilvl w:val="0"/>
                <w:numId w:val="12"/>
              </w:numPr>
              <w:rPr>
                <w:rFonts w:asciiTheme="majorHAnsi" w:hAnsiTheme="majorHAnsi" w:cstheme="majorHAnsi"/>
                <w:sz w:val="18"/>
                <w:szCs w:val="18"/>
              </w:rPr>
            </w:pPr>
            <w:r>
              <w:rPr>
                <w:rFonts w:asciiTheme="majorHAnsi" w:hAnsiTheme="majorHAnsi" w:cstheme="majorHAnsi"/>
                <w:sz w:val="18"/>
                <w:szCs w:val="18"/>
              </w:rPr>
              <w:t xml:space="preserve">Clothes </w:t>
            </w:r>
          </w:p>
          <w:p w14:paraId="1AB6C984" w14:textId="4DE47648" w:rsidR="00CD4A26" w:rsidRDefault="00CD4A26" w:rsidP="00CD4A26">
            <w:pPr>
              <w:pStyle w:val="ListParagraph"/>
              <w:numPr>
                <w:ilvl w:val="0"/>
                <w:numId w:val="12"/>
              </w:numPr>
              <w:rPr>
                <w:rFonts w:asciiTheme="majorHAnsi" w:hAnsiTheme="majorHAnsi" w:cstheme="majorHAnsi"/>
                <w:sz w:val="18"/>
                <w:szCs w:val="18"/>
              </w:rPr>
            </w:pPr>
            <w:r>
              <w:rPr>
                <w:rFonts w:asciiTheme="majorHAnsi" w:hAnsiTheme="majorHAnsi" w:cstheme="majorHAnsi"/>
                <w:sz w:val="18"/>
                <w:szCs w:val="18"/>
              </w:rPr>
              <w:t xml:space="preserve">Sun cream </w:t>
            </w:r>
          </w:p>
          <w:p w14:paraId="509A7854" w14:textId="69198247" w:rsidR="00CD4A26" w:rsidRDefault="00CD4A26" w:rsidP="00CD4A26">
            <w:pPr>
              <w:pStyle w:val="ListParagraph"/>
              <w:numPr>
                <w:ilvl w:val="0"/>
                <w:numId w:val="12"/>
              </w:numPr>
              <w:rPr>
                <w:rFonts w:asciiTheme="majorHAnsi" w:hAnsiTheme="majorHAnsi" w:cstheme="majorHAnsi"/>
                <w:sz w:val="18"/>
                <w:szCs w:val="18"/>
              </w:rPr>
            </w:pPr>
            <w:r>
              <w:rPr>
                <w:rFonts w:asciiTheme="majorHAnsi" w:hAnsiTheme="majorHAnsi" w:cstheme="majorHAnsi"/>
                <w:sz w:val="18"/>
                <w:szCs w:val="18"/>
              </w:rPr>
              <w:t xml:space="preserve">Sun hat </w:t>
            </w:r>
          </w:p>
          <w:p w14:paraId="12A7DB27" w14:textId="11322CDD" w:rsidR="00CD4A26" w:rsidRDefault="00CD4A26" w:rsidP="00CD4A26">
            <w:pPr>
              <w:pStyle w:val="ListParagraph"/>
              <w:numPr>
                <w:ilvl w:val="0"/>
                <w:numId w:val="12"/>
              </w:numPr>
              <w:rPr>
                <w:rFonts w:asciiTheme="majorHAnsi" w:hAnsiTheme="majorHAnsi" w:cstheme="majorHAnsi"/>
                <w:sz w:val="18"/>
                <w:szCs w:val="18"/>
              </w:rPr>
            </w:pPr>
            <w:r>
              <w:rPr>
                <w:rFonts w:asciiTheme="majorHAnsi" w:hAnsiTheme="majorHAnsi" w:cstheme="majorHAnsi"/>
                <w:sz w:val="18"/>
                <w:szCs w:val="18"/>
              </w:rPr>
              <w:t xml:space="preserve">Sunglasses </w:t>
            </w:r>
          </w:p>
          <w:p w14:paraId="4CEFCFA2" w14:textId="3DC96D7A" w:rsidR="00CD4A26" w:rsidRDefault="00CD4A26" w:rsidP="00CD4A26">
            <w:pPr>
              <w:pStyle w:val="ListParagraph"/>
              <w:numPr>
                <w:ilvl w:val="0"/>
                <w:numId w:val="12"/>
              </w:numPr>
              <w:rPr>
                <w:rFonts w:asciiTheme="majorHAnsi" w:hAnsiTheme="majorHAnsi" w:cstheme="majorHAnsi"/>
                <w:sz w:val="18"/>
                <w:szCs w:val="18"/>
              </w:rPr>
            </w:pPr>
            <w:r>
              <w:rPr>
                <w:rFonts w:asciiTheme="majorHAnsi" w:hAnsiTheme="majorHAnsi" w:cstheme="majorHAnsi"/>
                <w:sz w:val="18"/>
                <w:szCs w:val="18"/>
              </w:rPr>
              <w:t xml:space="preserve">Shade </w:t>
            </w:r>
          </w:p>
          <w:p w14:paraId="7379C81E" w14:textId="1B25FE5A" w:rsidR="00CD4A26" w:rsidRDefault="00CD4A26" w:rsidP="00CD4A26">
            <w:pPr>
              <w:pStyle w:val="ListParagraph"/>
              <w:numPr>
                <w:ilvl w:val="0"/>
                <w:numId w:val="12"/>
              </w:numPr>
              <w:rPr>
                <w:rFonts w:asciiTheme="majorHAnsi" w:hAnsiTheme="majorHAnsi" w:cstheme="majorHAnsi"/>
                <w:sz w:val="18"/>
                <w:szCs w:val="18"/>
              </w:rPr>
            </w:pPr>
            <w:r>
              <w:rPr>
                <w:rFonts w:asciiTheme="majorHAnsi" w:hAnsiTheme="majorHAnsi" w:cstheme="majorHAnsi"/>
                <w:sz w:val="18"/>
                <w:szCs w:val="18"/>
              </w:rPr>
              <w:t xml:space="preserve">Water </w:t>
            </w:r>
          </w:p>
          <w:p w14:paraId="77012998" w14:textId="77777777" w:rsidR="00476FAC" w:rsidRPr="00476FAC" w:rsidRDefault="00476FAC" w:rsidP="00476FAC">
            <w:pPr>
              <w:rPr>
                <w:rFonts w:asciiTheme="majorHAnsi" w:hAnsiTheme="majorHAnsi" w:cstheme="majorHAnsi"/>
                <w:sz w:val="18"/>
                <w:szCs w:val="18"/>
              </w:rPr>
            </w:pPr>
          </w:p>
          <w:p w14:paraId="1B9B8EE6" w14:textId="35D95C7A" w:rsidR="00CD4A26" w:rsidRPr="00CD4A26" w:rsidRDefault="00476FAC" w:rsidP="00476FAC">
            <w:pPr>
              <w:rPr>
                <w:rFonts w:asciiTheme="majorHAnsi" w:hAnsiTheme="majorHAnsi" w:cstheme="majorHAnsi"/>
                <w:sz w:val="18"/>
                <w:szCs w:val="18"/>
              </w:rPr>
            </w:pPr>
            <w:r w:rsidRPr="00476FAC">
              <w:rPr>
                <w:rFonts w:asciiTheme="majorHAnsi" w:hAnsiTheme="majorHAnsi" w:cstheme="majorHAnsi"/>
                <w:sz w:val="18"/>
                <w:szCs w:val="18"/>
              </w:rPr>
              <w:t xml:space="preserve">Pupils </w:t>
            </w:r>
            <w:r>
              <w:rPr>
                <w:rFonts w:asciiTheme="majorHAnsi" w:hAnsiTheme="majorHAnsi" w:cstheme="majorHAnsi"/>
                <w:sz w:val="18"/>
                <w:szCs w:val="18"/>
              </w:rPr>
              <w:t xml:space="preserve">should be warned that it is not </w:t>
            </w:r>
            <w:r w:rsidRPr="00476FAC">
              <w:rPr>
                <w:rFonts w:asciiTheme="majorHAnsi" w:hAnsiTheme="majorHAnsi" w:cstheme="majorHAnsi"/>
                <w:sz w:val="18"/>
                <w:szCs w:val="18"/>
              </w:rPr>
              <w:t>safe to look</w:t>
            </w:r>
            <w:r>
              <w:rPr>
                <w:rFonts w:asciiTheme="majorHAnsi" w:hAnsiTheme="majorHAnsi" w:cstheme="majorHAnsi"/>
                <w:sz w:val="18"/>
                <w:szCs w:val="18"/>
              </w:rPr>
              <w:t xml:space="preserve"> directly at the sun, even when </w:t>
            </w:r>
            <w:r w:rsidRPr="00476FAC">
              <w:rPr>
                <w:rFonts w:asciiTheme="majorHAnsi" w:hAnsiTheme="majorHAnsi" w:cstheme="majorHAnsi"/>
                <w:sz w:val="18"/>
                <w:szCs w:val="18"/>
              </w:rPr>
              <w:t>wearing dark glasses.</w:t>
            </w:r>
          </w:p>
          <w:p w14:paraId="306F3FC0" w14:textId="77777777" w:rsidR="00E002F4" w:rsidRPr="004A618A" w:rsidRDefault="00E002F4" w:rsidP="00E002F4">
            <w:pPr>
              <w:rPr>
                <w:rFonts w:asciiTheme="majorHAnsi" w:hAnsiTheme="majorHAnsi" w:cstheme="majorHAnsi"/>
                <w:sz w:val="18"/>
                <w:szCs w:val="18"/>
              </w:rPr>
            </w:pPr>
          </w:p>
        </w:tc>
      </w:tr>
      <w:tr w:rsidR="00E002F4" w:rsidRPr="00EE651F" w14:paraId="2E6CC34E" w14:textId="77777777" w:rsidTr="00827B51">
        <w:trPr>
          <w:trHeight w:val="586"/>
        </w:trPr>
        <w:tc>
          <w:tcPr>
            <w:tcW w:w="1108" w:type="dxa"/>
            <w:shd w:val="clear" w:color="auto" w:fill="A6A6A6" w:themeFill="background1" w:themeFillShade="A6"/>
          </w:tcPr>
          <w:p w14:paraId="4FDD365B" w14:textId="4C8F1639" w:rsidR="00E002F4" w:rsidRPr="00EE651F" w:rsidRDefault="00E002F4" w:rsidP="00E002F4">
            <w:pPr>
              <w:rPr>
                <w:rFonts w:asciiTheme="majorHAnsi" w:hAnsiTheme="majorHAnsi" w:cstheme="majorHAnsi"/>
                <w:sz w:val="18"/>
                <w:szCs w:val="18"/>
              </w:rPr>
            </w:pPr>
            <w:r w:rsidRPr="00EE651F">
              <w:rPr>
                <w:rFonts w:asciiTheme="majorHAnsi" w:hAnsiTheme="majorHAnsi" w:cstheme="majorHAnsi"/>
                <w:sz w:val="18"/>
                <w:szCs w:val="18"/>
              </w:rPr>
              <w:t xml:space="preserve">Key skills- how to achieve the LO </w:t>
            </w:r>
          </w:p>
          <w:p w14:paraId="747B20BD" w14:textId="77777777" w:rsidR="00E002F4" w:rsidRPr="00EE651F" w:rsidRDefault="00E002F4" w:rsidP="00E002F4">
            <w:pPr>
              <w:rPr>
                <w:rFonts w:asciiTheme="majorHAnsi" w:hAnsiTheme="majorHAnsi" w:cstheme="majorHAnsi"/>
                <w:sz w:val="18"/>
                <w:szCs w:val="18"/>
              </w:rPr>
            </w:pPr>
            <w:r w:rsidRPr="00EE651F">
              <w:rPr>
                <w:rFonts w:asciiTheme="majorHAnsi" w:hAnsiTheme="majorHAnsi" w:cstheme="majorHAnsi"/>
                <w:sz w:val="18"/>
                <w:szCs w:val="18"/>
              </w:rPr>
              <w:t>(disciplinary knowledge)</w:t>
            </w:r>
          </w:p>
        </w:tc>
        <w:tc>
          <w:tcPr>
            <w:tcW w:w="2186" w:type="dxa"/>
          </w:tcPr>
          <w:p w14:paraId="0F0F31B0" w14:textId="77777777" w:rsidR="00E002F4" w:rsidRDefault="00E002F4" w:rsidP="00E002F4">
            <w:pPr>
              <w:rPr>
                <w:rFonts w:asciiTheme="majorHAnsi" w:hAnsiTheme="majorHAnsi" w:cstheme="majorHAnsi"/>
                <w:sz w:val="18"/>
                <w:szCs w:val="18"/>
              </w:rPr>
            </w:pPr>
            <w:r>
              <w:rPr>
                <w:rFonts w:asciiTheme="majorHAnsi" w:hAnsiTheme="majorHAnsi" w:cstheme="majorHAnsi"/>
                <w:sz w:val="18"/>
                <w:szCs w:val="18"/>
              </w:rPr>
              <w:t xml:space="preserve">Observe and describe the length of day and how this changes across the seasons, understanding that scientists use repeated observations over time to recognise and record patterns in daylight. </w:t>
            </w:r>
          </w:p>
          <w:p w14:paraId="32A3F124" w14:textId="54F1E894" w:rsidR="00E002F4" w:rsidRPr="00EE651F" w:rsidRDefault="00E002F4" w:rsidP="00E002F4">
            <w:pPr>
              <w:rPr>
                <w:rFonts w:asciiTheme="majorHAnsi" w:hAnsiTheme="majorHAnsi" w:cstheme="majorHAnsi"/>
                <w:sz w:val="18"/>
                <w:szCs w:val="18"/>
              </w:rPr>
            </w:pPr>
            <w:r w:rsidRPr="00EC45FF">
              <w:rPr>
                <w:rFonts w:asciiTheme="majorHAnsi" w:hAnsiTheme="majorHAnsi" w:cstheme="majorHAnsi"/>
                <w:sz w:val="18"/>
                <w:szCs w:val="18"/>
                <w:u w:val="single"/>
              </w:rPr>
              <w:t>Use tables/ graphs to record this information.</w:t>
            </w:r>
          </w:p>
        </w:tc>
        <w:tc>
          <w:tcPr>
            <w:tcW w:w="2655" w:type="dxa"/>
          </w:tcPr>
          <w:p w14:paraId="5F746615" w14:textId="77777777" w:rsidR="00E002F4" w:rsidRDefault="00E002F4" w:rsidP="00E002F4">
            <w:pPr>
              <w:rPr>
                <w:rFonts w:asciiTheme="majorHAnsi" w:hAnsiTheme="majorHAnsi" w:cstheme="majorHAnsi"/>
                <w:sz w:val="18"/>
                <w:szCs w:val="18"/>
              </w:rPr>
            </w:pPr>
            <w:r>
              <w:rPr>
                <w:rFonts w:asciiTheme="majorHAnsi" w:hAnsiTheme="majorHAnsi" w:cstheme="majorHAnsi"/>
                <w:sz w:val="18"/>
                <w:szCs w:val="18"/>
              </w:rPr>
              <w:t xml:space="preserve">Observe and describe spring weather using simple scientific language, understanding that scientists gather evidence through regular observations to identify seasonal patterns and changes. </w:t>
            </w:r>
          </w:p>
          <w:p w14:paraId="5666BCEE" w14:textId="7D03C16E" w:rsidR="00E002F4" w:rsidRPr="00EC45FF" w:rsidRDefault="00E002F4" w:rsidP="00E002F4">
            <w:pPr>
              <w:rPr>
                <w:rFonts w:asciiTheme="majorHAnsi" w:hAnsiTheme="majorHAnsi" w:cstheme="majorHAnsi"/>
                <w:sz w:val="18"/>
                <w:szCs w:val="18"/>
                <w:u w:val="single"/>
              </w:rPr>
            </w:pPr>
            <w:r w:rsidRPr="00EC45FF">
              <w:rPr>
                <w:rFonts w:asciiTheme="majorHAnsi" w:hAnsiTheme="majorHAnsi" w:cstheme="majorHAnsi"/>
                <w:sz w:val="18"/>
                <w:szCs w:val="18"/>
                <w:u w:val="single"/>
              </w:rPr>
              <w:t xml:space="preserve">Record what we find out from our weather station. </w:t>
            </w:r>
          </w:p>
        </w:tc>
        <w:tc>
          <w:tcPr>
            <w:tcW w:w="2410" w:type="dxa"/>
          </w:tcPr>
          <w:p w14:paraId="748BEFBF" w14:textId="77777777" w:rsidR="00E002F4" w:rsidRDefault="00E002F4" w:rsidP="00E002F4">
            <w:pPr>
              <w:rPr>
                <w:rFonts w:asciiTheme="majorHAnsi" w:hAnsiTheme="majorHAnsi" w:cstheme="majorHAnsi"/>
                <w:sz w:val="18"/>
                <w:szCs w:val="18"/>
              </w:rPr>
            </w:pPr>
            <w:r>
              <w:rPr>
                <w:rFonts w:asciiTheme="majorHAnsi" w:hAnsiTheme="majorHAnsi" w:cstheme="majorHAnsi"/>
                <w:sz w:val="18"/>
                <w:szCs w:val="18"/>
              </w:rPr>
              <w:t xml:space="preserve">Observe and describe signs of spring when out on a local walk – daffodils blooming, buds on trees, hearing birds singing etc. </w:t>
            </w:r>
          </w:p>
          <w:p w14:paraId="3E6AE1E9" w14:textId="36440158" w:rsidR="00E002F4" w:rsidRPr="00EC45FF" w:rsidRDefault="00E002F4" w:rsidP="00E002F4">
            <w:pPr>
              <w:rPr>
                <w:rFonts w:asciiTheme="majorHAnsi" w:hAnsiTheme="majorHAnsi" w:cstheme="majorHAnsi"/>
                <w:sz w:val="18"/>
                <w:szCs w:val="18"/>
                <w:u w:val="single"/>
              </w:rPr>
            </w:pPr>
            <w:r w:rsidRPr="00EC45FF">
              <w:rPr>
                <w:rFonts w:asciiTheme="majorHAnsi" w:hAnsiTheme="majorHAnsi" w:cstheme="majorHAnsi"/>
                <w:sz w:val="18"/>
                <w:szCs w:val="18"/>
                <w:u w:val="single"/>
              </w:rPr>
              <w:t xml:space="preserve">Take photographs to support our observations. </w:t>
            </w:r>
          </w:p>
        </w:tc>
        <w:tc>
          <w:tcPr>
            <w:tcW w:w="2498" w:type="dxa"/>
          </w:tcPr>
          <w:p w14:paraId="2A8EEC7E" w14:textId="77777777" w:rsidR="00E002F4" w:rsidRDefault="00E002F4" w:rsidP="00E002F4">
            <w:pPr>
              <w:rPr>
                <w:rFonts w:asciiTheme="majorHAnsi" w:hAnsiTheme="majorHAnsi" w:cstheme="majorHAnsi"/>
                <w:sz w:val="18"/>
                <w:szCs w:val="18"/>
              </w:rPr>
            </w:pPr>
            <w:r>
              <w:rPr>
                <w:rFonts w:asciiTheme="majorHAnsi" w:hAnsiTheme="majorHAnsi" w:cstheme="majorHAnsi"/>
                <w:sz w:val="18"/>
                <w:szCs w:val="18"/>
              </w:rPr>
              <w:t>Observe and describe the length of day and how this changes across the seasons, understanding that scientists use repeated observations over time to recognise and record patterns in daylight.</w:t>
            </w:r>
          </w:p>
          <w:p w14:paraId="25696D41" w14:textId="2DF3497A" w:rsidR="00E002F4" w:rsidRPr="00EC45FF" w:rsidRDefault="00E002F4" w:rsidP="00E002F4">
            <w:pPr>
              <w:rPr>
                <w:rFonts w:asciiTheme="majorHAnsi" w:hAnsiTheme="majorHAnsi" w:cstheme="majorHAnsi"/>
                <w:sz w:val="18"/>
                <w:szCs w:val="18"/>
                <w:u w:val="single"/>
              </w:rPr>
            </w:pPr>
            <w:r w:rsidRPr="00EC45FF">
              <w:rPr>
                <w:rFonts w:asciiTheme="majorHAnsi" w:hAnsiTheme="majorHAnsi" w:cstheme="majorHAnsi"/>
                <w:sz w:val="18"/>
                <w:szCs w:val="18"/>
                <w:u w:val="single"/>
              </w:rPr>
              <w:t xml:space="preserve">Use tables/ graphs to record this information. </w:t>
            </w:r>
          </w:p>
        </w:tc>
        <w:tc>
          <w:tcPr>
            <w:tcW w:w="2179" w:type="dxa"/>
          </w:tcPr>
          <w:p w14:paraId="2E322D4D" w14:textId="77777777" w:rsidR="00E002F4" w:rsidRDefault="00E002F4" w:rsidP="00E002F4">
            <w:pPr>
              <w:rPr>
                <w:rFonts w:asciiTheme="majorHAnsi" w:hAnsiTheme="majorHAnsi" w:cstheme="majorHAnsi"/>
                <w:sz w:val="18"/>
                <w:szCs w:val="18"/>
              </w:rPr>
            </w:pPr>
            <w:r>
              <w:rPr>
                <w:rFonts w:asciiTheme="majorHAnsi" w:hAnsiTheme="majorHAnsi" w:cstheme="majorHAnsi"/>
                <w:sz w:val="18"/>
                <w:szCs w:val="18"/>
              </w:rPr>
              <w:t xml:space="preserve">Observe and describe spring weather using simple scientific language, understanding that scientists gather evidence through regular observations to identify seasonal patterns and changes. </w:t>
            </w:r>
          </w:p>
          <w:p w14:paraId="589126A3" w14:textId="5600B8C4" w:rsidR="00E002F4" w:rsidRPr="005C0567" w:rsidRDefault="00E002F4" w:rsidP="00E002F4">
            <w:pPr>
              <w:rPr>
                <w:rFonts w:asciiTheme="majorHAnsi" w:hAnsiTheme="majorHAnsi" w:cstheme="majorHAnsi"/>
                <w:sz w:val="18"/>
                <w:szCs w:val="18"/>
              </w:rPr>
            </w:pPr>
            <w:r w:rsidRPr="00EC45FF">
              <w:rPr>
                <w:rFonts w:asciiTheme="majorHAnsi" w:hAnsiTheme="majorHAnsi" w:cstheme="majorHAnsi"/>
                <w:sz w:val="18"/>
                <w:szCs w:val="18"/>
                <w:u w:val="single"/>
              </w:rPr>
              <w:t xml:space="preserve">Record what we find out from our weather station. </w:t>
            </w:r>
          </w:p>
        </w:tc>
        <w:tc>
          <w:tcPr>
            <w:tcW w:w="2649" w:type="dxa"/>
            <w:gridSpan w:val="2"/>
          </w:tcPr>
          <w:p w14:paraId="0F475605" w14:textId="7B4090D5" w:rsidR="00E002F4" w:rsidRDefault="00CD4A26" w:rsidP="00E002F4">
            <w:pPr>
              <w:spacing w:before="100" w:beforeAutospacing="1" w:after="100" w:afterAutospacing="1"/>
              <w:rPr>
                <w:rFonts w:asciiTheme="majorHAnsi" w:hAnsiTheme="majorHAnsi" w:cstheme="majorHAnsi"/>
                <w:sz w:val="18"/>
                <w:szCs w:val="18"/>
              </w:rPr>
            </w:pPr>
            <w:r>
              <w:rPr>
                <w:rFonts w:asciiTheme="majorHAnsi" w:hAnsiTheme="majorHAnsi" w:cstheme="majorHAnsi"/>
                <w:sz w:val="18"/>
                <w:szCs w:val="18"/>
              </w:rPr>
              <w:t>Report on how sun safety is extremely important for us all. Draw on first han</w:t>
            </w:r>
            <w:r w:rsidR="00476FAC">
              <w:rPr>
                <w:rFonts w:asciiTheme="majorHAnsi" w:hAnsiTheme="majorHAnsi" w:cstheme="majorHAnsi"/>
                <w:sz w:val="18"/>
                <w:szCs w:val="18"/>
              </w:rPr>
              <w:t xml:space="preserve">d experiences linked to safety and how the sun can impact us positively and negatively. </w:t>
            </w:r>
          </w:p>
          <w:p w14:paraId="0D1D0C47" w14:textId="64D1C491" w:rsidR="00CD4A26" w:rsidRPr="00476FAC" w:rsidRDefault="00476FAC" w:rsidP="00E002F4">
            <w:pPr>
              <w:spacing w:before="100" w:beforeAutospacing="1" w:after="100" w:afterAutospacing="1"/>
              <w:rPr>
                <w:rFonts w:asciiTheme="majorHAnsi" w:hAnsiTheme="majorHAnsi" w:cstheme="majorHAnsi"/>
                <w:sz w:val="18"/>
                <w:szCs w:val="18"/>
                <w:u w:val="single"/>
              </w:rPr>
            </w:pPr>
            <w:r w:rsidRPr="00476FAC">
              <w:rPr>
                <w:rFonts w:asciiTheme="majorHAnsi" w:hAnsiTheme="majorHAnsi" w:cstheme="majorHAnsi"/>
                <w:sz w:val="18"/>
                <w:szCs w:val="18"/>
                <w:u w:val="single"/>
              </w:rPr>
              <w:t xml:space="preserve">Use written or verbal explanations to share this understanding. </w:t>
            </w:r>
          </w:p>
        </w:tc>
      </w:tr>
      <w:tr w:rsidR="00E002F4" w:rsidRPr="00EE651F" w14:paraId="5185F940" w14:textId="5D2452EE" w:rsidTr="00827B51">
        <w:trPr>
          <w:trHeight w:val="586"/>
        </w:trPr>
        <w:tc>
          <w:tcPr>
            <w:tcW w:w="1108" w:type="dxa"/>
            <w:shd w:val="clear" w:color="auto" w:fill="A6A6A6" w:themeFill="background1" w:themeFillShade="A6"/>
          </w:tcPr>
          <w:p w14:paraId="1D8D5411" w14:textId="3EBBB989" w:rsidR="00E002F4" w:rsidRPr="00EE651F" w:rsidRDefault="00E002F4" w:rsidP="00E002F4">
            <w:pPr>
              <w:rPr>
                <w:rFonts w:asciiTheme="majorHAnsi" w:hAnsiTheme="majorHAnsi" w:cstheme="majorHAnsi"/>
                <w:sz w:val="18"/>
                <w:szCs w:val="18"/>
              </w:rPr>
            </w:pPr>
            <w:r w:rsidRPr="00EE651F">
              <w:rPr>
                <w:rFonts w:asciiTheme="majorHAnsi" w:hAnsiTheme="majorHAnsi" w:cstheme="majorHAnsi"/>
                <w:sz w:val="18"/>
                <w:szCs w:val="18"/>
              </w:rPr>
              <w:t>Key vocab</w:t>
            </w:r>
          </w:p>
          <w:p w14:paraId="51DEC3A7" w14:textId="77777777" w:rsidR="00E002F4" w:rsidRPr="00EE651F" w:rsidRDefault="00E002F4" w:rsidP="00E002F4">
            <w:pPr>
              <w:rPr>
                <w:rFonts w:asciiTheme="majorHAnsi" w:hAnsiTheme="majorHAnsi" w:cstheme="majorHAnsi"/>
                <w:sz w:val="18"/>
                <w:szCs w:val="18"/>
              </w:rPr>
            </w:pPr>
          </w:p>
        </w:tc>
        <w:tc>
          <w:tcPr>
            <w:tcW w:w="2186" w:type="dxa"/>
          </w:tcPr>
          <w:p w14:paraId="29F25A7B" w14:textId="0B2C2B86" w:rsidR="00E002F4" w:rsidRPr="00EE651F" w:rsidRDefault="00E002F4" w:rsidP="00E002F4">
            <w:pPr>
              <w:rPr>
                <w:rFonts w:asciiTheme="majorHAnsi" w:hAnsiTheme="majorHAnsi" w:cstheme="majorHAnsi"/>
                <w:sz w:val="18"/>
                <w:szCs w:val="18"/>
              </w:rPr>
            </w:pPr>
            <w:r w:rsidRPr="00A75CA3">
              <w:rPr>
                <w:rFonts w:asciiTheme="majorHAnsi" w:hAnsiTheme="majorHAnsi" w:cstheme="majorHAnsi"/>
                <w:sz w:val="18"/>
                <w:szCs w:val="18"/>
              </w:rPr>
              <w:t xml:space="preserve">Seasons, </w:t>
            </w:r>
            <w:r>
              <w:rPr>
                <w:rFonts w:asciiTheme="majorHAnsi" w:hAnsiTheme="majorHAnsi" w:cstheme="majorHAnsi"/>
                <w:sz w:val="18"/>
                <w:szCs w:val="18"/>
              </w:rPr>
              <w:t xml:space="preserve">autumn, winter, spring, summer, </w:t>
            </w:r>
            <w:r w:rsidRPr="00A75CA3">
              <w:rPr>
                <w:rFonts w:asciiTheme="majorHAnsi" w:hAnsiTheme="majorHAnsi" w:cstheme="majorHAnsi"/>
                <w:sz w:val="18"/>
                <w:szCs w:val="18"/>
              </w:rPr>
              <w:t>month, weather, day length, day, night.</w:t>
            </w:r>
          </w:p>
        </w:tc>
        <w:tc>
          <w:tcPr>
            <w:tcW w:w="2655" w:type="dxa"/>
          </w:tcPr>
          <w:p w14:paraId="6704FEB8" w14:textId="6B3F17E8" w:rsidR="00E002F4" w:rsidRPr="00EE651F" w:rsidRDefault="00E002F4" w:rsidP="00E002F4">
            <w:pPr>
              <w:rPr>
                <w:rFonts w:asciiTheme="majorHAnsi" w:hAnsiTheme="majorHAnsi" w:cstheme="majorHAnsi"/>
                <w:sz w:val="18"/>
                <w:szCs w:val="18"/>
              </w:rPr>
            </w:pPr>
            <w:r w:rsidRPr="00CA0841">
              <w:rPr>
                <w:rFonts w:asciiTheme="majorHAnsi" w:hAnsiTheme="majorHAnsi" w:cstheme="majorHAnsi"/>
                <w:sz w:val="18"/>
                <w:szCs w:val="18"/>
              </w:rPr>
              <w:t>North, sout</w:t>
            </w:r>
            <w:r>
              <w:rPr>
                <w:rFonts w:asciiTheme="majorHAnsi" w:hAnsiTheme="majorHAnsi" w:cstheme="majorHAnsi"/>
                <w:sz w:val="18"/>
                <w:szCs w:val="18"/>
              </w:rPr>
              <w:t xml:space="preserve">h, east, west millimetres (mm), </w:t>
            </w:r>
            <w:r w:rsidRPr="00CA0841">
              <w:rPr>
                <w:rFonts w:asciiTheme="majorHAnsi" w:hAnsiTheme="majorHAnsi" w:cstheme="majorHAnsi"/>
                <w:sz w:val="18"/>
                <w:szCs w:val="18"/>
              </w:rPr>
              <w:t>degrees centigrade (°C).</w:t>
            </w:r>
          </w:p>
        </w:tc>
        <w:tc>
          <w:tcPr>
            <w:tcW w:w="2410" w:type="dxa"/>
          </w:tcPr>
          <w:p w14:paraId="42DBD21A" w14:textId="4122588E" w:rsidR="00E002F4" w:rsidRDefault="00E002F4" w:rsidP="00E002F4">
            <w:pPr>
              <w:rPr>
                <w:rFonts w:asciiTheme="majorHAnsi" w:hAnsiTheme="majorHAnsi" w:cstheme="majorHAnsi"/>
                <w:sz w:val="18"/>
                <w:szCs w:val="18"/>
              </w:rPr>
            </w:pPr>
            <w:r w:rsidRPr="00370A73">
              <w:rPr>
                <w:rFonts w:asciiTheme="majorHAnsi" w:hAnsiTheme="majorHAnsi" w:cstheme="majorHAnsi"/>
                <w:sz w:val="18"/>
                <w:szCs w:val="18"/>
              </w:rPr>
              <w:t xml:space="preserve">Observe, signs, record, blossom, </w:t>
            </w:r>
            <w:r>
              <w:rPr>
                <w:rFonts w:asciiTheme="majorHAnsi" w:hAnsiTheme="majorHAnsi" w:cstheme="majorHAnsi"/>
                <w:sz w:val="18"/>
                <w:szCs w:val="18"/>
              </w:rPr>
              <w:t xml:space="preserve"> </w:t>
            </w:r>
            <w:r w:rsidRPr="00370A73">
              <w:rPr>
                <w:rFonts w:asciiTheme="majorHAnsi" w:hAnsiTheme="majorHAnsi" w:cstheme="majorHAnsi"/>
                <w:sz w:val="18"/>
                <w:szCs w:val="18"/>
              </w:rPr>
              <w:t xml:space="preserve">buds, bluebells, </w:t>
            </w:r>
          </w:p>
          <w:p w14:paraId="0617FD4D" w14:textId="77777777" w:rsidR="00E002F4" w:rsidRDefault="00E002F4" w:rsidP="00E002F4">
            <w:pPr>
              <w:rPr>
                <w:rFonts w:asciiTheme="majorHAnsi" w:hAnsiTheme="majorHAnsi" w:cstheme="majorHAnsi"/>
                <w:sz w:val="18"/>
                <w:szCs w:val="18"/>
              </w:rPr>
            </w:pPr>
            <w:r w:rsidRPr="00370A73">
              <w:rPr>
                <w:rFonts w:asciiTheme="majorHAnsi" w:hAnsiTheme="majorHAnsi" w:cstheme="majorHAnsi"/>
                <w:sz w:val="18"/>
                <w:szCs w:val="18"/>
              </w:rPr>
              <w:t xml:space="preserve">daffodils, dandelions, </w:t>
            </w:r>
          </w:p>
          <w:p w14:paraId="5A71C736" w14:textId="624F93AE" w:rsidR="00E002F4" w:rsidRPr="00EE651F" w:rsidRDefault="00E002F4" w:rsidP="00E002F4">
            <w:pPr>
              <w:rPr>
                <w:rFonts w:asciiTheme="majorHAnsi" w:hAnsiTheme="majorHAnsi" w:cstheme="majorHAnsi"/>
                <w:sz w:val="18"/>
                <w:szCs w:val="18"/>
              </w:rPr>
            </w:pPr>
            <w:proofErr w:type="gramStart"/>
            <w:r>
              <w:rPr>
                <w:rFonts w:asciiTheme="majorHAnsi" w:hAnsiTheme="majorHAnsi" w:cstheme="majorHAnsi"/>
                <w:sz w:val="18"/>
                <w:szCs w:val="18"/>
              </w:rPr>
              <w:t>bees</w:t>
            </w:r>
            <w:proofErr w:type="gramEnd"/>
            <w:r>
              <w:rPr>
                <w:rFonts w:asciiTheme="majorHAnsi" w:hAnsiTheme="majorHAnsi" w:cstheme="majorHAnsi"/>
                <w:sz w:val="18"/>
                <w:szCs w:val="18"/>
              </w:rPr>
              <w:t xml:space="preserve">, frogspawn, tadpoles, </w:t>
            </w:r>
            <w:r w:rsidRPr="00370A73">
              <w:rPr>
                <w:rFonts w:asciiTheme="majorHAnsi" w:hAnsiTheme="majorHAnsi" w:cstheme="majorHAnsi"/>
                <w:sz w:val="18"/>
                <w:szCs w:val="18"/>
              </w:rPr>
              <w:t>lambs.</w:t>
            </w:r>
          </w:p>
        </w:tc>
        <w:tc>
          <w:tcPr>
            <w:tcW w:w="2498" w:type="dxa"/>
          </w:tcPr>
          <w:p w14:paraId="24369C59" w14:textId="46DFF44D" w:rsidR="00E002F4" w:rsidRPr="00EE651F" w:rsidRDefault="00E002F4" w:rsidP="00E002F4">
            <w:pPr>
              <w:rPr>
                <w:rFonts w:asciiTheme="majorHAnsi" w:hAnsiTheme="majorHAnsi" w:cstheme="majorHAnsi"/>
                <w:sz w:val="18"/>
                <w:szCs w:val="18"/>
              </w:rPr>
            </w:pPr>
            <w:r>
              <w:rPr>
                <w:rFonts w:asciiTheme="majorHAnsi" w:hAnsiTheme="majorHAnsi" w:cstheme="majorHAnsi"/>
                <w:sz w:val="18"/>
                <w:szCs w:val="18"/>
              </w:rPr>
              <w:t xml:space="preserve">Summer, hot </w:t>
            </w:r>
          </w:p>
        </w:tc>
        <w:tc>
          <w:tcPr>
            <w:tcW w:w="2179" w:type="dxa"/>
          </w:tcPr>
          <w:p w14:paraId="214C336B" w14:textId="104A406C" w:rsidR="00E002F4" w:rsidRPr="00EE651F" w:rsidRDefault="00E002F4" w:rsidP="00E002F4">
            <w:pPr>
              <w:rPr>
                <w:rFonts w:asciiTheme="majorHAnsi" w:hAnsiTheme="majorHAnsi" w:cstheme="majorHAnsi"/>
                <w:sz w:val="18"/>
                <w:szCs w:val="18"/>
              </w:rPr>
            </w:pPr>
            <w:r w:rsidRPr="00CA0841">
              <w:rPr>
                <w:rFonts w:asciiTheme="majorHAnsi" w:hAnsiTheme="majorHAnsi" w:cstheme="majorHAnsi"/>
                <w:sz w:val="18"/>
                <w:szCs w:val="18"/>
              </w:rPr>
              <w:t>North, sout</w:t>
            </w:r>
            <w:r>
              <w:rPr>
                <w:rFonts w:asciiTheme="majorHAnsi" w:hAnsiTheme="majorHAnsi" w:cstheme="majorHAnsi"/>
                <w:sz w:val="18"/>
                <w:szCs w:val="18"/>
              </w:rPr>
              <w:t xml:space="preserve">h, east, west millimetres (mm), </w:t>
            </w:r>
            <w:r w:rsidRPr="00CA0841">
              <w:rPr>
                <w:rFonts w:asciiTheme="majorHAnsi" w:hAnsiTheme="majorHAnsi" w:cstheme="majorHAnsi"/>
                <w:sz w:val="18"/>
                <w:szCs w:val="18"/>
              </w:rPr>
              <w:t>degrees centigrade (°C).</w:t>
            </w:r>
          </w:p>
        </w:tc>
        <w:tc>
          <w:tcPr>
            <w:tcW w:w="2649" w:type="dxa"/>
            <w:gridSpan w:val="2"/>
          </w:tcPr>
          <w:p w14:paraId="6E2CF935" w14:textId="77777777" w:rsidR="00476FAC" w:rsidRPr="00476FAC" w:rsidRDefault="00476FAC" w:rsidP="00476FAC">
            <w:pPr>
              <w:rPr>
                <w:rFonts w:asciiTheme="majorHAnsi" w:hAnsiTheme="majorHAnsi" w:cstheme="majorHAnsi"/>
                <w:sz w:val="18"/>
                <w:szCs w:val="18"/>
              </w:rPr>
            </w:pPr>
            <w:r w:rsidRPr="00476FAC">
              <w:rPr>
                <w:rFonts w:asciiTheme="majorHAnsi" w:hAnsiTheme="majorHAnsi" w:cstheme="majorHAnsi"/>
                <w:sz w:val="18"/>
                <w:szCs w:val="18"/>
              </w:rPr>
              <w:t>Sun, rays, safe, safety, sun cream,</w:t>
            </w:r>
          </w:p>
          <w:p w14:paraId="4E616183" w14:textId="77777777" w:rsidR="00476FAC" w:rsidRPr="00476FAC" w:rsidRDefault="00476FAC" w:rsidP="00476FAC">
            <w:pPr>
              <w:rPr>
                <w:rFonts w:asciiTheme="majorHAnsi" w:hAnsiTheme="majorHAnsi" w:cstheme="majorHAnsi"/>
                <w:sz w:val="18"/>
                <w:szCs w:val="18"/>
              </w:rPr>
            </w:pPr>
            <w:r w:rsidRPr="00476FAC">
              <w:rPr>
                <w:rFonts w:asciiTheme="majorHAnsi" w:hAnsiTheme="majorHAnsi" w:cstheme="majorHAnsi"/>
                <w:sz w:val="18"/>
                <w:szCs w:val="18"/>
              </w:rPr>
              <w:t>sunglasses, sun hat, shade, water,</w:t>
            </w:r>
          </w:p>
          <w:p w14:paraId="558E6706" w14:textId="08E6B0CA" w:rsidR="00E002F4" w:rsidRPr="00EE651F" w:rsidRDefault="00476FAC" w:rsidP="00476FAC">
            <w:pPr>
              <w:rPr>
                <w:rFonts w:asciiTheme="majorHAnsi" w:hAnsiTheme="majorHAnsi" w:cstheme="majorHAnsi"/>
                <w:sz w:val="18"/>
                <w:szCs w:val="18"/>
              </w:rPr>
            </w:pPr>
            <w:proofErr w:type="gramStart"/>
            <w:r w:rsidRPr="00476FAC">
              <w:rPr>
                <w:rFonts w:asciiTheme="majorHAnsi" w:hAnsiTheme="majorHAnsi" w:cstheme="majorHAnsi"/>
                <w:sz w:val="18"/>
                <w:szCs w:val="18"/>
              </w:rPr>
              <w:t>hydrated</w:t>
            </w:r>
            <w:proofErr w:type="gramEnd"/>
            <w:r w:rsidRPr="00476FAC">
              <w:rPr>
                <w:rFonts w:asciiTheme="majorHAnsi" w:hAnsiTheme="majorHAnsi" w:cstheme="majorHAnsi"/>
                <w:sz w:val="18"/>
                <w:szCs w:val="18"/>
              </w:rPr>
              <w:t>, dehydrated, protect.</w:t>
            </w:r>
          </w:p>
        </w:tc>
      </w:tr>
    </w:tbl>
    <w:p w14:paraId="620ECAD4" w14:textId="77777777" w:rsidR="00554AC3" w:rsidRDefault="00554AC3">
      <w:pPr>
        <w:rPr>
          <w:rFonts w:asciiTheme="majorHAnsi" w:hAnsiTheme="majorHAnsi" w:cstheme="majorHAnsi"/>
          <w:sz w:val="18"/>
          <w:szCs w:val="18"/>
        </w:rPr>
      </w:pPr>
    </w:p>
    <w:tbl>
      <w:tblPr>
        <w:tblStyle w:val="TableGrid"/>
        <w:tblpPr w:leftFromText="180" w:rightFromText="180" w:horzAnchor="margin" w:tblpXSpec="center" w:tblpY="-1440"/>
        <w:tblW w:w="15685" w:type="dxa"/>
        <w:tblLayout w:type="fixed"/>
        <w:tblLook w:val="04A0" w:firstRow="1" w:lastRow="0" w:firstColumn="1" w:lastColumn="0" w:noHBand="0" w:noVBand="1"/>
      </w:tblPr>
      <w:tblGrid>
        <w:gridCol w:w="1107"/>
        <w:gridCol w:w="2185"/>
        <w:gridCol w:w="2655"/>
        <w:gridCol w:w="2410"/>
        <w:gridCol w:w="7"/>
        <w:gridCol w:w="2493"/>
        <w:gridCol w:w="2321"/>
        <w:gridCol w:w="2507"/>
      </w:tblGrid>
      <w:tr w:rsidR="00DC4643" w:rsidRPr="00EE651F" w14:paraId="5DBA9901" w14:textId="77777777" w:rsidTr="0033472D">
        <w:trPr>
          <w:trHeight w:val="294"/>
        </w:trPr>
        <w:tc>
          <w:tcPr>
            <w:tcW w:w="15685" w:type="dxa"/>
            <w:gridSpan w:val="8"/>
            <w:shd w:val="clear" w:color="auto" w:fill="A6A6A6" w:themeFill="background1" w:themeFillShade="A6"/>
          </w:tcPr>
          <w:p w14:paraId="1C40ACE6" w14:textId="5A3ECE14" w:rsidR="00DC4643" w:rsidRPr="00DE3106" w:rsidRDefault="00DC4643" w:rsidP="0033472D">
            <w:pPr>
              <w:jc w:val="center"/>
              <w:rPr>
                <w:rFonts w:asciiTheme="majorHAnsi" w:hAnsiTheme="majorHAnsi" w:cstheme="majorHAnsi"/>
                <w:sz w:val="22"/>
                <w:szCs w:val="18"/>
              </w:rPr>
            </w:pPr>
            <w:r w:rsidRPr="00DE3106">
              <w:rPr>
                <w:rFonts w:asciiTheme="majorHAnsi" w:hAnsiTheme="majorHAnsi" w:cstheme="majorHAnsi"/>
                <w:sz w:val="22"/>
                <w:szCs w:val="18"/>
              </w:rPr>
              <w:t xml:space="preserve">Class 1 –  Cycle </w:t>
            </w:r>
            <w:r w:rsidR="00DE3106" w:rsidRPr="00DE3106">
              <w:rPr>
                <w:rFonts w:asciiTheme="majorHAnsi" w:hAnsiTheme="majorHAnsi" w:cstheme="majorHAnsi"/>
                <w:sz w:val="22"/>
                <w:szCs w:val="18"/>
              </w:rPr>
              <w:t xml:space="preserve">A: </w:t>
            </w:r>
            <w:proofErr w:type="spellStart"/>
            <w:r w:rsidR="00DE3106" w:rsidRPr="00DE3106">
              <w:rPr>
                <w:rFonts w:asciiTheme="majorHAnsi" w:hAnsiTheme="majorHAnsi" w:cstheme="majorHAnsi"/>
                <w:sz w:val="22"/>
                <w:szCs w:val="18"/>
              </w:rPr>
              <w:t>Aut</w:t>
            </w:r>
            <w:proofErr w:type="spellEnd"/>
            <w:r w:rsidR="00DE3106" w:rsidRPr="00DE3106">
              <w:rPr>
                <w:rFonts w:asciiTheme="majorHAnsi" w:hAnsiTheme="majorHAnsi" w:cstheme="majorHAnsi"/>
                <w:sz w:val="22"/>
                <w:szCs w:val="18"/>
              </w:rPr>
              <w:t xml:space="preserve"> 1</w:t>
            </w:r>
          </w:p>
          <w:p w14:paraId="40216F60" w14:textId="748B08CE" w:rsidR="00DC4643" w:rsidRPr="00DE3106" w:rsidRDefault="00DC4643" w:rsidP="00DE3106">
            <w:pPr>
              <w:jc w:val="center"/>
              <w:rPr>
                <w:rFonts w:asciiTheme="majorHAnsi" w:hAnsiTheme="majorHAnsi" w:cstheme="majorHAnsi"/>
                <w:sz w:val="22"/>
                <w:szCs w:val="18"/>
              </w:rPr>
            </w:pPr>
            <w:r w:rsidRPr="00DE3106">
              <w:rPr>
                <w:rFonts w:asciiTheme="majorHAnsi" w:hAnsiTheme="majorHAnsi" w:cstheme="majorHAnsi"/>
                <w:sz w:val="22"/>
                <w:szCs w:val="18"/>
              </w:rPr>
              <w:t xml:space="preserve">Subject: Science Unit: </w:t>
            </w:r>
            <w:r w:rsidR="00DE3106" w:rsidRPr="00DE3106">
              <w:rPr>
                <w:rFonts w:asciiTheme="majorHAnsi" w:hAnsiTheme="majorHAnsi" w:cstheme="majorHAnsi"/>
                <w:sz w:val="22"/>
                <w:szCs w:val="18"/>
              </w:rPr>
              <w:t xml:space="preserve">Living Things and Their Habitats </w:t>
            </w:r>
          </w:p>
        </w:tc>
      </w:tr>
      <w:tr w:rsidR="00DC4643" w:rsidRPr="00EE651F" w14:paraId="363FDD72" w14:textId="77777777" w:rsidTr="008273C1">
        <w:trPr>
          <w:trHeight w:val="294"/>
        </w:trPr>
        <w:tc>
          <w:tcPr>
            <w:tcW w:w="1107" w:type="dxa"/>
            <w:shd w:val="clear" w:color="auto" w:fill="A6A6A6" w:themeFill="background1" w:themeFillShade="A6"/>
          </w:tcPr>
          <w:p w14:paraId="5A8CA11D" w14:textId="77777777" w:rsidR="00DC4643" w:rsidRPr="00EE651F" w:rsidRDefault="00DC4643" w:rsidP="0033472D">
            <w:pPr>
              <w:rPr>
                <w:rFonts w:asciiTheme="majorHAnsi" w:hAnsiTheme="majorHAnsi" w:cstheme="majorHAnsi"/>
                <w:sz w:val="18"/>
                <w:szCs w:val="18"/>
              </w:rPr>
            </w:pPr>
          </w:p>
        </w:tc>
        <w:tc>
          <w:tcPr>
            <w:tcW w:w="2185" w:type="dxa"/>
            <w:shd w:val="clear" w:color="auto" w:fill="A6A6A6" w:themeFill="background1" w:themeFillShade="A6"/>
          </w:tcPr>
          <w:p w14:paraId="600DC8FF" w14:textId="77777777" w:rsidR="00DC4643" w:rsidRPr="00EE651F" w:rsidRDefault="00DC4643" w:rsidP="0033472D">
            <w:pPr>
              <w:rPr>
                <w:rFonts w:asciiTheme="majorHAnsi" w:hAnsiTheme="majorHAnsi" w:cstheme="majorHAnsi"/>
                <w:sz w:val="18"/>
                <w:szCs w:val="18"/>
              </w:rPr>
            </w:pPr>
            <w:r w:rsidRPr="00EE651F">
              <w:rPr>
                <w:rFonts w:asciiTheme="majorHAnsi" w:hAnsiTheme="majorHAnsi" w:cstheme="majorHAnsi"/>
                <w:sz w:val="18"/>
                <w:szCs w:val="18"/>
              </w:rPr>
              <w:t xml:space="preserve">Week 1 </w:t>
            </w:r>
          </w:p>
        </w:tc>
        <w:tc>
          <w:tcPr>
            <w:tcW w:w="2655" w:type="dxa"/>
            <w:shd w:val="clear" w:color="auto" w:fill="A6A6A6" w:themeFill="background1" w:themeFillShade="A6"/>
          </w:tcPr>
          <w:p w14:paraId="0BE4DB52" w14:textId="77777777" w:rsidR="00DC4643" w:rsidRPr="00EE651F" w:rsidRDefault="00DC4643" w:rsidP="0033472D">
            <w:pPr>
              <w:rPr>
                <w:rFonts w:asciiTheme="majorHAnsi" w:hAnsiTheme="majorHAnsi" w:cstheme="majorHAnsi"/>
                <w:sz w:val="18"/>
                <w:szCs w:val="18"/>
              </w:rPr>
            </w:pPr>
            <w:r w:rsidRPr="00EE651F">
              <w:rPr>
                <w:rFonts w:asciiTheme="majorHAnsi" w:hAnsiTheme="majorHAnsi" w:cstheme="majorHAnsi"/>
                <w:sz w:val="18"/>
                <w:szCs w:val="18"/>
              </w:rPr>
              <w:t xml:space="preserve">Week 2 </w:t>
            </w:r>
          </w:p>
        </w:tc>
        <w:tc>
          <w:tcPr>
            <w:tcW w:w="2410" w:type="dxa"/>
            <w:shd w:val="clear" w:color="auto" w:fill="A6A6A6" w:themeFill="background1" w:themeFillShade="A6"/>
          </w:tcPr>
          <w:p w14:paraId="65BE95DB" w14:textId="77777777" w:rsidR="00DC4643" w:rsidRPr="00EE651F" w:rsidRDefault="00DC4643" w:rsidP="0033472D">
            <w:pPr>
              <w:rPr>
                <w:rFonts w:asciiTheme="majorHAnsi" w:hAnsiTheme="majorHAnsi" w:cstheme="majorHAnsi"/>
                <w:sz w:val="18"/>
                <w:szCs w:val="18"/>
              </w:rPr>
            </w:pPr>
            <w:r w:rsidRPr="00EE651F">
              <w:rPr>
                <w:rFonts w:asciiTheme="majorHAnsi" w:hAnsiTheme="majorHAnsi" w:cstheme="majorHAnsi"/>
                <w:sz w:val="18"/>
                <w:szCs w:val="18"/>
              </w:rPr>
              <w:t xml:space="preserve">Week 3 </w:t>
            </w:r>
          </w:p>
        </w:tc>
        <w:tc>
          <w:tcPr>
            <w:tcW w:w="2500" w:type="dxa"/>
            <w:gridSpan w:val="2"/>
            <w:shd w:val="clear" w:color="auto" w:fill="A6A6A6" w:themeFill="background1" w:themeFillShade="A6"/>
          </w:tcPr>
          <w:p w14:paraId="5B87CDD2" w14:textId="77777777" w:rsidR="00DC4643" w:rsidRPr="00EE651F" w:rsidRDefault="00DC4643" w:rsidP="0033472D">
            <w:pPr>
              <w:rPr>
                <w:rFonts w:asciiTheme="majorHAnsi" w:hAnsiTheme="majorHAnsi" w:cstheme="majorHAnsi"/>
                <w:sz w:val="18"/>
                <w:szCs w:val="18"/>
              </w:rPr>
            </w:pPr>
            <w:r w:rsidRPr="00EE651F">
              <w:rPr>
                <w:rFonts w:asciiTheme="majorHAnsi" w:hAnsiTheme="majorHAnsi" w:cstheme="majorHAnsi"/>
                <w:sz w:val="18"/>
                <w:szCs w:val="18"/>
              </w:rPr>
              <w:t xml:space="preserve">Week 4 </w:t>
            </w:r>
          </w:p>
        </w:tc>
        <w:tc>
          <w:tcPr>
            <w:tcW w:w="2321" w:type="dxa"/>
            <w:shd w:val="clear" w:color="auto" w:fill="A6A6A6" w:themeFill="background1" w:themeFillShade="A6"/>
          </w:tcPr>
          <w:p w14:paraId="03EFD446" w14:textId="77777777" w:rsidR="00DC4643" w:rsidRPr="00EE651F" w:rsidRDefault="00DC4643" w:rsidP="0033472D">
            <w:pPr>
              <w:rPr>
                <w:rFonts w:asciiTheme="majorHAnsi" w:hAnsiTheme="majorHAnsi" w:cstheme="majorHAnsi"/>
                <w:sz w:val="18"/>
                <w:szCs w:val="18"/>
              </w:rPr>
            </w:pPr>
            <w:r w:rsidRPr="00EE651F">
              <w:rPr>
                <w:rFonts w:asciiTheme="majorHAnsi" w:hAnsiTheme="majorHAnsi" w:cstheme="majorHAnsi"/>
                <w:sz w:val="18"/>
                <w:szCs w:val="18"/>
              </w:rPr>
              <w:t xml:space="preserve">Week 5 </w:t>
            </w:r>
          </w:p>
        </w:tc>
        <w:tc>
          <w:tcPr>
            <w:tcW w:w="2507" w:type="dxa"/>
            <w:shd w:val="clear" w:color="auto" w:fill="A6A6A6" w:themeFill="background1" w:themeFillShade="A6"/>
          </w:tcPr>
          <w:p w14:paraId="22AF32E2" w14:textId="77777777" w:rsidR="00DC4643" w:rsidRPr="00EE651F" w:rsidRDefault="00DC4643" w:rsidP="0033472D">
            <w:pPr>
              <w:rPr>
                <w:rFonts w:asciiTheme="majorHAnsi" w:hAnsiTheme="majorHAnsi" w:cstheme="majorHAnsi"/>
                <w:sz w:val="18"/>
                <w:szCs w:val="18"/>
              </w:rPr>
            </w:pPr>
            <w:r w:rsidRPr="00EE651F">
              <w:rPr>
                <w:rFonts w:asciiTheme="majorHAnsi" w:hAnsiTheme="majorHAnsi" w:cstheme="majorHAnsi"/>
                <w:sz w:val="18"/>
                <w:szCs w:val="18"/>
              </w:rPr>
              <w:t xml:space="preserve">Week 6 </w:t>
            </w:r>
          </w:p>
        </w:tc>
      </w:tr>
      <w:tr w:rsidR="00DC4643" w:rsidRPr="00EE651F" w14:paraId="78DE591E" w14:textId="77777777" w:rsidTr="008273C1">
        <w:trPr>
          <w:trHeight w:val="586"/>
        </w:trPr>
        <w:tc>
          <w:tcPr>
            <w:tcW w:w="1107" w:type="dxa"/>
            <w:shd w:val="clear" w:color="auto" w:fill="A6A6A6" w:themeFill="background1" w:themeFillShade="A6"/>
          </w:tcPr>
          <w:p w14:paraId="4B1F33FB" w14:textId="77777777" w:rsidR="00DC4643" w:rsidRPr="00EE651F" w:rsidRDefault="00DC4643" w:rsidP="0033472D">
            <w:pPr>
              <w:rPr>
                <w:rFonts w:asciiTheme="majorHAnsi" w:hAnsiTheme="majorHAnsi" w:cstheme="majorHAnsi"/>
                <w:sz w:val="18"/>
                <w:szCs w:val="18"/>
              </w:rPr>
            </w:pPr>
            <w:r w:rsidRPr="00EE651F">
              <w:rPr>
                <w:rFonts w:asciiTheme="majorHAnsi" w:hAnsiTheme="majorHAnsi" w:cstheme="majorHAnsi"/>
                <w:sz w:val="18"/>
                <w:szCs w:val="18"/>
              </w:rPr>
              <w:t>National Curriculum: Working Scientifically</w:t>
            </w:r>
          </w:p>
        </w:tc>
        <w:tc>
          <w:tcPr>
            <w:tcW w:w="14578" w:type="dxa"/>
            <w:gridSpan w:val="7"/>
          </w:tcPr>
          <w:p w14:paraId="071A0EA9" w14:textId="77777777" w:rsidR="00DC4643" w:rsidRPr="00C84E06" w:rsidRDefault="00DC4643" w:rsidP="0033472D">
            <w:pPr>
              <w:pStyle w:val="ListParagraph"/>
              <w:numPr>
                <w:ilvl w:val="0"/>
                <w:numId w:val="9"/>
              </w:numPr>
              <w:shd w:val="clear" w:color="auto" w:fill="FFFFFF"/>
              <w:spacing w:after="75"/>
              <w:rPr>
                <w:rFonts w:asciiTheme="majorHAnsi" w:eastAsia="Times New Roman" w:hAnsiTheme="majorHAnsi" w:cstheme="majorHAnsi"/>
                <w:color w:val="0B0C0C"/>
                <w:kern w:val="0"/>
                <w:sz w:val="18"/>
                <w:szCs w:val="18"/>
                <w:lang w:eastAsia="en-GB"/>
                <w14:ligatures w14:val="none"/>
              </w:rPr>
            </w:pPr>
            <w:r>
              <w:rPr>
                <w:rFonts w:asciiTheme="majorHAnsi" w:eastAsia="Times New Roman" w:hAnsiTheme="majorHAnsi" w:cstheme="majorHAnsi"/>
                <w:color w:val="0B0C0C"/>
                <w:kern w:val="0"/>
                <w:sz w:val="18"/>
                <w:szCs w:val="18"/>
                <w:lang w:eastAsia="en-GB"/>
                <w14:ligatures w14:val="none"/>
              </w:rPr>
              <w:t>A</w:t>
            </w:r>
            <w:r w:rsidRPr="00C84E06">
              <w:rPr>
                <w:rFonts w:asciiTheme="majorHAnsi" w:eastAsia="Times New Roman" w:hAnsiTheme="majorHAnsi" w:cstheme="majorHAnsi"/>
                <w:color w:val="0B0C0C"/>
                <w:kern w:val="0"/>
                <w:sz w:val="18"/>
                <w:szCs w:val="18"/>
                <w:lang w:eastAsia="en-GB"/>
                <w14:ligatures w14:val="none"/>
              </w:rPr>
              <w:t>sking simple questions and recognising that they can be answered in different ways</w:t>
            </w:r>
          </w:p>
          <w:p w14:paraId="0DB12125" w14:textId="77777777" w:rsidR="00DC4643" w:rsidRPr="00C84E06" w:rsidRDefault="00DC4643" w:rsidP="0033472D">
            <w:pPr>
              <w:pStyle w:val="ListParagraph"/>
              <w:numPr>
                <w:ilvl w:val="0"/>
                <w:numId w:val="9"/>
              </w:numPr>
              <w:shd w:val="clear" w:color="auto" w:fill="FFFFFF"/>
              <w:spacing w:after="75"/>
              <w:rPr>
                <w:rFonts w:asciiTheme="majorHAnsi" w:eastAsia="Times New Roman" w:hAnsiTheme="majorHAnsi" w:cstheme="majorHAnsi"/>
                <w:color w:val="0B0C0C"/>
                <w:kern w:val="0"/>
                <w:sz w:val="18"/>
                <w:szCs w:val="18"/>
                <w:lang w:eastAsia="en-GB"/>
                <w14:ligatures w14:val="none"/>
              </w:rPr>
            </w:pPr>
            <w:r>
              <w:rPr>
                <w:rFonts w:asciiTheme="majorHAnsi" w:eastAsia="Times New Roman" w:hAnsiTheme="majorHAnsi" w:cstheme="majorHAnsi"/>
                <w:color w:val="0B0C0C"/>
                <w:kern w:val="0"/>
                <w:sz w:val="18"/>
                <w:szCs w:val="18"/>
                <w:lang w:eastAsia="en-GB"/>
                <w14:ligatures w14:val="none"/>
              </w:rPr>
              <w:t>O</w:t>
            </w:r>
            <w:r w:rsidRPr="00C84E06">
              <w:rPr>
                <w:rFonts w:asciiTheme="majorHAnsi" w:eastAsia="Times New Roman" w:hAnsiTheme="majorHAnsi" w:cstheme="majorHAnsi"/>
                <w:color w:val="0B0C0C"/>
                <w:kern w:val="0"/>
                <w:sz w:val="18"/>
                <w:szCs w:val="18"/>
                <w:lang w:eastAsia="en-GB"/>
                <w14:ligatures w14:val="none"/>
              </w:rPr>
              <w:t>bserving closely, using simple equipment</w:t>
            </w:r>
          </w:p>
          <w:p w14:paraId="5F51414F" w14:textId="77777777" w:rsidR="00DC4643" w:rsidRPr="00C84E06" w:rsidRDefault="00DC4643" w:rsidP="0033472D">
            <w:pPr>
              <w:pStyle w:val="ListParagraph"/>
              <w:numPr>
                <w:ilvl w:val="0"/>
                <w:numId w:val="9"/>
              </w:numPr>
              <w:shd w:val="clear" w:color="auto" w:fill="FFFFFF"/>
              <w:spacing w:after="75"/>
              <w:rPr>
                <w:rFonts w:asciiTheme="majorHAnsi" w:eastAsia="Times New Roman" w:hAnsiTheme="majorHAnsi" w:cstheme="majorHAnsi"/>
                <w:color w:val="0B0C0C"/>
                <w:kern w:val="0"/>
                <w:sz w:val="18"/>
                <w:szCs w:val="18"/>
                <w:lang w:eastAsia="en-GB"/>
                <w14:ligatures w14:val="none"/>
              </w:rPr>
            </w:pPr>
            <w:r>
              <w:rPr>
                <w:rFonts w:asciiTheme="majorHAnsi" w:eastAsia="Times New Roman" w:hAnsiTheme="majorHAnsi" w:cstheme="majorHAnsi"/>
                <w:color w:val="0B0C0C"/>
                <w:kern w:val="0"/>
                <w:sz w:val="18"/>
                <w:szCs w:val="18"/>
                <w:lang w:eastAsia="en-GB"/>
                <w14:ligatures w14:val="none"/>
              </w:rPr>
              <w:t>P</w:t>
            </w:r>
            <w:r w:rsidRPr="00C84E06">
              <w:rPr>
                <w:rFonts w:asciiTheme="majorHAnsi" w:eastAsia="Times New Roman" w:hAnsiTheme="majorHAnsi" w:cstheme="majorHAnsi"/>
                <w:color w:val="0B0C0C"/>
                <w:kern w:val="0"/>
                <w:sz w:val="18"/>
                <w:szCs w:val="18"/>
                <w:lang w:eastAsia="en-GB"/>
                <w14:ligatures w14:val="none"/>
              </w:rPr>
              <w:t>erforming simple tests</w:t>
            </w:r>
          </w:p>
          <w:p w14:paraId="4B436EBB" w14:textId="77777777" w:rsidR="00DC4643" w:rsidRPr="00C84E06" w:rsidRDefault="00DC4643" w:rsidP="0033472D">
            <w:pPr>
              <w:pStyle w:val="ListParagraph"/>
              <w:numPr>
                <w:ilvl w:val="0"/>
                <w:numId w:val="9"/>
              </w:numPr>
              <w:shd w:val="clear" w:color="auto" w:fill="FFFFFF"/>
              <w:spacing w:after="75"/>
              <w:rPr>
                <w:rFonts w:asciiTheme="majorHAnsi" w:eastAsia="Times New Roman" w:hAnsiTheme="majorHAnsi" w:cstheme="majorHAnsi"/>
                <w:color w:val="0B0C0C"/>
                <w:kern w:val="0"/>
                <w:sz w:val="18"/>
                <w:szCs w:val="18"/>
                <w:lang w:eastAsia="en-GB"/>
                <w14:ligatures w14:val="none"/>
              </w:rPr>
            </w:pPr>
            <w:r>
              <w:rPr>
                <w:rFonts w:asciiTheme="majorHAnsi" w:eastAsia="Times New Roman" w:hAnsiTheme="majorHAnsi" w:cstheme="majorHAnsi"/>
                <w:color w:val="0B0C0C"/>
                <w:kern w:val="0"/>
                <w:sz w:val="18"/>
                <w:szCs w:val="18"/>
                <w:lang w:eastAsia="en-GB"/>
                <w14:ligatures w14:val="none"/>
              </w:rPr>
              <w:t>I</w:t>
            </w:r>
            <w:r w:rsidRPr="00C84E06">
              <w:rPr>
                <w:rFonts w:asciiTheme="majorHAnsi" w:eastAsia="Times New Roman" w:hAnsiTheme="majorHAnsi" w:cstheme="majorHAnsi"/>
                <w:color w:val="0B0C0C"/>
                <w:kern w:val="0"/>
                <w:sz w:val="18"/>
                <w:szCs w:val="18"/>
                <w:lang w:eastAsia="en-GB"/>
                <w14:ligatures w14:val="none"/>
              </w:rPr>
              <w:t>dentifying and classifying</w:t>
            </w:r>
          </w:p>
          <w:p w14:paraId="74FBDF83" w14:textId="77777777" w:rsidR="00DC4643" w:rsidRDefault="00DC4643" w:rsidP="0033472D">
            <w:pPr>
              <w:pStyle w:val="ListParagraph"/>
              <w:numPr>
                <w:ilvl w:val="0"/>
                <w:numId w:val="9"/>
              </w:numPr>
              <w:shd w:val="clear" w:color="auto" w:fill="FFFFFF"/>
              <w:spacing w:after="75"/>
              <w:rPr>
                <w:rFonts w:asciiTheme="majorHAnsi" w:eastAsia="Times New Roman" w:hAnsiTheme="majorHAnsi" w:cstheme="majorHAnsi"/>
                <w:color w:val="0B0C0C"/>
                <w:kern w:val="0"/>
                <w:sz w:val="18"/>
                <w:szCs w:val="18"/>
                <w:lang w:eastAsia="en-GB"/>
                <w14:ligatures w14:val="none"/>
              </w:rPr>
            </w:pPr>
            <w:r>
              <w:rPr>
                <w:rFonts w:asciiTheme="majorHAnsi" w:eastAsia="Times New Roman" w:hAnsiTheme="majorHAnsi" w:cstheme="majorHAnsi"/>
                <w:color w:val="0B0C0C"/>
                <w:kern w:val="0"/>
                <w:sz w:val="18"/>
                <w:szCs w:val="18"/>
                <w:lang w:eastAsia="en-GB"/>
                <w14:ligatures w14:val="none"/>
              </w:rPr>
              <w:t>U</w:t>
            </w:r>
            <w:r w:rsidRPr="00C84E06">
              <w:rPr>
                <w:rFonts w:asciiTheme="majorHAnsi" w:eastAsia="Times New Roman" w:hAnsiTheme="majorHAnsi" w:cstheme="majorHAnsi"/>
                <w:color w:val="0B0C0C"/>
                <w:kern w:val="0"/>
                <w:sz w:val="18"/>
                <w:szCs w:val="18"/>
                <w:lang w:eastAsia="en-GB"/>
                <w14:ligatures w14:val="none"/>
              </w:rPr>
              <w:t>sing their observations and ideas to suggest answers to questions</w:t>
            </w:r>
          </w:p>
          <w:p w14:paraId="7DBA8DC9" w14:textId="77777777" w:rsidR="00DC4643" w:rsidRPr="00827B51" w:rsidRDefault="00DC4643" w:rsidP="0033472D">
            <w:pPr>
              <w:pStyle w:val="ListParagraph"/>
              <w:numPr>
                <w:ilvl w:val="0"/>
                <w:numId w:val="9"/>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827B51">
              <w:rPr>
                <w:rFonts w:asciiTheme="majorHAnsi" w:eastAsia="Times New Roman" w:hAnsiTheme="majorHAnsi" w:cstheme="majorHAnsi"/>
                <w:color w:val="0B0C0C"/>
                <w:kern w:val="0"/>
                <w:sz w:val="18"/>
                <w:szCs w:val="18"/>
                <w:lang w:eastAsia="en-GB"/>
                <w14:ligatures w14:val="none"/>
              </w:rPr>
              <w:t>Gathering and recording data to help in answering questions.</w:t>
            </w:r>
          </w:p>
        </w:tc>
      </w:tr>
      <w:tr w:rsidR="00DC4643" w:rsidRPr="00EE651F" w14:paraId="6A7987F6" w14:textId="77777777" w:rsidTr="008273C1">
        <w:trPr>
          <w:trHeight w:val="586"/>
        </w:trPr>
        <w:tc>
          <w:tcPr>
            <w:tcW w:w="1107" w:type="dxa"/>
            <w:shd w:val="clear" w:color="auto" w:fill="A6A6A6" w:themeFill="background1" w:themeFillShade="A6"/>
          </w:tcPr>
          <w:p w14:paraId="050DD2E8" w14:textId="77777777" w:rsidR="00DC4643" w:rsidRPr="00EE651F" w:rsidRDefault="00DC4643" w:rsidP="0033472D">
            <w:pPr>
              <w:rPr>
                <w:rFonts w:asciiTheme="majorHAnsi" w:hAnsiTheme="majorHAnsi" w:cstheme="majorHAnsi"/>
                <w:sz w:val="18"/>
                <w:szCs w:val="18"/>
              </w:rPr>
            </w:pPr>
            <w:r>
              <w:rPr>
                <w:rFonts w:asciiTheme="majorHAnsi" w:hAnsiTheme="majorHAnsi" w:cstheme="majorHAnsi"/>
                <w:sz w:val="18"/>
                <w:szCs w:val="18"/>
              </w:rPr>
              <w:t xml:space="preserve">National Curriculum: Scientific Knowledge </w:t>
            </w:r>
          </w:p>
        </w:tc>
        <w:tc>
          <w:tcPr>
            <w:tcW w:w="14578" w:type="dxa"/>
            <w:gridSpan w:val="7"/>
          </w:tcPr>
          <w:p w14:paraId="7E60BD42" w14:textId="77777777" w:rsidR="00DC4643" w:rsidRPr="00827B51" w:rsidRDefault="00DC4643" w:rsidP="0033472D">
            <w:pPr>
              <w:shd w:val="clear" w:color="auto" w:fill="FFFFFF"/>
              <w:spacing w:after="75"/>
              <w:rPr>
                <w:sz w:val="18"/>
              </w:rPr>
            </w:pPr>
            <w:r w:rsidRPr="00827B51">
              <w:rPr>
                <w:sz w:val="18"/>
              </w:rPr>
              <w:t xml:space="preserve">Pupils should be taught to: </w:t>
            </w:r>
          </w:p>
          <w:p w14:paraId="0A208E88" w14:textId="60E68BBF" w:rsidR="00DC4643" w:rsidRPr="00DC4643" w:rsidRDefault="00DC4643" w:rsidP="00DC4643">
            <w:pPr>
              <w:pStyle w:val="ListParagraph"/>
              <w:numPr>
                <w:ilvl w:val="0"/>
                <w:numId w:val="10"/>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DC4643">
              <w:rPr>
                <w:rFonts w:asciiTheme="majorHAnsi" w:eastAsia="Times New Roman" w:hAnsiTheme="majorHAnsi" w:cstheme="majorHAnsi"/>
                <w:color w:val="0B0C0C"/>
                <w:kern w:val="0"/>
                <w:sz w:val="18"/>
                <w:szCs w:val="18"/>
                <w:lang w:eastAsia="en-GB"/>
                <w14:ligatures w14:val="none"/>
              </w:rPr>
              <w:t>explore and compare the differences between things that are living, dead, and things</w:t>
            </w:r>
            <w:r>
              <w:rPr>
                <w:rFonts w:asciiTheme="majorHAnsi" w:eastAsia="Times New Roman" w:hAnsiTheme="majorHAnsi" w:cstheme="majorHAnsi"/>
                <w:color w:val="0B0C0C"/>
                <w:kern w:val="0"/>
                <w:sz w:val="18"/>
                <w:szCs w:val="18"/>
                <w:lang w:eastAsia="en-GB"/>
                <w14:ligatures w14:val="none"/>
              </w:rPr>
              <w:t xml:space="preserve"> </w:t>
            </w:r>
            <w:r w:rsidRPr="00DC4643">
              <w:rPr>
                <w:rFonts w:asciiTheme="majorHAnsi" w:eastAsia="Times New Roman" w:hAnsiTheme="majorHAnsi" w:cstheme="majorHAnsi"/>
                <w:color w:val="0B0C0C"/>
                <w:kern w:val="0"/>
                <w:sz w:val="18"/>
                <w:szCs w:val="18"/>
                <w:lang w:eastAsia="en-GB"/>
                <w14:ligatures w14:val="none"/>
              </w:rPr>
              <w:t>that have never been alive</w:t>
            </w:r>
          </w:p>
          <w:p w14:paraId="62724D9F" w14:textId="62235630" w:rsidR="00DC4643" w:rsidRPr="00DC4643" w:rsidRDefault="00DC4643" w:rsidP="00DC4643">
            <w:pPr>
              <w:pStyle w:val="ListParagraph"/>
              <w:numPr>
                <w:ilvl w:val="0"/>
                <w:numId w:val="10"/>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DC4643">
              <w:rPr>
                <w:rFonts w:asciiTheme="majorHAnsi" w:eastAsia="Times New Roman" w:hAnsiTheme="majorHAnsi" w:cstheme="majorHAnsi"/>
                <w:color w:val="0B0C0C"/>
                <w:kern w:val="0"/>
                <w:sz w:val="18"/>
                <w:szCs w:val="18"/>
                <w:lang w:eastAsia="en-GB"/>
                <w14:ligatures w14:val="none"/>
              </w:rPr>
              <w:t>identify that most living things live in habitats to which they are suited and describe</w:t>
            </w:r>
            <w:r>
              <w:rPr>
                <w:rFonts w:asciiTheme="majorHAnsi" w:eastAsia="Times New Roman" w:hAnsiTheme="majorHAnsi" w:cstheme="majorHAnsi"/>
                <w:color w:val="0B0C0C"/>
                <w:kern w:val="0"/>
                <w:sz w:val="18"/>
                <w:szCs w:val="18"/>
                <w:lang w:eastAsia="en-GB"/>
                <w14:ligatures w14:val="none"/>
              </w:rPr>
              <w:t xml:space="preserve"> </w:t>
            </w:r>
            <w:r w:rsidRPr="00DC4643">
              <w:rPr>
                <w:rFonts w:asciiTheme="majorHAnsi" w:eastAsia="Times New Roman" w:hAnsiTheme="majorHAnsi" w:cstheme="majorHAnsi"/>
                <w:color w:val="0B0C0C"/>
                <w:kern w:val="0"/>
                <w:sz w:val="18"/>
                <w:szCs w:val="18"/>
                <w:lang w:eastAsia="en-GB"/>
                <w14:ligatures w14:val="none"/>
              </w:rPr>
              <w:t>how different habitats provide for the basic needs of different kinds of animals and</w:t>
            </w:r>
            <w:r>
              <w:rPr>
                <w:rFonts w:asciiTheme="majorHAnsi" w:eastAsia="Times New Roman" w:hAnsiTheme="majorHAnsi" w:cstheme="majorHAnsi"/>
                <w:color w:val="0B0C0C"/>
                <w:kern w:val="0"/>
                <w:sz w:val="18"/>
                <w:szCs w:val="18"/>
                <w:lang w:eastAsia="en-GB"/>
                <w14:ligatures w14:val="none"/>
              </w:rPr>
              <w:t xml:space="preserve"> </w:t>
            </w:r>
            <w:r w:rsidRPr="00DC4643">
              <w:rPr>
                <w:rFonts w:asciiTheme="majorHAnsi" w:eastAsia="Times New Roman" w:hAnsiTheme="majorHAnsi" w:cstheme="majorHAnsi"/>
                <w:color w:val="0B0C0C"/>
                <w:kern w:val="0"/>
                <w:sz w:val="18"/>
                <w:szCs w:val="18"/>
                <w:lang w:eastAsia="en-GB"/>
                <w14:ligatures w14:val="none"/>
              </w:rPr>
              <w:t>plants, and how they depend on each other</w:t>
            </w:r>
          </w:p>
          <w:p w14:paraId="5618B4B0" w14:textId="2E4C6BFD" w:rsidR="00DC4643" w:rsidRPr="00DC4643" w:rsidRDefault="00DC4643" w:rsidP="00DC4643">
            <w:pPr>
              <w:pStyle w:val="ListParagraph"/>
              <w:numPr>
                <w:ilvl w:val="0"/>
                <w:numId w:val="10"/>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DC4643">
              <w:rPr>
                <w:rFonts w:asciiTheme="majorHAnsi" w:eastAsia="Times New Roman" w:hAnsiTheme="majorHAnsi" w:cstheme="majorHAnsi"/>
                <w:color w:val="0B0C0C"/>
                <w:kern w:val="0"/>
                <w:sz w:val="18"/>
                <w:szCs w:val="18"/>
                <w:lang w:eastAsia="en-GB"/>
                <w14:ligatures w14:val="none"/>
              </w:rPr>
              <w:t>identify and name a variety of plants and animals in their habitats, including microhabitats</w:t>
            </w:r>
          </w:p>
          <w:p w14:paraId="001616E9" w14:textId="0C1CC0FC" w:rsidR="00DC4643" w:rsidRPr="00DC4643" w:rsidRDefault="00DC4643" w:rsidP="00DC4643">
            <w:pPr>
              <w:pStyle w:val="ListParagraph"/>
              <w:numPr>
                <w:ilvl w:val="0"/>
                <w:numId w:val="10"/>
              </w:numPr>
              <w:shd w:val="clear" w:color="auto" w:fill="FFFFFF"/>
              <w:spacing w:after="75"/>
              <w:rPr>
                <w:rFonts w:asciiTheme="majorHAnsi" w:eastAsia="Times New Roman" w:hAnsiTheme="majorHAnsi" w:cstheme="majorHAnsi"/>
                <w:color w:val="0B0C0C"/>
                <w:kern w:val="0"/>
                <w:sz w:val="18"/>
                <w:szCs w:val="18"/>
                <w:lang w:eastAsia="en-GB"/>
                <w14:ligatures w14:val="none"/>
              </w:rPr>
            </w:pPr>
            <w:proofErr w:type="gramStart"/>
            <w:r w:rsidRPr="00DC4643">
              <w:rPr>
                <w:rFonts w:asciiTheme="majorHAnsi" w:eastAsia="Times New Roman" w:hAnsiTheme="majorHAnsi" w:cstheme="majorHAnsi"/>
                <w:color w:val="0B0C0C"/>
                <w:kern w:val="0"/>
                <w:sz w:val="18"/>
                <w:szCs w:val="18"/>
                <w:lang w:eastAsia="en-GB"/>
                <w14:ligatures w14:val="none"/>
              </w:rPr>
              <w:t>describe</w:t>
            </w:r>
            <w:proofErr w:type="gramEnd"/>
            <w:r w:rsidRPr="00DC4643">
              <w:rPr>
                <w:rFonts w:asciiTheme="majorHAnsi" w:eastAsia="Times New Roman" w:hAnsiTheme="majorHAnsi" w:cstheme="majorHAnsi"/>
                <w:color w:val="0B0C0C"/>
                <w:kern w:val="0"/>
                <w:sz w:val="18"/>
                <w:szCs w:val="18"/>
                <w:lang w:eastAsia="en-GB"/>
                <w14:ligatures w14:val="none"/>
              </w:rPr>
              <w:t xml:space="preserve"> how animals obtain their food from plants and other animals, using the idea</w:t>
            </w:r>
            <w:r>
              <w:rPr>
                <w:rFonts w:asciiTheme="majorHAnsi" w:eastAsia="Times New Roman" w:hAnsiTheme="majorHAnsi" w:cstheme="majorHAnsi"/>
                <w:color w:val="0B0C0C"/>
                <w:kern w:val="0"/>
                <w:sz w:val="18"/>
                <w:szCs w:val="18"/>
                <w:lang w:eastAsia="en-GB"/>
                <w14:ligatures w14:val="none"/>
              </w:rPr>
              <w:t xml:space="preserve"> </w:t>
            </w:r>
            <w:r w:rsidRPr="00DC4643">
              <w:rPr>
                <w:rFonts w:asciiTheme="majorHAnsi" w:eastAsia="Times New Roman" w:hAnsiTheme="majorHAnsi" w:cstheme="majorHAnsi"/>
                <w:color w:val="0B0C0C"/>
                <w:kern w:val="0"/>
                <w:sz w:val="18"/>
                <w:szCs w:val="18"/>
                <w:lang w:eastAsia="en-GB"/>
                <w14:ligatures w14:val="none"/>
              </w:rPr>
              <w:t>of a simple food chain, and identify and name different sources of food.</w:t>
            </w:r>
          </w:p>
        </w:tc>
      </w:tr>
      <w:tr w:rsidR="00DC4643" w:rsidRPr="00024917" w14:paraId="75CDF7A7" w14:textId="77777777" w:rsidTr="008273C1">
        <w:trPr>
          <w:trHeight w:val="586"/>
        </w:trPr>
        <w:tc>
          <w:tcPr>
            <w:tcW w:w="1107" w:type="dxa"/>
            <w:shd w:val="clear" w:color="auto" w:fill="A6A6A6" w:themeFill="background1" w:themeFillShade="A6"/>
          </w:tcPr>
          <w:p w14:paraId="5361E5B9" w14:textId="77777777" w:rsidR="00DC4643" w:rsidRPr="00EE651F" w:rsidRDefault="00DC4643" w:rsidP="0033472D">
            <w:pPr>
              <w:rPr>
                <w:rFonts w:asciiTheme="majorHAnsi" w:hAnsiTheme="majorHAnsi" w:cstheme="majorHAnsi"/>
                <w:sz w:val="18"/>
                <w:szCs w:val="18"/>
              </w:rPr>
            </w:pPr>
            <w:r w:rsidRPr="00EE651F">
              <w:rPr>
                <w:rFonts w:asciiTheme="majorHAnsi" w:hAnsiTheme="majorHAnsi" w:cstheme="majorHAnsi"/>
                <w:sz w:val="18"/>
                <w:szCs w:val="18"/>
              </w:rPr>
              <w:t>Learning Objective</w:t>
            </w:r>
          </w:p>
        </w:tc>
        <w:tc>
          <w:tcPr>
            <w:tcW w:w="2185" w:type="dxa"/>
            <w:shd w:val="clear" w:color="auto" w:fill="FFFFFF" w:themeFill="background1"/>
          </w:tcPr>
          <w:p w14:paraId="04A8F7F0" w14:textId="77777777" w:rsidR="00DC4643" w:rsidRPr="001F0B8F" w:rsidRDefault="0033472D" w:rsidP="0033472D">
            <w:pPr>
              <w:rPr>
                <w:rFonts w:asciiTheme="majorHAnsi" w:hAnsiTheme="majorHAnsi" w:cstheme="majorHAnsi"/>
                <w:b/>
                <w:sz w:val="18"/>
                <w:szCs w:val="18"/>
              </w:rPr>
            </w:pPr>
            <w:r w:rsidRPr="001F0B8F">
              <w:rPr>
                <w:rFonts w:asciiTheme="majorHAnsi" w:hAnsiTheme="majorHAnsi" w:cstheme="majorHAnsi"/>
                <w:b/>
                <w:sz w:val="18"/>
                <w:szCs w:val="18"/>
              </w:rPr>
              <w:t>Is it Alive?</w:t>
            </w:r>
          </w:p>
          <w:p w14:paraId="6DB6CD43" w14:textId="604E8F46" w:rsidR="001F0B8F" w:rsidRPr="003F38E2" w:rsidRDefault="001F0B8F" w:rsidP="0033472D">
            <w:pPr>
              <w:rPr>
                <w:rFonts w:asciiTheme="majorHAnsi" w:hAnsiTheme="majorHAnsi" w:cstheme="majorHAnsi"/>
                <w:sz w:val="18"/>
                <w:szCs w:val="18"/>
                <w:highlight w:val="green"/>
              </w:rPr>
            </w:pPr>
            <w:r w:rsidRPr="001F0B8F">
              <w:rPr>
                <w:rFonts w:asciiTheme="majorHAnsi" w:hAnsiTheme="majorHAnsi" w:cstheme="majorHAnsi"/>
                <w:sz w:val="18"/>
                <w:szCs w:val="18"/>
              </w:rPr>
              <w:t>To compare the differences between things that are alive, used to be alive and have never been alive.</w:t>
            </w:r>
          </w:p>
        </w:tc>
        <w:tc>
          <w:tcPr>
            <w:tcW w:w="2655" w:type="dxa"/>
          </w:tcPr>
          <w:p w14:paraId="3CB353CD" w14:textId="77777777" w:rsidR="00DC4643" w:rsidRPr="001F0B8F" w:rsidRDefault="001F0B8F" w:rsidP="0033472D">
            <w:pPr>
              <w:rPr>
                <w:rFonts w:asciiTheme="majorHAnsi" w:hAnsiTheme="majorHAnsi" w:cstheme="majorHAnsi"/>
                <w:b/>
                <w:sz w:val="18"/>
                <w:szCs w:val="18"/>
              </w:rPr>
            </w:pPr>
            <w:r w:rsidRPr="001F0B8F">
              <w:rPr>
                <w:rFonts w:asciiTheme="majorHAnsi" w:hAnsiTheme="majorHAnsi" w:cstheme="majorHAnsi"/>
                <w:b/>
                <w:sz w:val="18"/>
                <w:szCs w:val="18"/>
              </w:rPr>
              <w:t xml:space="preserve">Habitats Near Me </w:t>
            </w:r>
          </w:p>
          <w:p w14:paraId="18ED6220" w14:textId="2AB1A49D" w:rsidR="001F0B8F" w:rsidRPr="003F38E2" w:rsidRDefault="001F0B8F" w:rsidP="0033472D">
            <w:pPr>
              <w:rPr>
                <w:rFonts w:asciiTheme="majorHAnsi" w:hAnsiTheme="majorHAnsi" w:cstheme="majorHAnsi"/>
                <w:sz w:val="18"/>
                <w:szCs w:val="18"/>
              </w:rPr>
            </w:pPr>
            <w:r w:rsidRPr="001F0B8F">
              <w:rPr>
                <w:rFonts w:asciiTheme="majorHAnsi" w:hAnsiTheme="majorHAnsi" w:cstheme="majorHAnsi"/>
                <w:sz w:val="18"/>
                <w:szCs w:val="18"/>
              </w:rPr>
              <w:t>To find and name some plants and animals in a local habitat and explain how they depend on each other.</w:t>
            </w:r>
          </w:p>
        </w:tc>
        <w:tc>
          <w:tcPr>
            <w:tcW w:w="2410" w:type="dxa"/>
          </w:tcPr>
          <w:p w14:paraId="4B81EA78" w14:textId="1991EE73" w:rsidR="001F0B8F" w:rsidRPr="001F0B8F" w:rsidRDefault="001F0B8F" w:rsidP="0033472D">
            <w:pPr>
              <w:rPr>
                <w:rFonts w:asciiTheme="majorHAnsi" w:hAnsiTheme="majorHAnsi" w:cstheme="majorHAnsi"/>
                <w:b/>
                <w:sz w:val="18"/>
                <w:szCs w:val="18"/>
              </w:rPr>
            </w:pPr>
            <w:r w:rsidRPr="001F0B8F">
              <w:rPr>
                <w:rFonts w:asciiTheme="majorHAnsi" w:hAnsiTheme="majorHAnsi" w:cstheme="majorHAnsi"/>
                <w:b/>
                <w:sz w:val="18"/>
                <w:szCs w:val="18"/>
              </w:rPr>
              <w:t xml:space="preserve">Microhabitats and </w:t>
            </w:r>
            <w:proofErr w:type="spellStart"/>
            <w:r w:rsidRPr="001F0B8F">
              <w:rPr>
                <w:rFonts w:asciiTheme="majorHAnsi" w:hAnsiTheme="majorHAnsi" w:cstheme="majorHAnsi"/>
                <w:b/>
                <w:sz w:val="18"/>
                <w:szCs w:val="18"/>
              </w:rPr>
              <w:t>Minibeasts</w:t>
            </w:r>
            <w:proofErr w:type="spellEnd"/>
            <w:r w:rsidRPr="001F0B8F">
              <w:rPr>
                <w:rFonts w:asciiTheme="majorHAnsi" w:hAnsiTheme="majorHAnsi" w:cstheme="majorHAnsi"/>
                <w:b/>
                <w:sz w:val="18"/>
                <w:szCs w:val="18"/>
              </w:rPr>
              <w:t xml:space="preserve"> </w:t>
            </w:r>
          </w:p>
          <w:p w14:paraId="65DA36EC" w14:textId="6E2CE609" w:rsidR="00DC4643" w:rsidRPr="003F38E2" w:rsidRDefault="001F0B8F" w:rsidP="0033472D">
            <w:pPr>
              <w:rPr>
                <w:rFonts w:asciiTheme="majorHAnsi" w:hAnsiTheme="majorHAnsi" w:cstheme="majorHAnsi"/>
                <w:sz w:val="18"/>
                <w:szCs w:val="18"/>
              </w:rPr>
            </w:pPr>
            <w:r w:rsidRPr="001F0B8F">
              <w:rPr>
                <w:rFonts w:asciiTheme="majorHAnsi" w:hAnsiTheme="majorHAnsi" w:cstheme="majorHAnsi"/>
                <w:sz w:val="18"/>
                <w:szCs w:val="18"/>
              </w:rPr>
              <w:t>To find and name some plants and animals in a microhabitat and describe why they are suited to living there.</w:t>
            </w:r>
          </w:p>
        </w:tc>
        <w:tc>
          <w:tcPr>
            <w:tcW w:w="2500" w:type="dxa"/>
            <w:gridSpan w:val="2"/>
          </w:tcPr>
          <w:p w14:paraId="49163C25" w14:textId="77777777" w:rsidR="00DC4643" w:rsidRPr="001F0B8F" w:rsidRDefault="001F0B8F" w:rsidP="0033472D">
            <w:pPr>
              <w:rPr>
                <w:rFonts w:asciiTheme="majorHAnsi" w:hAnsiTheme="majorHAnsi" w:cstheme="majorHAnsi"/>
                <w:b/>
                <w:sz w:val="18"/>
                <w:szCs w:val="18"/>
              </w:rPr>
            </w:pPr>
            <w:r w:rsidRPr="001F0B8F">
              <w:rPr>
                <w:rFonts w:asciiTheme="majorHAnsi" w:hAnsiTheme="majorHAnsi" w:cstheme="majorHAnsi"/>
                <w:b/>
                <w:sz w:val="18"/>
                <w:szCs w:val="18"/>
              </w:rPr>
              <w:t>Comparing Microhabitats</w:t>
            </w:r>
          </w:p>
          <w:p w14:paraId="7F79D8A4" w14:textId="2BF26EE5" w:rsidR="001F0B8F" w:rsidRPr="00EC45FF" w:rsidRDefault="001F0B8F" w:rsidP="0033472D">
            <w:pPr>
              <w:rPr>
                <w:rFonts w:asciiTheme="majorHAnsi" w:hAnsiTheme="majorHAnsi" w:cstheme="majorHAnsi"/>
                <w:sz w:val="18"/>
                <w:szCs w:val="18"/>
              </w:rPr>
            </w:pPr>
            <w:r w:rsidRPr="001F0B8F">
              <w:rPr>
                <w:rFonts w:asciiTheme="majorHAnsi" w:hAnsiTheme="majorHAnsi" w:cstheme="majorHAnsi"/>
                <w:sz w:val="18"/>
                <w:szCs w:val="18"/>
              </w:rPr>
              <w:t>To find and name some plants and animals in a microhabitat and describe why they are suited to living there.</w:t>
            </w:r>
          </w:p>
        </w:tc>
        <w:tc>
          <w:tcPr>
            <w:tcW w:w="2321" w:type="dxa"/>
          </w:tcPr>
          <w:p w14:paraId="0954EAC4" w14:textId="77777777" w:rsidR="00DC4643" w:rsidRPr="001F0B8F" w:rsidRDefault="001F0B8F" w:rsidP="0033472D">
            <w:pPr>
              <w:rPr>
                <w:rFonts w:asciiTheme="majorHAnsi" w:hAnsiTheme="majorHAnsi" w:cstheme="majorHAnsi"/>
                <w:b/>
                <w:sz w:val="18"/>
                <w:szCs w:val="18"/>
              </w:rPr>
            </w:pPr>
            <w:r w:rsidRPr="001F0B8F">
              <w:rPr>
                <w:rFonts w:asciiTheme="majorHAnsi" w:hAnsiTheme="majorHAnsi" w:cstheme="majorHAnsi"/>
                <w:b/>
                <w:sz w:val="18"/>
                <w:szCs w:val="18"/>
              </w:rPr>
              <w:t xml:space="preserve">World Habitats </w:t>
            </w:r>
          </w:p>
          <w:p w14:paraId="007914C7" w14:textId="5BAABFAE" w:rsidR="001F0B8F" w:rsidRPr="003F38E2" w:rsidRDefault="001F0B8F" w:rsidP="0033472D">
            <w:pPr>
              <w:rPr>
                <w:rFonts w:asciiTheme="majorHAnsi" w:hAnsiTheme="majorHAnsi" w:cstheme="majorHAnsi"/>
                <w:sz w:val="18"/>
                <w:szCs w:val="18"/>
              </w:rPr>
            </w:pPr>
            <w:r w:rsidRPr="001F0B8F">
              <w:rPr>
                <w:rFonts w:asciiTheme="majorHAnsi" w:hAnsiTheme="majorHAnsi" w:cstheme="majorHAnsi"/>
                <w:sz w:val="18"/>
                <w:szCs w:val="18"/>
              </w:rPr>
              <w:t>To describe how living things in habitats around the world depend on each other.</w:t>
            </w:r>
          </w:p>
        </w:tc>
        <w:tc>
          <w:tcPr>
            <w:tcW w:w="2507" w:type="dxa"/>
          </w:tcPr>
          <w:p w14:paraId="4B7071FE" w14:textId="77777777" w:rsidR="00DC4643" w:rsidRPr="001F0B8F" w:rsidRDefault="001F0B8F" w:rsidP="0033472D">
            <w:pPr>
              <w:rPr>
                <w:rFonts w:asciiTheme="majorHAnsi" w:hAnsiTheme="majorHAnsi" w:cstheme="majorHAnsi"/>
                <w:b/>
                <w:sz w:val="18"/>
                <w:szCs w:val="18"/>
              </w:rPr>
            </w:pPr>
            <w:r w:rsidRPr="001F0B8F">
              <w:rPr>
                <w:rFonts w:asciiTheme="majorHAnsi" w:hAnsiTheme="majorHAnsi" w:cstheme="majorHAnsi"/>
                <w:b/>
                <w:sz w:val="18"/>
                <w:szCs w:val="18"/>
              </w:rPr>
              <w:t xml:space="preserve">Food Chains </w:t>
            </w:r>
          </w:p>
          <w:p w14:paraId="401EB9E2" w14:textId="469AF2CD" w:rsidR="001F0B8F" w:rsidRPr="003F38E2" w:rsidRDefault="001F0B8F" w:rsidP="0033472D">
            <w:pPr>
              <w:rPr>
                <w:rFonts w:asciiTheme="majorHAnsi" w:hAnsiTheme="majorHAnsi" w:cstheme="majorHAnsi"/>
                <w:sz w:val="18"/>
                <w:szCs w:val="18"/>
              </w:rPr>
            </w:pPr>
            <w:r w:rsidRPr="001F0B8F">
              <w:rPr>
                <w:rFonts w:asciiTheme="majorHAnsi" w:hAnsiTheme="majorHAnsi" w:cstheme="majorHAnsi"/>
                <w:sz w:val="18"/>
                <w:szCs w:val="18"/>
              </w:rPr>
              <w:t>To use a food chain to show how animals get their food.</w:t>
            </w:r>
          </w:p>
        </w:tc>
      </w:tr>
      <w:tr w:rsidR="00DC4643" w:rsidRPr="00EE651F" w14:paraId="6CCB5292" w14:textId="77777777" w:rsidTr="008273C1">
        <w:trPr>
          <w:trHeight w:val="586"/>
        </w:trPr>
        <w:tc>
          <w:tcPr>
            <w:tcW w:w="1107" w:type="dxa"/>
            <w:shd w:val="clear" w:color="auto" w:fill="A6A6A6" w:themeFill="background1" w:themeFillShade="A6"/>
          </w:tcPr>
          <w:p w14:paraId="79A2C431" w14:textId="33D20700" w:rsidR="00DC4643" w:rsidRPr="00EE651F" w:rsidRDefault="00DC4643" w:rsidP="0033472D">
            <w:pPr>
              <w:rPr>
                <w:rFonts w:asciiTheme="majorHAnsi" w:hAnsiTheme="majorHAnsi" w:cstheme="majorHAnsi"/>
                <w:sz w:val="18"/>
                <w:szCs w:val="18"/>
              </w:rPr>
            </w:pPr>
            <w:r w:rsidRPr="00EE651F">
              <w:rPr>
                <w:rFonts w:asciiTheme="majorHAnsi" w:hAnsiTheme="majorHAnsi" w:cstheme="majorHAnsi"/>
                <w:sz w:val="18"/>
                <w:szCs w:val="18"/>
              </w:rPr>
              <w:t>Revisit and Review</w:t>
            </w:r>
          </w:p>
        </w:tc>
        <w:tc>
          <w:tcPr>
            <w:tcW w:w="2185" w:type="dxa"/>
            <w:shd w:val="clear" w:color="auto" w:fill="FFFFFF" w:themeFill="background1"/>
          </w:tcPr>
          <w:p w14:paraId="5AADFA64" w14:textId="6EB51775" w:rsidR="00DC4643" w:rsidRPr="00D22D19" w:rsidRDefault="00D22D19" w:rsidP="0033472D">
            <w:pPr>
              <w:rPr>
                <w:rFonts w:asciiTheme="majorHAnsi" w:hAnsiTheme="majorHAnsi" w:cstheme="majorHAnsi"/>
                <w:sz w:val="18"/>
                <w:szCs w:val="18"/>
                <w:highlight w:val="green"/>
              </w:rPr>
            </w:pPr>
            <w:r w:rsidRPr="00D22D19">
              <w:rPr>
                <w:rFonts w:asciiTheme="majorHAnsi" w:hAnsiTheme="majorHAnsi" w:cstheme="majorHAnsi"/>
                <w:sz w:val="18"/>
                <w:szCs w:val="18"/>
              </w:rPr>
              <w:t>What are the five animal groups?</w:t>
            </w:r>
          </w:p>
        </w:tc>
        <w:tc>
          <w:tcPr>
            <w:tcW w:w="2655" w:type="dxa"/>
          </w:tcPr>
          <w:p w14:paraId="2731B763" w14:textId="7E9E0545" w:rsidR="00DC4643" w:rsidRPr="00EE651F" w:rsidRDefault="00D22D19" w:rsidP="0033472D">
            <w:pPr>
              <w:rPr>
                <w:rFonts w:asciiTheme="majorHAnsi" w:hAnsiTheme="majorHAnsi" w:cstheme="majorHAnsi"/>
                <w:sz w:val="18"/>
                <w:szCs w:val="18"/>
              </w:rPr>
            </w:pPr>
            <w:r>
              <w:rPr>
                <w:rFonts w:asciiTheme="majorHAnsi" w:hAnsiTheme="majorHAnsi" w:cstheme="majorHAnsi"/>
                <w:sz w:val="18"/>
                <w:szCs w:val="18"/>
              </w:rPr>
              <w:t xml:space="preserve">Play a game where children need to identify alive, never alive or once alive – use photos </w:t>
            </w:r>
          </w:p>
        </w:tc>
        <w:tc>
          <w:tcPr>
            <w:tcW w:w="2410" w:type="dxa"/>
          </w:tcPr>
          <w:p w14:paraId="39551932" w14:textId="78F61FC7" w:rsidR="00DC4643" w:rsidRPr="00EE651F" w:rsidRDefault="00D22D19" w:rsidP="0033472D">
            <w:pPr>
              <w:rPr>
                <w:rFonts w:asciiTheme="majorHAnsi" w:hAnsiTheme="majorHAnsi" w:cstheme="majorHAnsi"/>
                <w:sz w:val="18"/>
                <w:szCs w:val="18"/>
              </w:rPr>
            </w:pPr>
            <w:r>
              <w:rPr>
                <w:rFonts w:asciiTheme="majorHAnsi" w:hAnsiTheme="majorHAnsi" w:cstheme="majorHAnsi"/>
                <w:sz w:val="18"/>
                <w:szCs w:val="18"/>
              </w:rPr>
              <w:t xml:space="preserve">What is a habitat? Name three. </w:t>
            </w:r>
          </w:p>
        </w:tc>
        <w:tc>
          <w:tcPr>
            <w:tcW w:w="2500" w:type="dxa"/>
            <w:gridSpan w:val="2"/>
          </w:tcPr>
          <w:p w14:paraId="755C0A4F" w14:textId="372A16B0" w:rsidR="00DC4643" w:rsidRPr="007E6779" w:rsidRDefault="00D22D19" w:rsidP="0033472D">
            <w:pPr>
              <w:rPr>
                <w:rFonts w:asciiTheme="majorHAnsi" w:hAnsiTheme="majorHAnsi" w:cstheme="majorHAnsi"/>
                <w:sz w:val="18"/>
                <w:szCs w:val="18"/>
              </w:rPr>
            </w:pPr>
            <w:r>
              <w:rPr>
                <w:rFonts w:asciiTheme="majorHAnsi" w:hAnsiTheme="majorHAnsi" w:cstheme="majorHAnsi"/>
                <w:sz w:val="18"/>
                <w:szCs w:val="18"/>
              </w:rPr>
              <w:t xml:space="preserve">Using photographs and reveal part by part – children guess who is under the log. </w:t>
            </w:r>
          </w:p>
        </w:tc>
        <w:tc>
          <w:tcPr>
            <w:tcW w:w="2321" w:type="dxa"/>
          </w:tcPr>
          <w:p w14:paraId="670461F9" w14:textId="5B1084D8" w:rsidR="00DC4643" w:rsidRPr="00EE651F" w:rsidRDefault="00D22D19" w:rsidP="0033472D">
            <w:pPr>
              <w:rPr>
                <w:rFonts w:asciiTheme="majorHAnsi" w:hAnsiTheme="majorHAnsi" w:cstheme="majorHAnsi"/>
                <w:sz w:val="18"/>
                <w:szCs w:val="18"/>
              </w:rPr>
            </w:pPr>
            <w:r>
              <w:rPr>
                <w:rFonts w:asciiTheme="majorHAnsi" w:hAnsiTheme="majorHAnsi" w:cstheme="majorHAnsi"/>
                <w:sz w:val="18"/>
                <w:szCs w:val="18"/>
              </w:rPr>
              <w:t xml:space="preserve">Match living things to their habitats. </w:t>
            </w:r>
          </w:p>
        </w:tc>
        <w:tc>
          <w:tcPr>
            <w:tcW w:w="2507" w:type="dxa"/>
          </w:tcPr>
          <w:p w14:paraId="2E2F6F3D" w14:textId="54CEA5E1" w:rsidR="00DC4643" w:rsidRPr="00EE651F" w:rsidRDefault="00D22D19" w:rsidP="0033472D">
            <w:pPr>
              <w:rPr>
                <w:rFonts w:asciiTheme="majorHAnsi" w:hAnsiTheme="majorHAnsi" w:cstheme="majorHAnsi"/>
                <w:sz w:val="18"/>
                <w:szCs w:val="18"/>
              </w:rPr>
            </w:pPr>
            <w:r>
              <w:rPr>
                <w:rFonts w:asciiTheme="majorHAnsi" w:hAnsiTheme="majorHAnsi" w:cstheme="majorHAnsi"/>
                <w:sz w:val="18"/>
                <w:szCs w:val="18"/>
              </w:rPr>
              <w:t>Revise herbivore, omnivore and carnivore</w:t>
            </w:r>
            <w:r w:rsidR="00236834">
              <w:rPr>
                <w:rFonts w:asciiTheme="majorHAnsi" w:hAnsiTheme="majorHAnsi" w:cstheme="majorHAnsi"/>
                <w:sz w:val="18"/>
                <w:szCs w:val="18"/>
              </w:rPr>
              <w:t xml:space="preserve"> and give examples. </w:t>
            </w:r>
          </w:p>
        </w:tc>
      </w:tr>
      <w:tr w:rsidR="00DC4643" w:rsidRPr="004A618A" w14:paraId="60841716" w14:textId="77777777" w:rsidTr="008273C1">
        <w:trPr>
          <w:trHeight w:val="586"/>
        </w:trPr>
        <w:tc>
          <w:tcPr>
            <w:tcW w:w="1107" w:type="dxa"/>
            <w:shd w:val="clear" w:color="auto" w:fill="A6A6A6" w:themeFill="background1" w:themeFillShade="A6"/>
          </w:tcPr>
          <w:p w14:paraId="4F2B9BF5" w14:textId="77777777" w:rsidR="00DC4643" w:rsidRPr="00EE651F" w:rsidRDefault="00DC4643" w:rsidP="0033472D">
            <w:pPr>
              <w:rPr>
                <w:rFonts w:asciiTheme="majorHAnsi" w:hAnsiTheme="majorHAnsi" w:cstheme="majorHAnsi"/>
                <w:sz w:val="18"/>
                <w:szCs w:val="18"/>
              </w:rPr>
            </w:pPr>
            <w:r w:rsidRPr="00EE651F">
              <w:rPr>
                <w:rFonts w:asciiTheme="majorHAnsi" w:hAnsiTheme="majorHAnsi" w:cstheme="majorHAnsi"/>
                <w:sz w:val="18"/>
                <w:szCs w:val="18"/>
              </w:rPr>
              <w:t xml:space="preserve">Key skills- how to achieve the LO </w:t>
            </w:r>
          </w:p>
          <w:p w14:paraId="570AD5A7" w14:textId="77777777" w:rsidR="00DC4643" w:rsidRPr="00EE651F" w:rsidRDefault="00DC4643" w:rsidP="0033472D">
            <w:pPr>
              <w:rPr>
                <w:rFonts w:asciiTheme="majorHAnsi" w:hAnsiTheme="majorHAnsi" w:cstheme="majorHAnsi"/>
                <w:sz w:val="18"/>
                <w:szCs w:val="18"/>
              </w:rPr>
            </w:pPr>
            <w:r w:rsidRPr="00EE651F">
              <w:rPr>
                <w:rFonts w:asciiTheme="majorHAnsi" w:hAnsiTheme="majorHAnsi" w:cstheme="majorHAnsi"/>
                <w:sz w:val="18"/>
                <w:szCs w:val="18"/>
              </w:rPr>
              <w:t>(substantive knowledge)</w:t>
            </w:r>
          </w:p>
        </w:tc>
        <w:tc>
          <w:tcPr>
            <w:tcW w:w="2185" w:type="dxa"/>
          </w:tcPr>
          <w:p w14:paraId="752D8C98" w14:textId="32DEBFC0" w:rsidR="006B2DF0" w:rsidRPr="006B2DF0" w:rsidRDefault="006B2DF0" w:rsidP="006B2DF0">
            <w:pPr>
              <w:textAlignment w:val="baseline"/>
              <w:rPr>
                <w:rFonts w:asciiTheme="majorHAnsi" w:hAnsiTheme="majorHAnsi" w:cstheme="majorHAnsi"/>
                <w:sz w:val="18"/>
                <w:szCs w:val="18"/>
              </w:rPr>
            </w:pPr>
            <w:r w:rsidRPr="006B2DF0">
              <w:rPr>
                <w:rFonts w:asciiTheme="majorHAnsi" w:hAnsiTheme="majorHAnsi" w:cstheme="majorHAnsi"/>
                <w:sz w:val="18"/>
                <w:szCs w:val="18"/>
              </w:rPr>
              <w:t>Living things are things that are alive now. They grow, move, breathe, eat, reproduce, an</w:t>
            </w:r>
            <w:r w:rsidR="0010533A">
              <w:rPr>
                <w:rFonts w:asciiTheme="majorHAnsi" w:hAnsiTheme="majorHAnsi" w:cstheme="majorHAnsi"/>
                <w:sz w:val="18"/>
                <w:szCs w:val="18"/>
              </w:rPr>
              <w:t xml:space="preserve">d respond to their environment. </w:t>
            </w:r>
            <w:r w:rsidRPr="006B2DF0">
              <w:rPr>
                <w:rFonts w:asciiTheme="majorHAnsi" w:hAnsiTheme="majorHAnsi" w:cstheme="majorHAnsi"/>
                <w:sz w:val="18"/>
                <w:szCs w:val="18"/>
              </w:rPr>
              <w:t>Examples: animals, plants, people.</w:t>
            </w:r>
          </w:p>
          <w:p w14:paraId="6F77A332" w14:textId="77777777" w:rsidR="006B2DF0" w:rsidRPr="006B2DF0" w:rsidRDefault="006B2DF0" w:rsidP="006B2DF0">
            <w:pPr>
              <w:textAlignment w:val="baseline"/>
              <w:rPr>
                <w:rFonts w:asciiTheme="majorHAnsi" w:hAnsiTheme="majorHAnsi" w:cstheme="majorHAnsi"/>
                <w:sz w:val="18"/>
                <w:szCs w:val="18"/>
              </w:rPr>
            </w:pPr>
          </w:p>
          <w:p w14:paraId="6D2B5B12" w14:textId="299C9C49" w:rsidR="006B2DF0" w:rsidRPr="006B2DF0" w:rsidRDefault="006B2DF0" w:rsidP="006B2DF0">
            <w:pPr>
              <w:textAlignment w:val="baseline"/>
              <w:rPr>
                <w:rFonts w:asciiTheme="majorHAnsi" w:hAnsiTheme="majorHAnsi" w:cstheme="majorHAnsi"/>
                <w:sz w:val="18"/>
                <w:szCs w:val="18"/>
              </w:rPr>
            </w:pPr>
            <w:r w:rsidRPr="006B2DF0">
              <w:rPr>
                <w:rFonts w:asciiTheme="majorHAnsi" w:hAnsiTheme="majorHAnsi" w:cstheme="majorHAnsi"/>
                <w:sz w:val="18"/>
                <w:szCs w:val="18"/>
              </w:rPr>
              <w:t>Things that used to be alive were once part of a l</w:t>
            </w:r>
            <w:r w:rsidR="0010533A">
              <w:rPr>
                <w:rFonts w:asciiTheme="majorHAnsi" w:hAnsiTheme="majorHAnsi" w:cstheme="majorHAnsi"/>
                <w:sz w:val="18"/>
                <w:szCs w:val="18"/>
              </w:rPr>
              <w:t xml:space="preserve">iving thing but no longer live. </w:t>
            </w:r>
            <w:r w:rsidRPr="006B2DF0">
              <w:rPr>
                <w:rFonts w:asciiTheme="majorHAnsi" w:hAnsiTheme="majorHAnsi" w:cstheme="majorHAnsi"/>
                <w:sz w:val="18"/>
                <w:szCs w:val="18"/>
              </w:rPr>
              <w:t>Examples: paper (from trees), wooden toys, feathers, cooked food.</w:t>
            </w:r>
          </w:p>
          <w:p w14:paraId="3351BBF9" w14:textId="77777777" w:rsidR="006B2DF0" w:rsidRPr="006B2DF0" w:rsidRDefault="006B2DF0" w:rsidP="006B2DF0">
            <w:pPr>
              <w:textAlignment w:val="baseline"/>
              <w:rPr>
                <w:rFonts w:asciiTheme="majorHAnsi" w:hAnsiTheme="majorHAnsi" w:cstheme="majorHAnsi"/>
                <w:sz w:val="18"/>
                <w:szCs w:val="18"/>
              </w:rPr>
            </w:pPr>
          </w:p>
          <w:p w14:paraId="61A511CD" w14:textId="77777777" w:rsidR="006B2DF0" w:rsidRPr="006B2DF0" w:rsidRDefault="006B2DF0" w:rsidP="006B2DF0">
            <w:pPr>
              <w:textAlignment w:val="baseline"/>
              <w:rPr>
                <w:rFonts w:asciiTheme="majorHAnsi" w:hAnsiTheme="majorHAnsi" w:cstheme="majorHAnsi"/>
                <w:sz w:val="18"/>
                <w:szCs w:val="18"/>
              </w:rPr>
            </w:pPr>
            <w:r w:rsidRPr="006B2DF0">
              <w:rPr>
                <w:rFonts w:asciiTheme="majorHAnsi" w:hAnsiTheme="majorHAnsi" w:cstheme="majorHAnsi"/>
                <w:sz w:val="18"/>
                <w:szCs w:val="18"/>
              </w:rPr>
              <w:t>Things that have never been alive have never shown any signs of life.</w:t>
            </w:r>
          </w:p>
          <w:p w14:paraId="14A8D737" w14:textId="77777777" w:rsidR="006B2DF0" w:rsidRPr="006B2DF0" w:rsidRDefault="006B2DF0" w:rsidP="006B2DF0">
            <w:pPr>
              <w:textAlignment w:val="baseline"/>
              <w:rPr>
                <w:rFonts w:asciiTheme="majorHAnsi" w:hAnsiTheme="majorHAnsi" w:cstheme="majorHAnsi"/>
                <w:sz w:val="18"/>
                <w:szCs w:val="18"/>
              </w:rPr>
            </w:pPr>
            <w:r w:rsidRPr="006B2DF0">
              <w:rPr>
                <w:rFonts w:asciiTheme="majorHAnsi" w:hAnsiTheme="majorHAnsi" w:cstheme="majorHAnsi"/>
                <w:sz w:val="18"/>
                <w:szCs w:val="18"/>
              </w:rPr>
              <w:t>Examples: rocks, plastic, metal, water, glass.</w:t>
            </w:r>
          </w:p>
          <w:p w14:paraId="2C55287B" w14:textId="77777777" w:rsidR="006B2DF0" w:rsidRPr="006B2DF0" w:rsidRDefault="006B2DF0" w:rsidP="006B2DF0">
            <w:pPr>
              <w:textAlignment w:val="baseline"/>
              <w:rPr>
                <w:rFonts w:asciiTheme="majorHAnsi" w:hAnsiTheme="majorHAnsi" w:cstheme="majorHAnsi"/>
                <w:sz w:val="18"/>
                <w:szCs w:val="18"/>
              </w:rPr>
            </w:pPr>
          </w:p>
          <w:p w14:paraId="59FEC5CE" w14:textId="77777777" w:rsidR="006B2DF0" w:rsidRPr="006B2DF0" w:rsidRDefault="006B2DF0" w:rsidP="006B2DF0">
            <w:pPr>
              <w:textAlignment w:val="baseline"/>
              <w:rPr>
                <w:rFonts w:asciiTheme="majorHAnsi" w:hAnsiTheme="majorHAnsi" w:cstheme="majorHAnsi"/>
                <w:sz w:val="18"/>
                <w:szCs w:val="18"/>
              </w:rPr>
            </w:pPr>
            <w:r w:rsidRPr="006B2DF0">
              <w:rPr>
                <w:rFonts w:asciiTheme="majorHAnsi" w:hAnsiTheme="majorHAnsi" w:cstheme="majorHAnsi"/>
                <w:sz w:val="18"/>
                <w:szCs w:val="18"/>
              </w:rPr>
              <w:t>All living things have basic life processes like:</w:t>
            </w:r>
          </w:p>
          <w:p w14:paraId="1DF768D9" w14:textId="77777777" w:rsidR="006B2DF0" w:rsidRPr="006B2DF0" w:rsidRDefault="006B2DF0" w:rsidP="006B2DF0">
            <w:pPr>
              <w:textAlignment w:val="baseline"/>
              <w:rPr>
                <w:rFonts w:asciiTheme="majorHAnsi" w:hAnsiTheme="majorHAnsi" w:cstheme="majorHAnsi"/>
                <w:sz w:val="18"/>
                <w:szCs w:val="18"/>
              </w:rPr>
            </w:pPr>
            <w:r w:rsidRPr="006B2DF0">
              <w:rPr>
                <w:rFonts w:asciiTheme="majorHAnsi" w:hAnsiTheme="majorHAnsi" w:cstheme="majorHAnsi"/>
                <w:sz w:val="18"/>
                <w:szCs w:val="18"/>
              </w:rPr>
              <w:t>Movement, respiration, sensitivity, growth, reproduction, excretion, and nutrition (simplified for KS1 as: move, grow, need food, breathe, and change).</w:t>
            </w:r>
          </w:p>
          <w:p w14:paraId="377E0DB9" w14:textId="77777777" w:rsidR="006B2DF0" w:rsidRPr="006B2DF0" w:rsidRDefault="006B2DF0" w:rsidP="006B2DF0">
            <w:pPr>
              <w:textAlignment w:val="baseline"/>
              <w:rPr>
                <w:rFonts w:asciiTheme="majorHAnsi" w:hAnsiTheme="majorHAnsi" w:cstheme="majorHAnsi"/>
                <w:sz w:val="18"/>
                <w:szCs w:val="18"/>
              </w:rPr>
            </w:pPr>
          </w:p>
          <w:p w14:paraId="09F44F56" w14:textId="79E13138" w:rsidR="00DC4643" w:rsidRPr="003F38E2" w:rsidRDefault="006B2DF0" w:rsidP="006B2DF0">
            <w:pPr>
              <w:textAlignment w:val="baseline"/>
              <w:rPr>
                <w:rFonts w:asciiTheme="majorHAnsi" w:hAnsiTheme="majorHAnsi" w:cstheme="majorHAnsi"/>
                <w:sz w:val="18"/>
                <w:szCs w:val="18"/>
              </w:rPr>
            </w:pPr>
            <w:r w:rsidRPr="006B2DF0">
              <w:rPr>
                <w:rFonts w:asciiTheme="majorHAnsi" w:hAnsiTheme="majorHAnsi" w:cstheme="majorHAnsi"/>
                <w:sz w:val="18"/>
                <w:szCs w:val="18"/>
              </w:rPr>
              <w:t>Natural materials can come from once-living things, while many human-made materials (e.g. plastic) come from things that were never alive.</w:t>
            </w:r>
          </w:p>
        </w:tc>
        <w:tc>
          <w:tcPr>
            <w:tcW w:w="2655" w:type="dxa"/>
          </w:tcPr>
          <w:p w14:paraId="1B90B43C" w14:textId="77777777" w:rsidR="0028296E" w:rsidRPr="0028296E" w:rsidRDefault="0028296E" w:rsidP="0028296E">
            <w:pPr>
              <w:textAlignment w:val="baseline"/>
              <w:rPr>
                <w:rFonts w:asciiTheme="majorHAnsi" w:hAnsiTheme="majorHAnsi" w:cstheme="majorHAnsi"/>
                <w:color w:val="333333"/>
                <w:sz w:val="18"/>
                <w:szCs w:val="18"/>
                <w:shd w:val="clear" w:color="auto" w:fill="FFFFFF"/>
              </w:rPr>
            </w:pPr>
            <w:r w:rsidRPr="0028296E">
              <w:rPr>
                <w:rFonts w:asciiTheme="majorHAnsi" w:hAnsiTheme="majorHAnsi" w:cstheme="majorHAnsi"/>
                <w:color w:val="333333"/>
                <w:sz w:val="18"/>
                <w:szCs w:val="18"/>
                <w:shd w:val="clear" w:color="auto" w:fill="FFFFFF"/>
              </w:rPr>
              <w:t>A habitat is a place where animals and plants live and get what they need to survive (e.g. food, shelter, water, and space).</w:t>
            </w:r>
          </w:p>
          <w:p w14:paraId="195F14D3" w14:textId="77777777" w:rsidR="0028296E" w:rsidRPr="0028296E" w:rsidRDefault="0028296E" w:rsidP="0028296E">
            <w:pPr>
              <w:textAlignment w:val="baseline"/>
              <w:rPr>
                <w:rFonts w:asciiTheme="majorHAnsi" w:hAnsiTheme="majorHAnsi" w:cstheme="majorHAnsi"/>
                <w:color w:val="333333"/>
                <w:sz w:val="18"/>
                <w:szCs w:val="18"/>
                <w:shd w:val="clear" w:color="auto" w:fill="FFFFFF"/>
              </w:rPr>
            </w:pPr>
          </w:p>
          <w:p w14:paraId="1BC4737E" w14:textId="63B0A7F8" w:rsidR="0028296E" w:rsidRPr="0028296E" w:rsidRDefault="0028296E" w:rsidP="0028296E">
            <w:pPr>
              <w:textAlignment w:val="baseline"/>
              <w:rPr>
                <w:rFonts w:asciiTheme="majorHAnsi" w:hAnsiTheme="majorHAnsi" w:cstheme="majorHAnsi"/>
                <w:color w:val="333333"/>
                <w:sz w:val="18"/>
                <w:szCs w:val="18"/>
                <w:u w:val="single"/>
                <w:shd w:val="clear" w:color="auto" w:fill="FFFFFF"/>
              </w:rPr>
            </w:pPr>
            <w:r>
              <w:rPr>
                <w:rFonts w:asciiTheme="majorHAnsi" w:hAnsiTheme="majorHAnsi" w:cstheme="majorHAnsi"/>
                <w:color w:val="333333"/>
                <w:sz w:val="18"/>
                <w:szCs w:val="18"/>
                <w:u w:val="single"/>
                <w:shd w:val="clear" w:color="auto" w:fill="FFFFFF"/>
              </w:rPr>
              <w:t>Local habitats might include:</w:t>
            </w:r>
          </w:p>
          <w:p w14:paraId="4C81AA81" w14:textId="0B28BD66" w:rsidR="0028296E" w:rsidRPr="0028296E" w:rsidRDefault="0028296E" w:rsidP="0028296E">
            <w:pPr>
              <w:textAlignment w:val="baseline"/>
              <w:rPr>
                <w:rFonts w:asciiTheme="majorHAnsi" w:hAnsiTheme="majorHAnsi" w:cstheme="majorHAnsi"/>
                <w:color w:val="333333"/>
                <w:sz w:val="18"/>
                <w:szCs w:val="18"/>
                <w:shd w:val="clear" w:color="auto" w:fill="FFFFFF"/>
              </w:rPr>
            </w:pPr>
            <w:r>
              <w:rPr>
                <w:rFonts w:asciiTheme="majorHAnsi" w:hAnsiTheme="majorHAnsi" w:cstheme="majorHAnsi"/>
                <w:color w:val="333333"/>
                <w:sz w:val="18"/>
                <w:szCs w:val="18"/>
                <w:shd w:val="clear" w:color="auto" w:fill="FFFFFF"/>
              </w:rPr>
              <w:t>Woodlands</w:t>
            </w:r>
          </w:p>
          <w:p w14:paraId="5D92CB5B" w14:textId="34F69F8A" w:rsidR="0028296E" w:rsidRPr="0028296E" w:rsidRDefault="0028296E" w:rsidP="0028296E">
            <w:pPr>
              <w:textAlignment w:val="baseline"/>
              <w:rPr>
                <w:rFonts w:asciiTheme="majorHAnsi" w:hAnsiTheme="majorHAnsi" w:cstheme="majorHAnsi"/>
                <w:color w:val="333333"/>
                <w:sz w:val="18"/>
                <w:szCs w:val="18"/>
                <w:shd w:val="clear" w:color="auto" w:fill="FFFFFF"/>
              </w:rPr>
            </w:pPr>
            <w:r>
              <w:rPr>
                <w:rFonts w:asciiTheme="majorHAnsi" w:hAnsiTheme="majorHAnsi" w:cstheme="majorHAnsi"/>
                <w:color w:val="333333"/>
                <w:sz w:val="18"/>
                <w:szCs w:val="18"/>
                <w:shd w:val="clear" w:color="auto" w:fill="FFFFFF"/>
              </w:rPr>
              <w:t>Ponds</w:t>
            </w:r>
          </w:p>
          <w:p w14:paraId="32591591" w14:textId="74532E6C" w:rsidR="0028296E" w:rsidRPr="0028296E" w:rsidRDefault="0028296E" w:rsidP="0028296E">
            <w:pPr>
              <w:textAlignment w:val="baseline"/>
              <w:rPr>
                <w:rFonts w:asciiTheme="majorHAnsi" w:hAnsiTheme="majorHAnsi" w:cstheme="majorHAnsi"/>
                <w:color w:val="333333"/>
                <w:sz w:val="18"/>
                <w:szCs w:val="18"/>
                <w:shd w:val="clear" w:color="auto" w:fill="FFFFFF"/>
              </w:rPr>
            </w:pPr>
            <w:r>
              <w:rPr>
                <w:rFonts w:asciiTheme="majorHAnsi" w:hAnsiTheme="majorHAnsi" w:cstheme="majorHAnsi"/>
                <w:color w:val="333333"/>
                <w:sz w:val="18"/>
                <w:szCs w:val="18"/>
                <w:shd w:val="clear" w:color="auto" w:fill="FFFFFF"/>
              </w:rPr>
              <w:t>Grassy areas</w:t>
            </w:r>
          </w:p>
          <w:p w14:paraId="11400D70" w14:textId="3628D567" w:rsidR="0028296E" w:rsidRPr="0028296E" w:rsidRDefault="0028296E" w:rsidP="0028296E">
            <w:pPr>
              <w:textAlignment w:val="baseline"/>
              <w:rPr>
                <w:rFonts w:asciiTheme="majorHAnsi" w:hAnsiTheme="majorHAnsi" w:cstheme="majorHAnsi"/>
                <w:color w:val="333333"/>
                <w:sz w:val="18"/>
                <w:szCs w:val="18"/>
                <w:shd w:val="clear" w:color="auto" w:fill="FFFFFF"/>
              </w:rPr>
            </w:pPr>
            <w:r>
              <w:rPr>
                <w:rFonts w:asciiTheme="majorHAnsi" w:hAnsiTheme="majorHAnsi" w:cstheme="majorHAnsi"/>
                <w:color w:val="333333"/>
                <w:sz w:val="18"/>
                <w:szCs w:val="18"/>
                <w:shd w:val="clear" w:color="auto" w:fill="FFFFFF"/>
              </w:rPr>
              <w:t>Gardens</w:t>
            </w:r>
          </w:p>
          <w:p w14:paraId="6150365C" w14:textId="77777777" w:rsidR="0028296E" w:rsidRPr="0028296E" w:rsidRDefault="0028296E" w:rsidP="0028296E">
            <w:pPr>
              <w:textAlignment w:val="baseline"/>
              <w:rPr>
                <w:rFonts w:asciiTheme="majorHAnsi" w:hAnsiTheme="majorHAnsi" w:cstheme="majorHAnsi"/>
                <w:color w:val="333333"/>
                <w:sz w:val="18"/>
                <w:szCs w:val="18"/>
                <w:shd w:val="clear" w:color="auto" w:fill="FFFFFF"/>
              </w:rPr>
            </w:pPr>
            <w:r w:rsidRPr="0028296E">
              <w:rPr>
                <w:rFonts w:asciiTheme="majorHAnsi" w:hAnsiTheme="majorHAnsi" w:cstheme="majorHAnsi"/>
                <w:color w:val="333333"/>
                <w:sz w:val="18"/>
                <w:szCs w:val="18"/>
                <w:shd w:val="clear" w:color="auto" w:fill="FFFFFF"/>
              </w:rPr>
              <w:t>Hedges or trees</w:t>
            </w:r>
          </w:p>
          <w:p w14:paraId="5D425BDC" w14:textId="77777777" w:rsidR="0028296E" w:rsidRPr="0028296E" w:rsidRDefault="0028296E" w:rsidP="0028296E">
            <w:pPr>
              <w:textAlignment w:val="baseline"/>
              <w:rPr>
                <w:rFonts w:asciiTheme="majorHAnsi" w:hAnsiTheme="majorHAnsi" w:cstheme="majorHAnsi"/>
                <w:color w:val="333333"/>
                <w:sz w:val="18"/>
                <w:szCs w:val="18"/>
                <w:shd w:val="clear" w:color="auto" w:fill="FFFFFF"/>
              </w:rPr>
            </w:pPr>
          </w:p>
          <w:p w14:paraId="55CAEB1A" w14:textId="77777777" w:rsidR="0028296E" w:rsidRPr="0028296E" w:rsidRDefault="0028296E" w:rsidP="0028296E">
            <w:pPr>
              <w:textAlignment w:val="baseline"/>
              <w:rPr>
                <w:rFonts w:asciiTheme="majorHAnsi" w:hAnsiTheme="majorHAnsi" w:cstheme="majorHAnsi"/>
                <w:color w:val="333333"/>
                <w:sz w:val="18"/>
                <w:szCs w:val="18"/>
                <w:shd w:val="clear" w:color="auto" w:fill="FFFFFF"/>
              </w:rPr>
            </w:pPr>
            <w:r w:rsidRPr="0028296E">
              <w:rPr>
                <w:rFonts w:asciiTheme="majorHAnsi" w:hAnsiTheme="majorHAnsi" w:cstheme="majorHAnsi"/>
                <w:color w:val="333333"/>
                <w:sz w:val="18"/>
                <w:szCs w:val="18"/>
                <w:shd w:val="clear" w:color="auto" w:fill="FFFFFF"/>
              </w:rPr>
              <w:t>A microhabitat is a small part of a habitat (like under a log, in a bush, or in leaf litter).</w:t>
            </w:r>
          </w:p>
          <w:p w14:paraId="64AA18AA" w14:textId="77777777" w:rsidR="0028296E" w:rsidRPr="0028296E" w:rsidRDefault="0028296E" w:rsidP="0028296E">
            <w:pPr>
              <w:textAlignment w:val="baseline"/>
              <w:rPr>
                <w:rFonts w:asciiTheme="majorHAnsi" w:hAnsiTheme="majorHAnsi" w:cstheme="majorHAnsi"/>
                <w:color w:val="333333"/>
                <w:sz w:val="18"/>
                <w:szCs w:val="18"/>
                <w:shd w:val="clear" w:color="auto" w:fill="FFFFFF"/>
              </w:rPr>
            </w:pPr>
          </w:p>
          <w:p w14:paraId="2E983364" w14:textId="4731FC80" w:rsidR="0028296E" w:rsidRPr="0028296E" w:rsidRDefault="0028296E" w:rsidP="0028296E">
            <w:pPr>
              <w:textAlignment w:val="baseline"/>
              <w:rPr>
                <w:rFonts w:asciiTheme="majorHAnsi" w:hAnsiTheme="majorHAnsi" w:cstheme="majorHAnsi"/>
                <w:color w:val="333333"/>
                <w:sz w:val="18"/>
                <w:szCs w:val="18"/>
                <w:u w:val="single"/>
                <w:shd w:val="clear" w:color="auto" w:fill="FFFFFF"/>
              </w:rPr>
            </w:pPr>
            <w:r>
              <w:rPr>
                <w:rFonts w:asciiTheme="majorHAnsi" w:hAnsiTheme="majorHAnsi" w:cstheme="majorHAnsi"/>
                <w:color w:val="333333"/>
                <w:sz w:val="18"/>
                <w:szCs w:val="18"/>
                <w:u w:val="single"/>
                <w:shd w:val="clear" w:color="auto" w:fill="FFFFFF"/>
              </w:rPr>
              <w:t>Children should be able to:</w:t>
            </w:r>
          </w:p>
          <w:p w14:paraId="15ED0E5D" w14:textId="05C73B13" w:rsidR="0028296E" w:rsidRPr="0028296E" w:rsidRDefault="0028296E" w:rsidP="0028296E">
            <w:pPr>
              <w:textAlignment w:val="baseline"/>
              <w:rPr>
                <w:rFonts w:asciiTheme="majorHAnsi" w:hAnsiTheme="majorHAnsi" w:cstheme="majorHAnsi"/>
                <w:color w:val="333333"/>
                <w:sz w:val="18"/>
                <w:szCs w:val="18"/>
                <w:shd w:val="clear" w:color="auto" w:fill="FFFFFF"/>
              </w:rPr>
            </w:pPr>
            <w:r w:rsidRPr="0028296E">
              <w:rPr>
                <w:rFonts w:asciiTheme="majorHAnsi" w:hAnsiTheme="majorHAnsi" w:cstheme="majorHAnsi"/>
                <w:color w:val="333333"/>
                <w:sz w:val="18"/>
                <w:szCs w:val="18"/>
                <w:shd w:val="clear" w:color="auto" w:fill="FFFFFF"/>
              </w:rPr>
              <w:t>Name common animals (e.g. worm, s</w:t>
            </w:r>
            <w:r>
              <w:rPr>
                <w:rFonts w:asciiTheme="majorHAnsi" w:hAnsiTheme="majorHAnsi" w:cstheme="majorHAnsi"/>
                <w:color w:val="333333"/>
                <w:sz w:val="18"/>
                <w:szCs w:val="18"/>
                <w:shd w:val="clear" w:color="auto" w:fill="FFFFFF"/>
              </w:rPr>
              <w:t>nail, ladybird, blackbird, bee)</w:t>
            </w:r>
          </w:p>
          <w:p w14:paraId="187CA233" w14:textId="3D0ABD15" w:rsidR="0028296E" w:rsidRPr="0028296E" w:rsidRDefault="0028296E" w:rsidP="0028296E">
            <w:pPr>
              <w:textAlignment w:val="baseline"/>
              <w:rPr>
                <w:rFonts w:asciiTheme="majorHAnsi" w:hAnsiTheme="majorHAnsi" w:cstheme="majorHAnsi"/>
                <w:color w:val="333333"/>
                <w:sz w:val="18"/>
                <w:szCs w:val="18"/>
                <w:shd w:val="clear" w:color="auto" w:fill="FFFFFF"/>
              </w:rPr>
            </w:pPr>
            <w:r w:rsidRPr="0028296E">
              <w:rPr>
                <w:rFonts w:asciiTheme="majorHAnsi" w:hAnsiTheme="majorHAnsi" w:cstheme="majorHAnsi"/>
                <w:color w:val="333333"/>
                <w:sz w:val="18"/>
                <w:szCs w:val="18"/>
                <w:shd w:val="clear" w:color="auto" w:fill="FFFFFF"/>
              </w:rPr>
              <w:t>Name common plants (e.g. daisy, nett</w:t>
            </w:r>
            <w:r>
              <w:rPr>
                <w:rFonts w:asciiTheme="majorHAnsi" w:hAnsiTheme="majorHAnsi" w:cstheme="majorHAnsi"/>
                <w:color w:val="333333"/>
                <w:sz w:val="18"/>
                <w:szCs w:val="18"/>
                <w:shd w:val="clear" w:color="auto" w:fill="FFFFFF"/>
              </w:rPr>
              <w:t>le, oak tree, dandelion, grass)</w:t>
            </w:r>
          </w:p>
          <w:p w14:paraId="128B9B50" w14:textId="237A5E26" w:rsidR="0028296E" w:rsidRPr="0028296E" w:rsidRDefault="0028296E" w:rsidP="0028296E">
            <w:pPr>
              <w:textAlignment w:val="baseline"/>
              <w:rPr>
                <w:rFonts w:asciiTheme="majorHAnsi" w:hAnsiTheme="majorHAnsi" w:cstheme="majorHAnsi"/>
                <w:color w:val="333333"/>
                <w:sz w:val="18"/>
                <w:szCs w:val="18"/>
                <w:u w:val="single"/>
                <w:shd w:val="clear" w:color="auto" w:fill="FFFFFF"/>
              </w:rPr>
            </w:pPr>
            <w:r w:rsidRPr="0028296E">
              <w:rPr>
                <w:rFonts w:asciiTheme="majorHAnsi" w:hAnsiTheme="majorHAnsi" w:cstheme="majorHAnsi"/>
                <w:color w:val="333333"/>
                <w:sz w:val="18"/>
                <w:szCs w:val="18"/>
                <w:u w:val="single"/>
                <w:shd w:val="clear" w:color="auto" w:fill="FFFFFF"/>
              </w:rPr>
              <w:t>Animals and plants depend on each other:</w:t>
            </w:r>
          </w:p>
          <w:p w14:paraId="65955687" w14:textId="304B98E6" w:rsidR="0028296E" w:rsidRPr="0028296E" w:rsidRDefault="0028296E" w:rsidP="0028296E">
            <w:pPr>
              <w:textAlignment w:val="baseline"/>
              <w:rPr>
                <w:rFonts w:asciiTheme="majorHAnsi" w:hAnsiTheme="majorHAnsi" w:cstheme="majorHAnsi"/>
                <w:color w:val="333333"/>
                <w:sz w:val="18"/>
                <w:szCs w:val="18"/>
                <w:shd w:val="clear" w:color="auto" w:fill="FFFFFF"/>
              </w:rPr>
            </w:pPr>
            <w:r w:rsidRPr="0028296E">
              <w:rPr>
                <w:rFonts w:asciiTheme="majorHAnsi" w:hAnsiTheme="majorHAnsi" w:cstheme="majorHAnsi"/>
                <w:color w:val="333333"/>
                <w:sz w:val="18"/>
                <w:szCs w:val="18"/>
                <w:shd w:val="clear" w:color="auto" w:fill="FFFFFF"/>
              </w:rPr>
              <w:t>Animals eat plants (herbivores) or other</w:t>
            </w:r>
            <w:r>
              <w:rPr>
                <w:rFonts w:asciiTheme="majorHAnsi" w:hAnsiTheme="majorHAnsi" w:cstheme="majorHAnsi"/>
                <w:color w:val="333333"/>
                <w:sz w:val="18"/>
                <w:szCs w:val="18"/>
                <w:shd w:val="clear" w:color="auto" w:fill="FFFFFF"/>
              </w:rPr>
              <w:t xml:space="preserve"> animals (carnivores/omnivores)</w:t>
            </w:r>
          </w:p>
          <w:p w14:paraId="114F639F" w14:textId="75895B4B" w:rsidR="0028296E" w:rsidRPr="0028296E" w:rsidRDefault="0028296E" w:rsidP="0028296E">
            <w:pPr>
              <w:textAlignment w:val="baseline"/>
              <w:rPr>
                <w:rFonts w:asciiTheme="majorHAnsi" w:hAnsiTheme="majorHAnsi" w:cstheme="majorHAnsi"/>
                <w:color w:val="333333"/>
                <w:sz w:val="18"/>
                <w:szCs w:val="18"/>
                <w:shd w:val="clear" w:color="auto" w:fill="FFFFFF"/>
              </w:rPr>
            </w:pPr>
            <w:r w:rsidRPr="0028296E">
              <w:rPr>
                <w:rFonts w:asciiTheme="majorHAnsi" w:hAnsiTheme="majorHAnsi" w:cstheme="majorHAnsi"/>
                <w:color w:val="333333"/>
                <w:sz w:val="18"/>
                <w:szCs w:val="18"/>
                <w:shd w:val="clear" w:color="auto" w:fill="FFFFFF"/>
              </w:rPr>
              <w:t>Plants provide shelter or homes (e.g. bir</w:t>
            </w:r>
            <w:r>
              <w:rPr>
                <w:rFonts w:asciiTheme="majorHAnsi" w:hAnsiTheme="majorHAnsi" w:cstheme="majorHAnsi"/>
                <w:color w:val="333333"/>
                <w:sz w:val="18"/>
                <w:szCs w:val="18"/>
                <w:shd w:val="clear" w:color="auto" w:fill="FFFFFF"/>
              </w:rPr>
              <w:t>ds in trees, bugs under leaves)</w:t>
            </w:r>
          </w:p>
          <w:p w14:paraId="2DAD8D39" w14:textId="77777777" w:rsidR="0028296E" w:rsidRPr="0028296E" w:rsidRDefault="0028296E" w:rsidP="0028296E">
            <w:pPr>
              <w:textAlignment w:val="baseline"/>
              <w:rPr>
                <w:rFonts w:asciiTheme="majorHAnsi" w:hAnsiTheme="majorHAnsi" w:cstheme="majorHAnsi"/>
                <w:color w:val="333333"/>
                <w:sz w:val="18"/>
                <w:szCs w:val="18"/>
                <w:shd w:val="clear" w:color="auto" w:fill="FFFFFF"/>
              </w:rPr>
            </w:pPr>
            <w:r w:rsidRPr="0028296E">
              <w:rPr>
                <w:rFonts w:asciiTheme="majorHAnsi" w:hAnsiTheme="majorHAnsi" w:cstheme="majorHAnsi"/>
                <w:color w:val="333333"/>
                <w:sz w:val="18"/>
                <w:szCs w:val="18"/>
                <w:shd w:val="clear" w:color="auto" w:fill="FFFFFF"/>
              </w:rPr>
              <w:t>Some animals help plants grow (e.g. bees pollinate flowers)</w:t>
            </w:r>
          </w:p>
          <w:p w14:paraId="760FA1F7" w14:textId="77777777" w:rsidR="0028296E" w:rsidRPr="0028296E" w:rsidRDefault="0028296E" w:rsidP="0028296E">
            <w:pPr>
              <w:textAlignment w:val="baseline"/>
              <w:rPr>
                <w:rFonts w:asciiTheme="majorHAnsi" w:hAnsiTheme="majorHAnsi" w:cstheme="majorHAnsi"/>
                <w:color w:val="333333"/>
                <w:sz w:val="18"/>
                <w:szCs w:val="18"/>
                <w:shd w:val="clear" w:color="auto" w:fill="FFFFFF"/>
              </w:rPr>
            </w:pPr>
          </w:p>
          <w:p w14:paraId="4116036C" w14:textId="21D96B56" w:rsidR="0028296E" w:rsidRPr="0028296E" w:rsidRDefault="0028296E" w:rsidP="0028296E">
            <w:pPr>
              <w:textAlignment w:val="baseline"/>
              <w:rPr>
                <w:rFonts w:asciiTheme="majorHAnsi" w:hAnsiTheme="majorHAnsi" w:cstheme="majorHAnsi"/>
                <w:color w:val="333333"/>
                <w:sz w:val="18"/>
                <w:szCs w:val="18"/>
                <w:shd w:val="clear" w:color="auto" w:fill="FFFFFF"/>
              </w:rPr>
            </w:pPr>
            <w:r w:rsidRPr="0028296E">
              <w:rPr>
                <w:rFonts w:asciiTheme="majorHAnsi" w:hAnsiTheme="majorHAnsi" w:cstheme="majorHAnsi"/>
                <w:color w:val="333333"/>
                <w:sz w:val="18"/>
                <w:szCs w:val="18"/>
                <w:shd w:val="clear" w:color="auto" w:fill="FFFFFF"/>
              </w:rPr>
              <w:t>All living things in a habitat fo</w:t>
            </w:r>
            <w:r>
              <w:rPr>
                <w:rFonts w:asciiTheme="majorHAnsi" w:hAnsiTheme="majorHAnsi" w:cstheme="majorHAnsi"/>
                <w:color w:val="333333"/>
                <w:sz w:val="18"/>
                <w:szCs w:val="18"/>
                <w:shd w:val="clear" w:color="auto" w:fill="FFFFFF"/>
              </w:rPr>
              <w:t>rm part of a simple food chain:</w:t>
            </w:r>
          </w:p>
          <w:p w14:paraId="3C87A5DB" w14:textId="048E0B2C" w:rsidR="00DC4643" w:rsidRPr="003F38E2" w:rsidRDefault="0028296E" w:rsidP="0028296E">
            <w:pPr>
              <w:textAlignment w:val="baseline"/>
              <w:rPr>
                <w:rFonts w:asciiTheme="majorHAnsi" w:hAnsiTheme="majorHAnsi" w:cstheme="majorHAnsi"/>
                <w:color w:val="333333"/>
                <w:sz w:val="18"/>
                <w:szCs w:val="18"/>
                <w:shd w:val="clear" w:color="auto" w:fill="FFFFFF"/>
              </w:rPr>
            </w:pPr>
            <w:r w:rsidRPr="0028296E">
              <w:rPr>
                <w:rFonts w:asciiTheme="majorHAnsi" w:hAnsiTheme="majorHAnsi" w:cstheme="majorHAnsi"/>
                <w:color w:val="333333"/>
                <w:sz w:val="18"/>
                <w:szCs w:val="18"/>
                <w:shd w:val="clear" w:color="auto" w:fill="FFFFFF"/>
              </w:rPr>
              <w:t>e.g. leaf → caterpillar → bird</w:t>
            </w:r>
          </w:p>
        </w:tc>
        <w:tc>
          <w:tcPr>
            <w:tcW w:w="2410" w:type="dxa"/>
          </w:tcPr>
          <w:p w14:paraId="7E2A43D6" w14:textId="77777777" w:rsidR="008F1377" w:rsidRPr="008F1377" w:rsidRDefault="008F1377" w:rsidP="008F1377">
            <w:pPr>
              <w:textAlignment w:val="baseline"/>
              <w:rPr>
                <w:rFonts w:asciiTheme="majorHAnsi" w:hAnsiTheme="majorHAnsi" w:cstheme="majorHAnsi"/>
                <w:color w:val="333333"/>
                <w:sz w:val="18"/>
                <w:szCs w:val="18"/>
                <w:shd w:val="clear" w:color="auto" w:fill="FFFFFF"/>
              </w:rPr>
            </w:pPr>
            <w:r w:rsidRPr="008F1377">
              <w:rPr>
                <w:rFonts w:asciiTheme="majorHAnsi" w:hAnsiTheme="majorHAnsi" w:cstheme="majorHAnsi"/>
                <w:color w:val="333333"/>
                <w:sz w:val="18"/>
                <w:szCs w:val="18"/>
                <w:shd w:val="clear" w:color="auto" w:fill="FFFFFF"/>
              </w:rPr>
              <w:t>A microhabitat is a small, specific part of a larger habitat — like under a log, in soil, in a tree, or under leaves.</w:t>
            </w:r>
          </w:p>
          <w:p w14:paraId="36795C0F" w14:textId="77777777" w:rsidR="008F1377" w:rsidRPr="008F1377" w:rsidRDefault="008F1377" w:rsidP="008F1377">
            <w:pPr>
              <w:textAlignment w:val="baseline"/>
              <w:rPr>
                <w:rFonts w:asciiTheme="majorHAnsi" w:hAnsiTheme="majorHAnsi" w:cstheme="majorHAnsi"/>
                <w:color w:val="333333"/>
                <w:sz w:val="18"/>
                <w:szCs w:val="18"/>
                <w:shd w:val="clear" w:color="auto" w:fill="FFFFFF"/>
              </w:rPr>
            </w:pPr>
          </w:p>
          <w:p w14:paraId="68CD73E7" w14:textId="77777777" w:rsidR="008F1377" w:rsidRPr="008F1377" w:rsidRDefault="008F1377" w:rsidP="008F1377">
            <w:pPr>
              <w:textAlignment w:val="baseline"/>
              <w:rPr>
                <w:rFonts w:asciiTheme="majorHAnsi" w:hAnsiTheme="majorHAnsi" w:cstheme="majorHAnsi"/>
                <w:color w:val="333333"/>
                <w:sz w:val="18"/>
                <w:szCs w:val="18"/>
                <w:shd w:val="clear" w:color="auto" w:fill="FFFFFF"/>
              </w:rPr>
            </w:pPr>
            <w:r w:rsidRPr="008F1377">
              <w:rPr>
                <w:rFonts w:asciiTheme="majorHAnsi" w:hAnsiTheme="majorHAnsi" w:cstheme="majorHAnsi"/>
                <w:color w:val="333333"/>
                <w:sz w:val="18"/>
                <w:szCs w:val="18"/>
                <w:shd w:val="clear" w:color="auto" w:fill="FFFFFF"/>
              </w:rPr>
              <w:t>Microhabitats provide the right conditions (like moisture, darkness, or shelter) for certain plants and animals.</w:t>
            </w:r>
          </w:p>
          <w:p w14:paraId="2CE4578F" w14:textId="77777777" w:rsidR="008F1377" w:rsidRPr="008F1377" w:rsidRDefault="008F1377" w:rsidP="008F1377">
            <w:pPr>
              <w:textAlignment w:val="baseline"/>
              <w:rPr>
                <w:rFonts w:asciiTheme="majorHAnsi" w:hAnsiTheme="majorHAnsi" w:cstheme="majorHAnsi"/>
                <w:color w:val="333333"/>
                <w:sz w:val="18"/>
                <w:szCs w:val="18"/>
                <w:shd w:val="clear" w:color="auto" w:fill="FFFFFF"/>
              </w:rPr>
            </w:pPr>
          </w:p>
          <w:p w14:paraId="4927F701" w14:textId="3198B912" w:rsidR="008F1377" w:rsidRPr="008F1377" w:rsidRDefault="008F1377" w:rsidP="008F1377">
            <w:pPr>
              <w:textAlignment w:val="baseline"/>
              <w:rPr>
                <w:rFonts w:asciiTheme="majorHAnsi" w:hAnsiTheme="majorHAnsi" w:cstheme="majorHAnsi"/>
                <w:color w:val="333333"/>
                <w:sz w:val="18"/>
                <w:szCs w:val="18"/>
                <w:u w:val="single"/>
                <w:shd w:val="clear" w:color="auto" w:fill="FFFFFF"/>
              </w:rPr>
            </w:pPr>
            <w:r w:rsidRPr="008F1377">
              <w:rPr>
                <w:rFonts w:asciiTheme="majorHAnsi" w:hAnsiTheme="majorHAnsi" w:cstheme="majorHAnsi"/>
                <w:color w:val="333333"/>
                <w:sz w:val="18"/>
                <w:szCs w:val="18"/>
                <w:u w:val="single"/>
                <w:shd w:val="clear" w:color="auto" w:fill="FFFFFF"/>
              </w:rPr>
              <w:t>Common microhabitat animals include:</w:t>
            </w:r>
          </w:p>
          <w:p w14:paraId="17221039" w14:textId="1819C809" w:rsidR="008F1377" w:rsidRPr="008F1377" w:rsidRDefault="008F1377" w:rsidP="008F1377">
            <w:pPr>
              <w:textAlignment w:val="baseline"/>
              <w:rPr>
                <w:rFonts w:asciiTheme="majorHAnsi" w:hAnsiTheme="majorHAnsi" w:cstheme="majorHAnsi"/>
                <w:color w:val="333333"/>
                <w:sz w:val="18"/>
                <w:szCs w:val="18"/>
                <w:shd w:val="clear" w:color="auto" w:fill="FFFFFF"/>
              </w:rPr>
            </w:pPr>
            <w:r>
              <w:rPr>
                <w:rFonts w:asciiTheme="majorHAnsi" w:hAnsiTheme="majorHAnsi" w:cstheme="majorHAnsi"/>
                <w:color w:val="333333"/>
                <w:sz w:val="18"/>
                <w:szCs w:val="18"/>
                <w:shd w:val="clear" w:color="auto" w:fill="FFFFFF"/>
              </w:rPr>
              <w:t>Worms (live in damp soil)</w:t>
            </w:r>
          </w:p>
          <w:p w14:paraId="57B93C51" w14:textId="49D8AAB5" w:rsidR="008F1377" w:rsidRPr="008F1377" w:rsidRDefault="008F1377" w:rsidP="008F1377">
            <w:pPr>
              <w:textAlignment w:val="baseline"/>
              <w:rPr>
                <w:rFonts w:asciiTheme="majorHAnsi" w:hAnsiTheme="majorHAnsi" w:cstheme="majorHAnsi"/>
                <w:color w:val="333333"/>
                <w:sz w:val="18"/>
                <w:szCs w:val="18"/>
                <w:shd w:val="clear" w:color="auto" w:fill="FFFFFF"/>
              </w:rPr>
            </w:pPr>
            <w:r w:rsidRPr="008F1377">
              <w:rPr>
                <w:rFonts w:asciiTheme="majorHAnsi" w:hAnsiTheme="majorHAnsi" w:cstheme="majorHAnsi"/>
                <w:color w:val="333333"/>
                <w:sz w:val="18"/>
                <w:szCs w:val="18"/>
                <w:shd w:val="clear" w:color="auto" w:fill="FFFFFF"/>
              </w:rPr>
              <w:t>Woodl</w:t>
            </w:r>
            <w:r>
              <w:rPr>
                <w:rFonts w:asciiTheme="majorHAnsi" w:hAnsiTheme="majorHAnsi" w:cstheme="majorHAnsi"/>
                <w:color w:val="333333"/>
                <w:sz w:val="18"/>
                <w:szCs w:val="18"/>
                <w:shd w:val="clear" w:color="auto" w:fill="FFFFFF"/>
              </w:rPr>
              <w:t>ice (prefer dark, moist places)</w:t>
            </w:r>
          </w:p>
          <w:p w14:paraId="0E190B84" w14:textId="50E8D6EE" w:rsidR="008F1377" w:rsidRPr="008F1377" w:rsidRDefault="008F1377" w:rsidP="008F1377">
            <w:pPr>
              <w:textAlignment w:val="baseline"/>
              <w:rPr>
                <w:rFonts w:asciiTheme="majorHAnsi" w:hAnsiTheme="majorHAnsi" w:cstheme="majorHAnsi"/>
                <w:color w:val="333333"/>
                <w:sz w:val="18"/>
                <w:szCs w:val="18"/>
                <w:shd w:val="clear" w:color="auto" w:fill="FFFFFF"/>
              </w:rPr>
            </w:pPr>
            <w:r w:rsidRPr="008F1377">
              <w:rPr>
                <w:rFonts w:asciiTheme="majorHAnsi" w:hAnsiTheme="majorHAnsi" w:cstheme="majorHAnsi"/>
                <w:color w:val="333333"/>
                <w:sz w:val="18"/>
                <w:szCs w:val="18"/>
                <w:shd w:val="clear" w:color="auto" w:fill="FFFFFF"/>
              </w:rPr>
              <w:t>Spiders (</w:t>
            </w:r>
            <w:r>
              <w:rPr>
                <w:rFonts w:asciiTheme="majorHAnsi" w:hAnsiTheme="majorHAnsi" w:cstheme="majorHAnsi"/>
                <w:color w:val="333333"/>
                <w:sz w:val="18"/>
                <w:szCs w:val="18"/>
                <w:shd w:val="clear" w:color="auto" w:fill="FFFFFF"/>
              </w:rPr>
              <w:t>build webs in sheltered spaces)</w:t>
            </w:r>
          </w:p>
          <w:p w14:paraId="71DB8AE9" w14:textId="77777777" w:rsidR="008F1377" w:rsidRPr="008F1377" w:rsidRDefault="008F1377" w:rsidP="008F1377">
            <w:pPr>
              <w:textAlignment w:val="baseline"/>
              <w:rPr>
                <w:rFonts w:asciiTheme="majorHAnsi" w:hAnsiTheme="majorHAnsi" w:cstheme="majorHAnsi"/>
                <w:color w:val="333333"/>
                <w:sz w:val="18"/>
                <w:szCs w:val="18"/>
                <w:shd w:val="clear" w:color="auto" w:fill="FFFFFF"/>
              </w:rPr>
            </w:pPr>
            <w:r w:rsidRPr="008F1377">
              <w:rPr>
                <w:rFonts w:asciiTheme="majorHAnsi" w:hAnsiTheme="majorHAnsi" w:cstheme="majorHAnsi"/>
                <w:color w:val="333333"/>
                <w:sz w:val="18"/>
                <w:szCs w:val="18"/>
                <w:shd w:val="clear" w:color="auto" w:fill="FFFFFF"/>
              </w:rPr>
              <w:t>Beetles and slugs</w:t>
            </w:r>
          </w:p>
          <w:p w14:paraId="0E6D032F" w14:textId="77777777" w:rsidR="008F1377" w:rsidRPr="008F1377" w:rsidRDefault="008F1377" w:rsidP="008F1377">
            <w:pPr>
              <w:textAlignment w:val="baseline"/>
              <w:rPr>
                <w:rFonts w:asciiTheme="majorHAnsi" w:hAnsiTheme="majorHAnsi" w:cstheme="majorHAnsi"/>
                <w:color w:val="333333"/>
                <w:sz w:val="18"/>
                <w:szCs w:val="18"/>
                <w:shd w:val="clear" w:color="auto" w:fill="FFFFFF"/>
              </w:rPr>
            </w:pPr>
          </w:p>
          <w:p w14:paraId="6D613C19" w14:textId="2DAA048B" w:rsidR="008F1377" w:rsidRPr="008F1377" w:rsidRDefault="008F1377" w:rsidP="008F1377">
            <w:pPr>
              <w:textAlignment w:val="baseline"/>
              <w:rPr>
                <w:rFonts w:asciiTheme="majorHAnsi" w:hAnsiTheme="majorHAnsi" w:cstheme="majorHAnsi"/>
                <w:color w:val="333333"/>
                <w:sz w:val="18"/>
                <w:szCs w:val="18"/>
                <w:u w:val="single"/>
                <w:shd w:val="clear" w:color="auto" w:fill="FFFFFF"/>
              </w:rPr>
            </w:pPr>
            <w:r w:rsidRPr="008F1377">
              <w:rPr>
                <w:rFonts w:asciiTheme="majorHAnsi" w:hAnsiTheme="majorHAnsi" w:cstheme="majorHAnsi"/>
                <w:color w:val="333333"/>
                <w:sz w:val="18"/>
                <w:szCs w:val="18"/>
                <w:u w:val="single"/>
                <w:shd w:val="clear" w:color="auto" w:fill="FFFFFF"/>
              </w:rPr>
              <w:t>Common plants or fungi might include:</w:t>
            </w:r>
          </w:p>
          <w:p w14:paraId="464B6D76" w14:textId="77777777" w:rsidR="008F1377" w:rsidRPr="008F1377" w:rsidRDefault="008F1377" w:rsidP="008F1377">
            <w:pPr>
              <w:textAlignment w:val="baseline"/>
              <w:rPr>
                <w:rFonts w:asciiTheme="majorHAnsi" w:hAnsiTheme="majorHAnsi" w:cstheme="majorHAnsi"/>
                <w:color w:val="333333"/>
                <w:sz w:val="18"/>
                <w:szCs w:val="18"/>
                <w:shd w:val="clear" w:color="auto" w:fill="FFFFFF"/>
              </w:rPr>
            </w:pPr>
            <w:r w:rsidRPr="008F1377">
              <w:rPr>
                <w:rFonts w:asciiTheme="majorHAnsi" w:hAnsiTheme="majorHAnsi" w:cstheme="majorHAnsi"/>
                <w:color w:val="333333"/>
                <w:sz w:val="18"/>
                <w:szCs w:val="18"/>
                <w:shd w:val="clear" w:color="auto" w:fill="FFFFFF"/>
              </w:rPr>
              <w:t>Moss, lichen, or small fungi that grow in damp or shaded spots</w:t>
            </w:r>
          </w:p>
          <w:p w14:paraId="56B334BD" w14:textId="77777777" w:rsidR="008F1377" w:rsidRPr="008F1377" w:rsidRDefault="008F1377" w:rsidP="008F1377">
            <w:pPr>
              <w:textAlignment w:val="baseline"/>
              <w:rPr>
                <w:rFonts w:asciiTheme="majorHAnsi" w:hAnsiTheme="majorHAnsi" w:cstheme="majorHAnsi"/>
                <w:color w:val="333333"/>
                <w:sz w:val="18"/>
                <w:szCs w:val="18"/>
                <w:shd w:val="clear" w:color="auto" w:fill="FFFFFF"/>
              </w:rPr>
            </w:pPr>
          </w:p>
          <w:p w14:paraId="4144B537" w14:textId="3EBF97C7" w:rsidR="008F1377" w:rsidRPr="008F1377" w:rsidRDefault="008F1377" w:rsidP="008F1377">
            <w:pPr>
              <w:textAlignment w:val="baseline"/>
              <w:rPr>
                <w:rFonts w:asciiTheme="majorHAnsi" w:hAnsiTheme="majorHAnsi" w:cstheme="majorHAnsi"/>
                <w:color w:val="333333"/>
                <w:sz w:val="18"/>
                <w:szCs w:val="18"/>
                <w:u w:val="single"/>
                <w:shd w:val="clear" w:color="auto" w:fill="FFFFFF"/>
              </w:rPr>
            </w:pPr>
            <w:r w:rsidRPr="008F1377">
              <w:rPr>
                <w:rFonts w:asciiTheme="majorHAnsi" w:hAnsiTheme="majorHAnsi" w:cstheme="majorHAnsi"/>
                <w:color w:val="333333"/>
                <w:sz w:val="18"/>
                <w:szCs w:val="18"/>
                <w:u w:val="single"/>
                <w:shd w:val="clear" w:color="auto" w:fill="FFFFFF"/>
              </w:rPr>
              <w:t>Animals are suited to their microhabitats because of features that help them survive there, e.g.:</w:t>
            </w:r>
          </w:p>
          <w:p w14:paraId="17D85632" w14:textId="47377259" w:rsidR="008F1377" w:rsidRPr="008F1377" w:rsidRDefault="008F1377" w:rsidP="008F1377">
            <w:pPr>
              <w:textAlignment w:val="baseline"/>
              <w:rPr>
                <w:rFonts w:asciiTheme="majorHAnsi" w:hAnsiTheme="majorHAnsi" w:cstheme="majorHAnsi"/>
                <w:color w:val="333333"/>
                <w:sz w:val="18"/>
                <w:szCs w:val="18"/>
                <w:shd w:val="clear" w:color="auto" w:fill="FFFFFF"/>
              </w:rPr>
            </w:pPr>
            <w:r>
              <w:rPr>
                <w:rFonts w:asciiTheme="majorHAnsi" w:hAnsiTheme="majorHAnsi" w:cstheme="majorHAnsi"/>
                <w:color w:val="333333"/>
                <w:sz w:val="18"/>
                <w:szCs w:val="18"/>
                <w:shd w:val="clear" w:color="auto" w:fill="FFFFFF"/>
              </w:rPr>
              <w:t>Worms can burrow in soil</w:t>
            </w:r>
          </w:p>
          <w:p w14:paraId="683CAFE7" w14:textId="77777777" w:rsidR="008F1377" w:rsidRPr="008F1377" w:rsidRDefault="008F1377" w:rsidP="008F1377">
            <w:pPr>
              <w:textAlignment w:val="baseline"/>
              <w:rPr>
                <w:rFonts w:asciiTheme="majorHAnsi" w:hAnsiTheme="majorHAnsi" w:cstheme="majorHAnsi"/>
                <w:color w:val="333333"/>
                <w:sz w:val="18"/>
                <w:szCs w:val="18"/>
                <w:shd w:val="clear" w:color="auto" w:fill="FFFFFF"/>
              </w:rPr>
            </w:pPr>
          </w:p>
          <w:p w14:paraId="25A95DE9" w14:textId="7B3522CE" w:rsidR="00DC4643" w:rsidRPr="00DC4643" w:rsidRDefault="008F1377" w:rsidP="008F1377">
            <w:pPr>
              <w:textAlignment w:val="baseline"/>
              <w:rPr>
                <w:rFonts w:asciiTheme="majorHAnsi" w:hAnsiTheme="majorHAnsi" w:cstheme="majorHAnsi"/>
                <w:color w:val="333333"/>
                <w:sz w:val="18"/>
                <w:szCs w:val="18"/>
                <w:shd w:val="clear" w:color="auto" w:fill="FFFFFF"/>
              </w:rPr>
            </w:pPr>
            <w:r w:rsidRPr="008F1377">
              <w:rPr>
                <w:rFonts w:asciiTheme="majorHAnsi" w:hAnsiTheme="majorHAnsi" w:cstheme="majorHAnsi"/>
                <w:color w:val="333333"/>
                <w:sz w:val="18"/>
                <w:szCs w:val="18"/>
                <w:shd w:val="clear" w:color="auto" w:fill="FFFFFF"/>
              </w:rPr>
              <w:t>If the conditions in a microhabitat change (e.g. it becomes too dry), some animals may not survive there anymore.</w:t>
            </w:r>
          </w:p>
        </w:tc>
        <w:tc>
          <w:tcPr>
            <w:tcW w:w="2500" w:type="dxa"/>
            <w:gridSpan w:val="2"/>
          </w:tcPr>
          <w:p w14:paraId="6DB0C14C" w14:textId="77777777" w:rsidR="008F1377" w:rsidRPr="00A70C37" w:rsidRDefault="008F1377" w:rsidP="008F1377">
            <w:pPr>
              <w:rPr>
                <w:rFonts w:asciiTheme="majorHAnsi" w:hAnsiTheme="majorHAnsi" w:cstheme="majorHAnsi"/>
                <w:sz w:val="18"/>
                <w:szCs w:val="18"/>
              </w:rPr>
            </w:pPr>
            <w:r w:rsidRPr="00A70C37">
              <w:rPr>
                <w:rFonts w:asciiTheme="majorHAnsi" w:hAnsiTheme="majorHAnsi" w:cstheme="majorHAnsi"/>
                <w:sz w:val="18"/>
                <w:szCs w:val="18"/>
              </w:rPr>
              <w:t>A microhabitat is a small, specific environment within a larger habitat (e.g. under a log, in a rock crevice, in leaf litter, or in a patch of grass).</w:t>
            </w:r>
          </w:p>
          <w:p w14:paraId="30F46D1B" w14:textId="77777777" w:rsidR="008F1377" w:rsidRPr="00A70C37" w:rsidRDefault="008F1377" w:rsidP="008F1377">
            <w:pPr>
              <w:rPr>
                <w:rFonts w:asciiTheme="majorHAnsi" w:hAnsiTheme="majorHAnsi" w:cstheme="majorHAnsi"/>
                <w:sz w:val="18"/>
                <w:szCs w:val="18"/>
              </w:rPr>
            </w:pPr>
          </w:p>
          <w:p w14:paraId="2C0A7F40" w14:textId="77777777" w:rsidR="008F1377" w:rsidRPr="00A70C37" w:rsidRDefault="008F1377" w:rsidP="008F1377">
            <w:pPr>
              <w:rPr>
                <w:rFonts w:asciiTheme="majorHAnsi" w:hAnsiTheme="majorHAnsi" w:cstheme="majorHAnsi"/>
                <w:sz w:val="18"/>
                <w:szCs w:val="18"/>
              </w:rPr>
            </w:pPr>
            <w:r w:rsidRPr="00A70C37">
              <w:rPr>
                <w:rFonts w:asciiTheme="majorHAnsi" w:hAnsiTheme="majorHAnsi" w:cstheme="majorHAnsi"/>
                <w:sz w:val="18"/>
                <w:szCs w:val="18"/>
              </w:rPr>
              <w:t>Each microhabitat has particular conditions like light, moisture, temperature, and shelter that affect what can live there.</w:t>
            </w:r>
          </w:p>
          <w:p w14:paraId="29C076F2" w14:textId="77777777" w:rsidR="008F1377" w:rsidRPr="00A70C37" w:rsidRDefault="008F1377" w:rsidP="008F1377">
            <w:pPr>
              <w:rPr>
                <w:rFonts w:asciiTheme="majorHAnsi" w:hAnsiTheme="majorHAnsi" w:cstheme="majorHAnsi"/>
                <w:sz w:val="18"/>
                <w:szCs w:val="18"/>
              </w:rPr>
            </w:pPr>
          </w:p>
          <w:p w14:paraId="579FDA55" w14:textId="77777777" w:rsidR="008F1377" w:rsidRPr="00A70C37" w:rsidRDefault="008F1377" w:rsidP="008F1377">
            <w:pPr>
              <w:rPr>
                <w:rFonts w:asciiTheme="majorHAnsi" w:hAnsiTheme="majorHAnsi" w:cstheme="majorHAnsi"/>
                <w:sz w:val="18"/>
                <w:szCs w:val="18"/>
              </w:rPr>
            </w:pPr>
            <w:r w:rsidRPr="00A70C37">
              <w:rPr>
                <w:rFonts w:asciiTheme="majorHAnsi" w:hAnsiTheme="majorHAnsi" w:cstheme="majorHAnsi"/>
                <w:sz w:val="18"/>
                <w:szCs w:val="18"/>
              </w:rPr>
              <w:t>Different plants and animals live in different microhabitats depending on what they need to survive.</w:t>
            </w:r>
          </w:p>
          <w:p w14:paraId="2A87E677" w14:textId="77777777" w:rsidR="008F1377" w:rsidRPr="00A70C37" w:rsidRDefault="008F1377" w:rsidP="008F1377">
            <w:pPr>
              <w:rPr>
                <w:rFonts w:asciiTheme="majorHAnsi" w:hAnsiTheme="majorHAnsi" w:cstheme="majorHAnsi"/>
                <w:sz w:val="18"/>
                <w:szCs w:val="18"/>
              </w:rPr>
            </w:pPr>
          </w:p>
          <w:p w14:paraId="3AA1392D" w14:textId="77777777" w:rsidR="008F1377" w:rsidRPr="00A70C37" w:rsidRDefault="008F1377" w:rsidP="008F1377">
            <w:pPr>
              <w:rPr>
                <w:rFonts w:asciiTheme="majorHAnsi" w:hAnsiTheme="majorHAnsi" w:cstheme="majorHAnsi"/>
                <w:sz w:val="18"/>
                <w:szCs w:val="18"/>
              </w:rPr>
            </w:pPr>
            <w:r w:rsidRPr="00A70C37">
              <w:rPr>
                <w:rFonts w:asciiTheme="majorHAnsi" w:hAnsiTheme="majorHAnsi" w:cstheme="majorHAnsi"/>
                <w:sz w:val="18"/>
                <w:szCs w:val="18"/>
              </w:rPr>
              <w:t>Animals and plants have features or behaviours that make them well-suited (adapted) to their microhabitat.</w:t>
            </w:r>
          </w:p>
          <w:p w14:paraId="755F3268" w14:textId="7E1FC7D8" w:rsidR="008F1377" w:rsidRPr="00A70C37" w:rsidRDefault="005F4FC8" w:rsidP="008F1377">
            <w:pPr>
              <w:rPr>
                <w:rFonts w:asciiTheme="majorHAnsi" w:hAnsiTheme="majorHAnsi" w:cstheme="majorHAnsi"/>
                <w:sz w:val="18"/>
                <w:szCs w:val="18"/>
                <w:u w:val="single"/>
              </w:rPr>
            </w:pPr>
            <w:r w:rsidRPr="00A70C37">
              <w:rPr>
                <w:rFonts w:asciiTheme="majorHAnsi" w:hAnsiTheme="majorHAnsi" w:cstheme="majorHAnsi"/>
                <w:sz w:val="18"/>
                <w:szCs w:val="18"/>
                <w:u w:val="single"/>
              </w:rPr>
              <w:t>Examples:</w:t>
            </w:r>
          </w:p>
          <w:p w14:paraId="6CF11F9B" w14:textId="2CC4799D" w:rsidR="008F1377" w:rsidRPr="00A70C37" w:rsidRDefault="008F1377" w:rsidP="008F1377">
            <w:pPr>
              <w:rPr>
                <w:rFonts w:asciiTheme="majorHAnsi" w:hAnsiTheme="majorHAnsi" w:cstheme="majorHAnsi"/>
                <w:sz w:val="18"/>
                <w:szCs w:val="18"/>
              </w:rPr>
            </w:pPr>
            <w:r w:rsidRPr="00A70C37">
              <w:rPr>
                <w:rFonts w:asciiTheme="majorHAnsi" w:hAnsiTheme="majorHAnsi" w:cstheme="majorHAnsi"/>
                <w:sz w:val="18"/>
                <w:szCs w:val="18"/>
              </w:rPr>
              <w:t>Woodlice live under logs because it</w:t>
            </w:r>
            <w:r w:rsidR="005F4FC8" w:rsidRPr="00A70C37">
              <w:rPr>
                <w:rFonts w:asciiTheme="majorHAnsi" w:hAnsiTheme="majorHAnsi" w:cstheme="majorHAnsi"/>
                <w:sz w:val="18"/>
                <w:szCs w:val="18"/>
              </w:rPr>
              <w:t>’s dark and damp.</w:t>
            </w:r>
          </w:p>
          <w:p w14:paraId="051A07ED" w14:textId="536C1B87" w:rsidR="008F1377" w:rsidRPr="00A70C37" w:rsidRDefault="008F1377" w:rsidP="008F1377">
            <w:pPr>
              <w:rPr>
                <w:rFonts w:asciiTheme="majorHAnsi" w:hAnsiTheme="majorHAnsi" w:cstheme="majorHAnsi"/>
                <w:sz w:val="18"/>
                <w:szCs w:val="18"/>
              </w:rPr>
            </w:pPr>
            <w:r w:rsidRPr="00A70C37">
              <w:rPr>
                <w:rFonts w:asciiTheme="majorHAnsi" w:hAnsiTheme="majorHAnsi" w:cstheme="majorHAnsi"/>
                <w:sz w:val="18"/>
                <w:szCs w:val="18"/>
              </w:rPr>
              <w:t xml:space="preserve">Worms live in </w:t>
            </w:r>
            <w:r w:rsidR="005F4FC8" w:rsidRPr="00A70C37">
              <w:rPr>
                <w:rFonts w:asciiTheme="majorHAnsi" w:hAnsiTheme="majorHAnsi" w:cstheme="majorHAnsi"/>
                <w:sz w:val="18"/>
                <w:szCs w:val="18"/>
              </w:rPr>
              <w:t>soil where it’s moist and cool.</w:t>
            </w:r>
          </w:p>
          <w:p w14:paraId="52AEBF47" w14:textId="77777777" w:rsidR="008F1377" w:rsidRPr="00A70C37" w:rsidRDefault="008F1377" w:rsidP="008F1377">
            <w:pPr>
              <w:rPr>
                <w:rFonts w:asciiTheme="majorHAnsi" w:hAnsiTheme="majorHAnsi" w:cstheme="majorHAnsi"/>
                <w:sz w:val="18"/>
                <w:szCs w:val="18"/>
              </w:rPr>
            </w:pPr>
            <w:r w:rsidRPr="00A70C37">
              <w:rPr>
                <w:rFonts w:asciiTheme="majorHAnsi" w:hAnsiTheme="majorHAnsi" w:cstheme="majorHAnsi"/>
                <w:sz w:val="18"/>
                <w:szCs w:val="18"/>
              </w:rPr>
              <w:t>Moss grows in shady, damp places.</w:t>
            </w:r>
          </w:p>
          <w:p w14:paraId="14ECD8C4" w14:textId="77777777" w:rsidR="008F1377" w:rsidRPr="00A70C37" w:rsidRDefault="008F1377" w:rsidP="008F1377">
            <w:pPr>
              <w:rPr>
                <w:rFonts w:asciiTheme="majorHAnsi" w:hAnsiTheme="majorHAnsi" w:cstheme="majorHAnsi"/>
                <w:sz w:val="18"/>
                <w:szCs w:val="18"/>
              </w:rPr>
            </w:pPr>
          </w:p>
          <w:p w14:paraId="31160D76" w14:textId="5D44A61A" w:rsidR="00DC4643" w:rsidRPr="00F9056C" w:rsidRDefault="008F1377" w:rsidP="008F1377">
            <w:pPr>
              <w:rPr>
                <w:rFonts w:asciiTheme="majorHAnsi" w:hAnsiTheme="majorHAnsi" w:cstheme="majorHAnsi"/>
                <w:sz w:val="16"/>
                <w:szCs w:val="18"/>
              </w:rPr>
            </w:pPr>
            <w:r w:rsidRPr="00A70C37">
              <w:rPr>
                <w:rFonts w:asciiTheme="majorHAnsi" w:hAnsiTheme="majorHAnsi" w:cstheme="majorHAnsi"/>
                <w:sz w:val="18"/>
                <w:szCs w:val="18"/>
              </w:rPr>
              <w:t>Living things rely on their microhabitat to get food, shelter, and the right conditions for survival.</w:t>
            </w:r>
          </w:p>
        </w:tc>
        <w:tc>
          <w:tcPr>
            <w:tcW w:w="2321" w:type="dxa"/>
          </w:tcPr>
          <w:p w14:paraId="63F98931" w14:textId="77777777" w:rsidR="00A70C37" w:rsidRPr="00A70C37" w:rsidRDefault="00A70C37" w:rsidP="00A70C37">
            <w:pPr>
              <w:rPr>
                <w:rFonts w:asciiTheme="majorHAnsi" w:hAnsiTheme="majorHAnsi" w:cstheme="majorHAnsi"/>
                <w:sz w:val="18"/>
                <w:szCs w:val="18"/>
              </w:rPr>
            </w:pPr>
            <w:r w:rsidRPr="00A70C37">
              <w:rPr>
                <w:rFonts w:asciiTheme="majorHAnsi" w:hAnsiTheme="majorHAnsi" w:cstheme="majorHAnsi"/>
                <w:sz w:val="18"/>
                <w:szCs w:val="18"/>
              </w:rPr>
              <w:t>A habitat is a natural environment where plants and animals live and get what they need to survive: food, water, air, shelter, and space.</w:t>
            </w:r>
          </w:p>
          <w:p w14:paraId="77111A01" w14:textId="77777777" w:rsidR="00A70C37" w:rsidRPr="00A70C37" w:rsidRDefault="00A70C37" w:rsidP="00A70C37">
            <w:pPr>
              <w:rPr>
                <w:rFonts w:asciiTheme="majorHAnsi" w:hAnsiTheme="majorHAnsi" w:cstheme="majorHAnsi"/>
                <w:sz w:val="18"/>
                <w:szCs w:val="18"/>
              </w:rPr>
            </w:pPr>
          </w:p>
          <w:p w14:paraId="661F8635" w14:textId="570061C3" w:rsidR="00A70C37" w:rsidRPr="00A70C37" w:rsidRDefault="00A70C37" w:rsidP="00A70C37">
            <w:pPr>
              <w:rPr>
                <w:rFonts w:asciiTheme="majorHAnsi" w:hAnsiTheme="majorHAnsi" w:cstheme="majorHAnsi"/>
                <w:sz w:val="18"/>
                <w:szCs w:val="18"/>
              </w:rPr>
            </w:pPr>
            <w:r w:rsidRPr="00A70C37">
              <w:rPr>
                <w:rFonts w:asciiTheme="majorHAnsi" w:hAnsiTheme="majorHAnsi" w:cstheme="majorHAnsi"/>
                <w:sz w:val="18"/>
                <w:szCs w:val="18"/>
              </w:rPr>
              <w:t xml:space="preserve">Different habitats exist around the world (e.g. deserts, rainforests, oceans, polar regions, woodlands, and grasslands), and they </w:t>
            </w:r>
            <w:r>
              <w:rPr>
                <w:rFonts w:asciiTheme="majorHAnsi" w:hAnsiTheme="majorHAnsi" w:cstheme="majorHAnsi"/>
                <w:sz w:val="18"/>
                <w:szCs w:val="18"/>
              </w:rPr>
              <w:t xml:space="preserve">contain living things </w:t>
            </w:r>
            <w:proofErr w:type="spellStart"/>
            <w:r>
              <w:rPr>
                <w:rFonts w:asciiTheme="majorHAnsi" w:hAnsiTheme="majorHAnsi" w:cstheme="majorHAnsi"/>
                <w:sz w:val="18"/>
                <w:szCs w:val="18"/>
              </w:rPr>
              <w:t>specially</w:t>
            </w:r>
            <w:proofErr w:type="spellEnd"/>
            <w:r>
              <w:rPr>
                <w:rFonts w:asciiTheme="majorHAnsi" w:hAnsiTheme="majorHAnsi" w:cstheme="majorHAnsi"/>
                <w:sz w:val="18"/>
                <w:szCs w:val="18"/>
              </w:rPr>
              <w:t xml:space="preserve"> </w:t>
            </w:r>
            <w:r w:rsidRPr="00A70C37">
              <w:rPr>
                <w:rFonts w:asciiTheme="majorHAnsi" w:hAnsiTheme="majorHAnsi" w:cstheme="majorHAnsi"/>
                <w:sz w:val="18"/>
                <w:szCs w:val="18"/>
              </w:rPr>
              <w:t>suited to those conditions.</w:t>
            </w:r>
          </w:p>
          <w:p w14:paraId="626C842E" w14:textId="77777777" w:rsidR="00A70C37" w:rsidRPr="00A70C37" w:rsidRDefault="00A70C37" w:rsidP="00A70C37">
            <w:pPr>
              <w:rPr>
                <w:rFonts w:asciiTheme="majorHAnsi" w:hAnsiTheme="majorHAnsi" w:cstheme="majorHAnsi"/>
                <w:sz w:val="18"/>
                <w:szCs w:val="18"/>
              </w:rPr>
            </w:pPr>
          </w:p>
          <w:p w14:paraId="44039089" w14:textId="314072A3" w:rsidR="00A70C37" w:rsidRPr="00A70C37" w:rsidRDefault="00A70C37" w:rsidP="00A70C37">
            <w:pPr>
              <w:rPr>
                <w:rFonts w:asciiTheme="majorHAnsi" w:hAnsiTheme="majorHAnsi" w:cstheme="majorHAnsi"/>
                <w:sz w:val="18"/>
                <w:szCs w:val="18"/>
                <w:u w:val="single"/>
              </w:rPr>
            </w:pPr>
            <w:r w:rsidRPr="00A70C37">
              <w:rPr>
                <w:rFonts w:asciiTheme="majorHAnsi" w:hAnsiTheme="majorHAnsi" w:cstheme="majorHAnsi"/>
                <w:sz w:val="18"/>
                <w:szCs w:val="18"/>
                <w:u w:val="single"/>
              </w:rPr>
              <w:t>Living things depend on each other:</w:t>
            </w:r>
          </w:p>
          <w:p w14:paraId="639B35C6" w14:textId="4E31F465" w:rsidR="00A70C37" w:rsidRPr="00A70C37" w:rsidRDefault="00A70C37" w:rsidP="00A70C37">
            <w:pPr>
              <w:rPr>
                <w:rFonts w:asciiTheme="majorHAnsi" w:hAnsiTheme="majorHAnsi" w:cstheme="majorHAnsi"/>
                <w:sz w:val="18"/>
                <w:szCs w:val="18"/>
              </w:rPr>
            </w:pPr>
            <w:r w:rsidRPr="00A70C37">
              <w:rPr>
                <w:rFonts w:asciiTheme="majorHAnsi" w:hAnsiTheme="majorHAnsi" w:cstheme="majorHAnsi"/>
                <w:sz w:val="18"/>
                <w:szCs w:val="18"/>
              </w:rPr>
              <w:t xml:space="preserve">Animals depend </w:t>
            </w:r>
            <w:r>
              <w:rPr>
                <w:rFonts w:asciiTheme="majorHAnsi" w:hAnsiTheme="majorHAnsi" w:cstheme="majorHAnsi"/>
                <w:sz w:val="18"/>
                <w:szCs w:val="18"/>
              </w:rPr>
              <w:t>on plants for food and shelter.</w:t>
            </w:r>
          </w:p>
          <w:p w14:paraId="546AC844" w14:textId="77777777" w:rsidR="00A70C37" w:rsidRPr="00A70C37" w:rsidRDefault="00A70C37" w:rsidP="00A70C37">
            <w:pPr>
              <w:rPr>
                <w:rFonts w:asciiTheme="majorHAnsi" w:hAnsiTheme="majorHAnsi" w:cstheme="majorHAnsi"/>
                <w:sz w:val="18"/>
                <w:szCs w:val="18"/>
              </w:rPr>
            </w:pPr>
            <w:r w:rsidRPr="00A70C37">
              <w:rPr>
                <w:rFonts w:asciiTheme="majorHAnsi" w:hAnsiTheme="majorHAnsi" w:cstheme="majorHAnsi"/>
                <w:sz w:val="18"/>
                <w:szCs w:val="18"/>
              </w:rPr>
              <w:t>Some animals eat other animals.</w:t>
            </w:r>
          </w:p>
          <w:p w14:paraId="1F91C2A7" w14:textId="77777777" w:rsidR="00A70C37" w:rsidRPr="00A70C37" w:rsidRDefault="00A70C37" w:rsidP="00A70C37">
            <w:pPr>
              <w:rPr>
                <w:rFonts w:asciiTheme="majorHAnsi" w:hAnsiTheme="majorHAnsi" w:cstheme="majorHAnsi"/>
                <w:sz w:val="18"/>
                <w:szCs w:val="18"/>
              </w:rPr>
            </w:pPr>
          </w:p>
          <w:p w14:paraId="35E5545D" w14:textId="77777777" w:rsidR="00A70C37" w:rsidRPr="00A70C37" w:rsidRDefault="00A70C37" w:rsidP="00A70C37">
            <w:pPr>
              <w:rPr>
                <w:rFonts w:asciiTheme="majorHAnsi" w:hAnsiTheme="majorHAnsi" w:cstheme="majorHAnsi"/>
                <w:sz w:val="18"/>
                <w:szCs w:val="18"/>
              </w:rPr>
            </w:pPr>
            <w:r w:rsidRPr="00A70C37">
              <w:rPr>
                <w:rFonts w:asciiTheme="majorHAnsi" w:hAnsiTheme="majorHAnsi" w:cstheme="majorHAnsi"/>
                <w:sz w:val="18"/>
                <w:szCs w:val="18"/>
              </w:rPr>
              <w:t>Plants may rely on animals (e.g. bees pollinating flowers).</w:t>
            </w:r>
          </w:p>
          <w:p w14:paraId="39E24981" w14:textId="77777777" w:rsidR="00A70C37" w:rsidRPr="00A70C37" w:rsidRDefault="00A70C37" w:rsidP="00A70C37">
            <w:pPr>
              <w:rPr>
                <w:rFonts w:asciiTheme="majorHAnsi" w:hAnsiTheme="majorHAnsi" w:cstheme="majorHAnsi"/>
                <w:sz w:val="18"/>
                <w:szCs w:val="18"/>
              </w:rPr>
            </w:pPr>
          </w:p>
          <w:p w14:paraId="392AABE9" w14:textId="77777777" w:rsidR="00A70C37" w:rsidRPr="00A70C37" w:rsidRDefault="00A70C37" w:rsidP="00A70C37">
            <w:pPr>
              <w:rPr>
                <w:rFonts w:asciiTheme="majorHAnsi" w:hAnsiTheme="majorHAnsi" w:cstheme="majorHAnsi"/>
                <w:sz w:val="18"/>
                <w:szCs w:val="18"/>
              </w:rPr>
            </w:pPr>
            <w:r w:rsidRPr="00A70C37">
              <w:rPr>
                <w:rFonts w:asciiTheme="majorHAnsi" w:hAnsiTheme="majorHAnsi" w:cstheme="majorHAnsi"/>
                <w:sz w:val="18"/>
                <w:szCs w:val="18"/>
              </w:rPr>
              <w:t>If part of the food chain disappears, it can affect the whole habitat.</w:t>
            </w:r>
          </w:p>
          <w:p w14:paraId="3511DF83" w14:textId="77777777" w:rsidR="00A70C37" w:rsidRPr="00A70C37" w:rsidRDefault="00A70C37" w:rsidP="00A70C37">
            <w:pPr>
              <w:rPr>
                <w:rFonts w:asciiTheme="majorHAnsi" w:hAnsiTheme="majorHAnsi" w:cstheme="majorHAnsi"/>
                <w:sz w:val="18"/>
                <w:szCs w:val="18"/>
              </w:rPr>
            </w:pPr>
          </w:p>
          <w:p w14:paraId="678CF6E8" w14:textId="77777777" w:rsidR="00A70C37" w:rsidRPr="00A70C37" w:rsidRDefault="00A70C37" w:rsidP="00A70C37">
            <w:pPr>
              <w:rPr>
                <w:rFonts w:asciiTheme="majorHAnsi" w:hAnsiTheme="majorHAnsi" w:cstheme="majorHAnsi"/>
                <w:sz w:val="18"/>
                <w:szCs w:val="18"/>
              </w:rPr>
            </w:pPr>
          </w:p>
          <w:p w14:paraId="1D2108F0" w14:textId="25E92170" w:rsidR="00DC4643" w:rsidRPr="00345C45" w:rsidRDefault="00A70C37" w:rsidP="00A70C37">
            <w:pPr>
              <w:rPr>
                <w:rFonts w:asciiTheme="majorHAnsi" w:hAnsiTheme="majorHAnsi" w:cstheme="majorHAnsi"/>
                <w:sz w:val="18"/>
                <w:szCs w:val="18"/>
              </w:rPr>
            </w:pPr>
            <w:r w:rsidRPr="00A70C37">
              <w:rPr>
                <w:rFonts w:asciiTheme="majorHAnsi" w:hAnsiTheme="majorHAnsi" w:cstheme="majorHAnsi"/>
                <w:sz w:val="18"/>
                <w:szCs w:val="18"/>
              </w:rPr>
              <w:t>Animals and plants have adaptations (features or behaviours) that help them survive in their specific habitat.</w:t>
            </w:r>
          </w:p>
        </w:tc>
        <w:tc>
          <w:tcPr>
            <w:tcW w:w="2507" w:type="dxa"/>
          </w:tcPr>
          <w:p w14:paraId="6AA84102" w14:textId="77777777" w:rsidR="00A70C37" w:rsidRPr="00A70C37" w:rsidRDefault="00A70C37" w:rsidP="00A70C37">
            <w:pPr>
              <w:rPr>
                <w:rFonts w:asciiTheme="majorHAnsi" w:hAnsiTheme="majorHAnsi" w:cstheme="majorHAnsi"/>
                <w:sz w:val="18"/>
                <w:szCs w:val="18"/>
              </w:rPr>
            </w:pPr>
            <w:r w:rsidRPr="00A70C37">
              <w:rPr>
                <w:rFonts w:asciiTheme="majorHAnsi" w:hAnsiTheme="majorHAnsi" w:cstheme="majorHAnsi"/>
                <w:sz w:val="18"/>
                <w:szCs w:val="18"/>
              </w:rPr>
              <w:t>A food chain shows how energy and nutrients are passed from one living thing to another.</w:t>
            </w:r>
          </w:p>
          <w:p w14:paraId="53D2DEC3" w14:textId="77777777" w:rsidR="00A70C37" w:rsidRPr="00A70C37" w:rsidRDefault="00A70C37" w:rsidP="00A70C37">
            <w:pPr>
              <w:rPr>
                <w:rFonts w:asciiTheme="majorHAnsi" w:hAnsiTheme="majorHAnsi" w:cstheme="majorHAnsi"/>
                <w:sz w:val="18"/>
                <w:szCs w:val="18"/>
              </w:rPr>
            </w:pPr>
          </w:p>
          <w:p w14:paraId="5BB8D467" w14:textId="77777777" w:rsidR="00A70C37" w:rsidRPr="00A70C37" w:rsidRDefault="00A70C37" w:rsidP="00A70C37">
            <w:pPr>
              <w:rPr>
                <w:rFonts w:asciiTheme="majorHAnsi" w:hAnsiTheme="majorHAnsi" w:cstheme="majorHAnsi"/>
                <w:sz w:val="18"/>
                <w:szCs w:val="18"/>
              </w:rPr>
            </w:pPr>
            <w:r w:rsidRPr="00A70C37">
              <w:rPr>
                <w:rFonts w:asciiTheme="majorHAnsi" w:hAnsiTheme="majorHAnsi" w:cstheme="majorHAnsi"/>
                <w:sz w:val="18"/>
                <w:szCs w:val="18"/>
              </w:rPr>
              <w:t>All food chains start with a plant (a producer) because plants make their own food using sunlight.</w:t>
            </w:r>
          </w:p>
          <w:p w14:paraId="5CB94D08" w14:textId="77777777" w:rsidR="00A70C37" w:rsidRPr="00A70C37" w:rsidRDefault="00A70C37" w:rsidP="00A70C37">
            <w:pPr>
              <w:rPr>
                <w:rFonts w:asciiTheme="majorHAnsi" w:hAnsiTheme="majorHAnsi" w:cstheme="majorHAnsi"/>
                <w:sz w:val="18"/>
                <w:szCs w:val="18"/>
              </w:rPr>
            </w:pPr>
          </w:p>
          <w:p w14:paraId="4BCD0F09" w14:textId="77777777" w:rsidR="00A70C37" w:rsidRPr="00A70C37" w:rsidRDefault="00A70C37" w:rsidP="00A70C37">
            <w:pPr>
              <w:rPr>
                <w:rFonts w:asciiTheme="majorHAnsi" w:hAnsiTheme="majorHAnsi" w:cstheme="majorHAnsi"/>
                <w:sz w:val="18"/>
                <w:szCs w:val="18"/>
              </w:rPr>
            </w:pPr>
            <w:r w:rsidRPr="00A70C37">
              <w:rPr>
                <w:rFonts w:asciiTheme="majorHAnsi" w:hAnsiTheme="majorHAnsi" w:cstheme="majorHAnsi"/>
                <w:sz w:val="18"/>
                <w:szCs w:val="18"/>
              </w:rPr>
              <w:t>Animals are consumers – they get their energy by eating other living things.</w:t>
            </w:r>
          </w:p>
          <w:p w14:paraId="14C6B206" w14:textId="77777777" w:rsidR="00A70C37" w:rsidRPr="00A70C37" w:rsidRDefault="00A70C37" w:rsidP="00A70C37">
            <w:pPr>
              <w:rPr>
                <w:rFonts w:asciiTheme="majorHAnsi" w:hAnsiTheme="majorHAnsi" w:cstheme="majorHAnsi"/>
                <w:sz w:val="18"/>
                <w:szCs w:val="18"/>
              </w:rPr>
            </w:pPr>
          </w:p>
          <w:p w14:paraId="470F6979" w14:textId="582CD0E2" w:rsidR="00A70C37" w:rsidRPr="00A70C37" w:rsidRDefault="00A70C37" w:rsidP="00A70C37">
            <w:pPr>
              <w:rPr>
                <w:rFonts w:asciiTheme="majorHAnsi" w:hAnsiTheme="majorHAnsi" w:cstheme="majorHAnsi"/>
                <w:sz w:val="18"/>
                <w:szCs w:val="18"/>
                <w:u w:val="single"/>
              </w:rPr>
            </w:pPr>
            <w:r w:rsidRPr="00A70C37">
              <w:rPr>
                <w:rFonts w:asciiTheme="majorHAnsi" w:hAnsiTheme="majorHAnsi" w:cstheme="majorHAnsi"/>
                <w:sz w:val="18"/>
                <w:szCs w:val="18"/>
                <w:u w:val="single"/>
              </w:rPr>
              <w:t>There are different types of consumers:</w:t>
            </w:r>
          </w:p>
          <w:p w14:paraId="12BCF33B" w14:textId="6C1E0E31" w:rsidR="00A70C37" w:rsidRPr="00A70C37" w:rsidRDefault="00A70C37" w:rsidP="00A70C37">
            <w:pPr>
              <w:rPr>
                <w:rFonts w:asciiTheme="majorHAnsi" w:hAnsiTheme="majorHAnsi" w:cstheme="majorHAnsi"/>
                <w:sz w:val="18"/>
                <w:szCs w:val="18"/>
              </w:rPr>
            </w:pPr>
            <w:r w:rsidRPr="00A70C37">
              <w:rPr>
                <w:rFonts w:asciiTheme="majorHAnsi" w:hAnsiTheme="majorHAnsi" w:cstheme="majorHAnsi"/>
                <w:sz w:val="18"/>
                <w:szCs w:val="18"/>
              </w:rPr>
              <w:t xml:space="preserve">Herbivores </w:t>
            </w:r>
            <w:r>
              <w:rPr>
                <w:rFonts w:asciiTheme="majorHAnsi" w:hAnsiTheme="majorHAnsi" w:cstheme="majorHAnsi"/>
                <w:sz w:val="18"/>
                <w:szCs w:val="18"/>
              </w:rPr>
              <w:t>eat plants (e.g. rabbits, deer)</w:t>
            </w:r>
          </w:p>
          <w:p w14:paraId="289F598A" w14:textId="7C6D0E50" w:rsidR="00A70C37" w:rsidRPr="00A70C37" w:rsidRDefault="00A70C37" w:rsidP="00A70C37">
            <w:pPr>
              <w:rPr>
                <w:rFonts w:asciiTheme="majorHAnsi" w:hAnsiTheme="majorHAnsi" w:cstheme="majorHAnsi"/>
                <w:sz w:val="18"/>
                <w:szCs w:val="18"/>
              </w:rPr>
            </w:pPr>
            <w:r w:rsidRPr="00A70C37">
              <w:rPr>
                <w:rFonts w:asciiTheme="majorHAnsi" w:hAnsiTheme="majorHAnsi" w:cstheme="majorHAnsi"/>
                <w:sz w:val="18"/>
                <w:szCs w:val="18"/>
              </w:rPr>
              <w:t>Carnivores eat o</w:t>
            </w:r>
            <w:r>
              <w:rPr>
                <w:rFonts w:asciiTheme="majorHAnsi" w:hAnsiTheme="majorHAnsi" w:cstheme="majorHAnsi"/>
                <w:sz w:val="18"/>
                <w:szCs w:val="18"/>
              </w:rPr>
              <w:t>ther animals (e.g. lions, owls)</w:t>
            </w:r>
          </w:p>
          <w:p w14:paraId="043AD87B" w14:textId="77777777" w:rsidR="00A70C37" w:rsidRPr="00A70C37" w:rsidRDefault="00A70C37" w:rsidP="00A70C37">
            <w:pPr>
              <w:rPr>
                <w:rFonts w:asciiTheme="majorHAnsi" w:hAnsiTheme="majorHAnsi" w:cstheme="majorHAnsi"/>
                <w:sz w:val="18"/>
                <w:szCs w:val="18"/>
              </w:rPr>
            </w:pPr>
            <w:r w:rsidRPr="00A70C37">
              <w:rPr>
                <w:rFonts w:asciiTheme="majorHAnsi" w:hAnsiTheme="majorHAnsi" w:cstheme="majorHAnsi"/>
                <w:sz w:val="18"/>
                <w:szCs w:val="18"/>
              </w:rPr>
              <w:t>Omnivores eat both plants and animals (e.g. humans, bears)</w:t>
            </w:r>
          </w:p>
          <w:p w14:paraId="608F95E3" w14:textId="77777777" w:rsidR="00A70C37" w:rsidRPr="00A70C37" w:rsidRDefault="00A70C37" w:rsidP="00A70C37">
            <w:pPr>
              <w:rPr>
                <w:rFonts w:asciiTheme="majorHAnsi" w:hAnsiTheme="majorHAnsi" w:cstheme="majorHAnsi"/>
                <w:sz w:val="18"/>
                <w:szCs w:val="18"/>
              </w:rPr>
            </w:pPr>
          </w:p>
          <w:p w14:paraId="7F760FEF" w14:textId="77777777" w:rsidR="00A70C37" w:rsidRPr="00A70C37" w:rsidRDefault="00A70C37" w:rsidP="00A70C37">
            <w:pPr>
              <w:rPr>
                <w:rFonts w:asciiTheme="majorHAnsi" w:hAnsiTheme="majorHAnsi" w:cstheme="majorHAnsi"/>
                <w:sz w:val="18"/>
                <w:szCs w:val="18"/>
              </w:rPr>
            </w:pPr>
            <w:r w:rsidRPr="00A70C37">
              <w:rPr>
                <w:rFonts w:asciiTheme="majorHAnsi" w:hAnsiTheme="majorHAnsi" w:cstheme="majorHAnsi"/>
                <w:sz w:val="18"/>
                <w:szCs w:val="18"/>
              </w:rPr>
              <w:t>A simple food chain might look like:</w:t>
            </w:r>
          </w:p>
          <w:p w14:paraId="6F4E484B" w14:textId="77777777" w:rsidR="00A70C37" w:rsidRPr="00A70C37" w:rsidRDefault="00A70C37" w:rsidP="00A70C37">
            <w:pPr>
              <w:rPr>
                <w:rFonts w:asciiTheme="majorHAnsi" w:hAnsiTheme="majorHAnsi" w:cstheme="majorHAnsi"/>
                <w:sz w:val="18"/>
                <w:szCs w:val="18"/>
              </w:rPr>
            </w:pPr>
            <w:r w:rsidRPr="00A70C37">
              <w:rPr>
                <w:rFonts w:asciiTheme="majorHAnsi" w:hAnsiTheme="majorHAnsi" w:cstheme="majorHAnsi"/>
                <w:sz w:val="18"/>
                <w:szCs w:val="18"/>
              </w:rPr>
              <w:t>Grass → Rabbit → Fox</w:t>
            </w:r>
          </w:p>
          <w:p w14:paraId="29386AD8" w14:textId="77777777" w:rsidR="00A70C37" w:rsidRPr="00A70C37" w:rsidRDefault="00A70C37" w:rsidP="00A70C37">
            <w:pPr>
              <w:rPr>
                <w:rFonts w:asciiTheme="majorHAnsi" w:hAnsiTheme="majorHAnsi" w:cstheme="majorHAnsi"/>
                <w:sz w:val="18"/>
                <w:szCs w:val="18"/>
              </w:rPr>
            </w:pPr>
          </w:p>
          <w:p w14:paraId="7467B536" w14:textId="77777777" w:rsidR="00A70C37" w:rsidRPr="00A70C37" w:rsidRDefault="00A70C37" w:rsidP="00A70C37">
            <w:pPr>
              <w:rPr>
                <w:rFonts w:asciiTheme="majorHAnsi" w:hAnsiTheme="majorHAnsi" w:cstheme="majorHAnsi"/>
                <w:sz w:val="18"/>
                <w:szCs w:val="18"/>
              </w:rPr>
            </w:pPr>
            <w:r w:rsidRPr="00A70C37">
              <w:rPr>
                <w:rFonts w:asciiTheme="majorHAnsi" w:hAnsiTheme="majorHAnsi" w:cstheme="majorHAnsi"/>
                <w:sz w:val="18"/>
                <w:szCs w:val="18"/>
              </w:rPr>
              <w:t>If one part of the food chain is missing or affected, it can impact the whole chain.</w:t>
            </w:r>
          </w:p>
          <w:p w14:paraId="499FC32A" w14:textId="77777777" w:rsidR="00A70C37" w:rsidRPr="00A70C37" w:rsidRDefault="00A70C37" w:rsidP="00A70C37">
            <w:pPr>
              <w:rPr>
                <w:rFonts w:asciiTheme="majorHAnsi" w:hAnsiTheme="majorHAnsi" w:cstheme="majorHAnsi"/>
                <w:sz w:val="18"/>
                <w:szCs w:val="18"/>
              </w:rPr>
            </w:pPr>
          </w:p>
          <w:p w14:paraId="6E12C107" w14:textId="110F077D" w:rsidR="00DC4643" w:rsidRPr="004A618A" w:rsidRDefault="00A70C37" w:rsidP="00A70C37">
            <w:pPr>
              <w:rPr>
                <w:rFonts w:asciiTheme="majorHAnsi" w:hAnsiTheme="majorHAnsi" w:cstheme="majorHAnsi"/>
                <w:sz w:val="18"/>
                <w:szCs w:val="18"/>
              </w:rPr>
            </w:pPr>
            <w:r w:rsidRPr="00A70C37">
              <w:rPr>
                <w:rFonts w:asciiTheme="majorHAnsi" w:hAnsiTheme="majorHAnsi" w:cstheme="majorHAnsi"/>
                <w:sz w:val="18"/>
                <w:szCs w:val="18"/>
              </w:rPr>
              <w:t>Some animals may also help plants (e.g. bees spreading pollen while feeding on nectar).</w:t>
            </w:r>
          </w:p>
        </w:tc>
      </w:tr>
      <w:tr w:rsidR="00DC4643" w:rsidRPr="00EE651F" w14:paraId="48CF054A" w14:textId="77777777" w:rsidTr="008273C1">
        <w:trPr>
          <w:trHeight w:val="586"/>
        </w:trPr>
        <w:tc>
          <w:tcPr>
            <w:tcW w:w="1107" w:type="dxa"/>
            <w:shd w:val="clear" w:color="auto" w:fill="A6A6A6" w:themeFill="background1" w:themeFillShade="A6"/>
          </w:tcPr>
          <w:p w14:paraId="46769669" w14:textId="77777777" w:rsidR="00DC4643" w:rsidRPr="00EE651F" w:rsidRDefault="00DC4643" w:rsidP="0033472D">
            <w:pPr>
              <w:rPr>
                <w:rFonts w:asciiTheme="majorHAnsi" w:hAnsiTheme="majorHAnsi" w:cstheme="majorHAnsi"/>
                <w:sz w:val="18"/>
                <w:szCs w:val="18"/>
              </w:rPr>
            </w:pPr>
            <w:r w:rsidRPr="00EE651F">
              <w:rPr>
                <w:rFonts w:asciiTheme="majorHAnsi" w:hAnsiTheme="majorHAnsi" w:cstheme="majorHAnsi"/>
                <w:sz w:val="18"/>
                <w:szCs w:val="18"/>
              </w:rPr>
              <w:t xml:space="preserve">Key skills- how to achieve the LO </w:t>
            </w:r>
          </w:p>
          <w:p w14:paraId="4E7517CE" w14:textId="77777777" w:rsidR="00DC4643" w:rsidRPr="00EE651F" w:rsidRDefault="00DC4643" w:rsidP="0033472D">
            <w:pPr>
              <w:rPr>
                <w:rFonts w:asciiTheme="majorHAnsi" w:hAnsiTheme="majorHAnsi" w:cstheme="majorHAnsi"/>
                <w:sz w:val="18"/>
                <w:szCs w:val="18"/>
              </w:rPr>
            </w:pPr>
            <w:r w:rsidRPr="00EE651F">
              <w:rPr>
                <w:rFonts w:asciiTheme="majorHAnsi" w:hAnsiTheme="majorHAnsi" w:cstheme="majorHAnsi"/>
                <w:sz w:val="18"/>
                <w:szCs w:val="18"/>
              </w:rPr>
              <w:t>(disciplinary knowledge)</w:t>
            </w:r>
          </w:p>
        </w:tc>
        <w:tc>
          <w:tcPr>
            <w:tcW w:w="2185" w:type="dxa"/>
          </w:tcPr>
          <w:p w14:paraId="6A4F7AA2" w14:textId="77777777" w:rsidR="00DC4643" w:rsidRPr="006B2DF0" w:rsidRDefault="006B2DF0" w:rsidP="0033472D">
            <w:pPr>
              <w:rPr>
                <w:rFonts w:asciiTheme="majorHAnsi" w:hAnsiTheme="majorHAnsi" w:cstheme="majorHAnsi"/>
                <w:b/>
                <w:sz w:val="18"/>
                <w:szCs w:val="18"/>
              </w:rPr>
            </w:pPr>
            <w:r w:rsidRPr="006B2DF0">
              <w:rPr>
                <w:rFonts w:asciiTheme="majorHAnsi" w:hAnsiTheme="majorHAnsi" w:cstheme="majorHAnsi"/>
                <w:b/>
                <w:sz w:val="18"/>
                <w:szCs w:val="18"/>
              </w:rPr>
              <w:t>Children will look around the school grounds to find examples of things that are alive, used to be alive or have never been alive.</w:t>
            </w:r>
          </w:p>
          <w:p w14:paraId="0A14ADBE" w14:textId="77777777" w:rsidR="006B2DF0" w:rsidRDefault="006B2DF0" w:rsidP="0033472D">
            <w:pPr>
              <w:rPr>
                <w:rFonts w:asciiTheme="majorHAnsi" w:hAnsiTheme="majorHAnsi" w:cstheme="majorHAnsi"/>
                <w:sz w:val="18"/>
                <w:szCs w:val="18"/>
              </w:rPr>
            </w:pPr>
          </w:p>
          <w:p w14:paraId="6473DD9A" w14:textId="43F37488" w:rsidR="006B2DF0" w:rsidRPr="006B2DF0" w:rsidRDefault="0010533A" w:rsidP="006B2DF0">
            <w:pPr>
              <w:rPr>
                <w:rFonts w:asciiTheme="majorHAnsi" w:hAnsiTheme="majorHAnsi" w:cstheme="majorHAnsi"/>
                <w:sz w:val="18"/>
                <w:szCs w:val="18"/>
              </w:rPr>
            </w:pPr>
            <w:r>
              <w:rPr>
                <w:rFonts w:asciiTheme="majorHAnsi" w:hAnsiTheme="majorHAnsi" w:cstheme="majorHAnsi"/>
                <w:sz w:val="18"/>
                <w:szCs w:val="18"/>
              </w:rPr>
              <w:t xml:space="preserve">Scientists </w:t>
            </w:r>
            <w:r w:rsidR="006B2DF0" w:rsidRPr="006B2DF0">
              <w:rPr>
                <w:rFonts w:asciiTheme="majorHAnsi" w:hAnsiTheme="majorHAnsi" w:cstheme="majorHAnsi"/>
                <w:sz w:val="18"/>
                <w:szCs w:val="18"/>
              </w:rPr>
              <w:t>compare and classify things into groups</w:t>
            </w:r>
            <w:r w:rsidR="0028296E">
              <w:rPr>
                <w:rFonts w:asciiTheme="majorHAnsi" w:hAnsiTheme="majorHAnsi" w:cstheme="majorHAnsi"/>
                <w:sz w:val="18"/>
                <w:szCs w:val="18"/>
              </w:rPr>
              <w:t xml:space="preserve"> (e.g. alive, once alive, </w:t>
            </w:r>
            <w:proofErr w:type="gramStart"/>
            <w:r w:rsidR="0028296E">
              <w:rPr>
                <w:rFonts w:asciiTheme="majorHAnsi" w:hAnsiTheme="majorHAnsi" w:cstheme="majorHAnsi"/>
                <w:sz w:val="18"/>
                <w:szCs w:val="18"/>
              </w:rPr>
              <w:t>never</w:t>
            </w:r>
            <w:proofErr w:type="gramEnd"/>
            <w:r w:rsidR="0028296E">
              <w:rPr>
                <w:rFonts w:asciiTheme="majorHAnsi" w:hAnsiTheme="majorHAnsi" w:cstheme="majorHAnsi"/>
                <w:sz w:val="18"/>
                <w:szCs w:val="18"/>
              </w:rPr>
              <w:t xml:space="preserve"> </w:t>
            </w:r>
            <w:r w:rsidR="006B2DF0" w:rsidRPr="006B2DF0">
              <w:rPr>
                <w:rFonts w:asciiTheme="majorHAnsi" w:hAnsiTheme="majorHAnsi" w:cstheme="majorHAnsi"/>
                <w:sz w:val="18"/>
                <w:szCs w:val="18"/>
              </w:rPr>
              <w:t>alive).</w:t>
            </w:r>
          </w:p>
          <w:p w14:paraId="4C095AE6" w14:textId="77777777" w:rsidR="006B2DF0" w:rsidRPr="006B2DF0" w:rsidRDefault="006B2DF0" w:rsidP="006B2DF0">
            <w:pPr>
              <w:rPr>
                <w:rFonts w:asciiTheme="majorHAnsi" w:hAnsiTheme="majorHAnsi" w:cstheme="majorHAnsi"/>
                <w:sz w:val="18"/>
                <w:szCs w:val="18"/>
              </w:rPr>
            </w:pPr>
          </w:p>
          <w:p w14:paraId="440D54FD" w14:textId="0F944273" w:rsidR="006B2DF0" w:rsidRPr="006B2DF0" w:rsidRDefault="006B2DF0" w:rsidP="006B2DF0">
            <w:pPr>
              <w:rPr>
                <w:rFonts w:asciiTheme="majorHAnsi" w:hAnsiTheme="majorHAnsi" w:cstheme="majorHAnsi"/>
                <w:sz w:val="18"/>
                <w:szCs w:val="18"/>
                <w:u w:val="single"/>
              </w:rPr>
            </w:pPr>
            <w:r w:rsidRPr="006B2DF0">
              <w:rPr>
                <w:rFonts w:asciiTheme="majorHAnsi" w:hAnsiTheme="majorHAnsi" w:cstheme="majorHAnsi"/>
                <w:sz w:val="18"/>
                <w:szCs w:val="18"/>
                <w:u w:val="single"/>
              </w:rPr>
              <w:t>Scientists ask questions like:</w:t>
            </w:r>
          </w:p>
          <w:p w14:paraId="795A67A6" w14:textId="45C5E090" w:rsidR="006B2DF0" w:rsidRPr="006B2DF0" w:rsidRDefault="006B2DF0" w:rsidP="006B2DF0">
            <w:pPr>
              <w:rPr>
                <w:rFonts w:asciiTheme="majorHAnsi" w:hAnsiTheme="majorHAnsi" w:cstheme="majorHAnsi"/>
                <w:sz w:val="18"/>
                <w:szCs w:val="18"/>
              </w:rPr>
            </w:pPr>
            <w:r>
              <w:rPr>
                <w:rFonts w:asciiTheme="majorHAnsi" w:hAnsiTheme="majorHAnsi" w:cstheme="majorHAnsi"/>
                <w:sz w:val="18"/>
                <w:szCs w:val="18"/>
              </w:rPr>
              <w:t>What is it made of?</w:t>
            </w:r>
          </w:p>
          <w:p w14:paraId="74BB7C52" w14:textId="5344C349" w:rsidR="006B2DF0" w:rsidRPr="006B2DF0" w:rsidRDefault="006B2DF0" w:rsidP="006B2DF0">
            <w:pPr>
              <w:rPr>
                <w:rFonts w:asciiTheme="majorHAnsi" w:hAnsiTheme="majorHAnsi" w:cstheme="majorHAnsi"/>
                <w:sz w:val="18"/>
                <w:szCs w:val="18"/>
              </w:rPr>
            </w:pPr>
            <w:r>
              <w:rPr>
                <w:rFonts w:asciiTheme="majorHAnsi" w:hAnsiTheme="majorHAnsi" w:cstheme="majorHAnsi"/>
                <w:sz w:val="18"/>
                <w:szCs w:val="18"/>
              </w:rPr>
              <w:t>Does it grow or move?</w:t>
            </w:r>
          </w:p>
          <w:p w14:paraId="579D47D4" w14:textId="77777777" w:rsidR="006B2DF0" w:rsidRPr="006B2DF0" w:rsidRDefault="006B2DF0" w:rsidP="006B2DF0">
            <w:pPr>
              <w:rPr>
                <w:rFonts w:asciiTheme="majorHAnsi" w:hAnsiTheme="majorHAnsi" w:cstheme="majorHAnsi"/>
                <w:sz w:val="18"/>
                <w:szCs w:val="18"/>
              </w:rPr>
            </w:pPr>
            <w:r w:rsidRPr="006B2DF0">
              <w:rPr>
                <w:rFonts w:asciiTheme="majorHAnsi" w:hAnsiTheme="majorHAnsi" w:cstheme="majorHAnsi"/>
                <w:sz w:val="18"/>
                <w:szCs w:val="18"/>
              </w:rPr>
              <w:t>Was it once part of a plant or animal?</w:t>
            </w:r>
          </w:p>
          <w:p w14:paraId="47D97B8A" w14:textId="77777777" w:rsidR="006B2DF0" w:rsidRPr="006B2DF0" w:rsidRDefault="006B2DF0" w:rsidP="006B2DF0">
            <w:pPr>
              <w:rPr>
                <w:rFonts w:asciiTheme="majorHAnsi" w:hAnsiTheme="majorHAnsi" w:cstheme="majorHAnsi"/>
                <w:sz w:val="18"/>
                <w:szCs w:val="18"/>
              </w:rPr>
            </w:pPr>
          </w:p>
          <w:p w14:paraId="2C8D6229" w14:textId="0B0854F0" w:rsidR="006B2DF0" w:rsidRPr="00EE651F" w:rsidRDefault="006B2DF0" w:rsidP="0033472D">
            <w:pPr>
              <w:rPr>
                <w:rFonts w:asciiTheme="majorHAnsi" w:hAnsiTheme="majorHAnsi" w:cstheme="majorHAnsi"/>
                <w:sz w:val="18"/>
                <w:szCs w:val="18"/>
              </w:rPr>
            </w:pPr>
            <w:r w:rsidRPr="006B2DF0">
              <w:rPr>
                <w:rFonts w:asciiTheme="majorHAnsi" w:hAnsiTheme="majorHAnsi" w:cstheme="majorHAnsi"/>
                <w:sz w:val="18"/>
                <w:szCs w:val="18"/>
              </w:rPr>
              <w:t>They use evidence from what they see or know to decide how</w:t>
            </w:r>
            <w:r w:rsidR="0010533A">
              <w:rPr>
                <w:rFonts w:asciiTheme="majorHAnsi" w:hAnsiTheme="majorHAnsi" w:cstheme="majorHAnsi"/>
                <w:sz w:val="18"/>
                <w:szCs w:val="18"/>
              </w:rPr>
              <w:t xml:space="preserve"> to group and describe objects.</w:t>
            </w:r>
          </w:p>
        </w:tc>
        <w:tc>
          <w:tcPr>
            <w:tcW w:w="2655" w:type="dxa"/>
          </w:tcPr>
          <w:p w14:paraId="53AAC269" w14:textId="0EA21AF0" w:rsidR="0028296E" w:rsidRPr="0028296E" w:rsidRDefault="0028296E" w:rsidP="0028296E">
            <w:pPr>
              <w:rPr>
                <w:rFonts w:asciiTheme="majorHAnsi" w:hAnsiTheme="majorHAnsi" w:cstheme="majorHAnsi"/>
                <w:b/>
                <w:sz w:val="18"/>
                <w:szCs w:val="18"/>
              </w:rPr>
            </w:pPr>
            <w:r w:rsidRPr="0028296E">
              <w:rPr>
                <w:rFonts w:asciiTheme="majorHAnsi" w:hAnsiTheme="majorHAnsi" w:cstheme="majorHAnsi"/>
                <w:b/>
                <w:sz w:val="18"/>
                <w:szCs w:val="18"/>
              </w:rPr>
              <w:t>Pretend to be a TV presenter on a wildlife show. Perform and record a short presentation about how living things in a particular habitat depend on each other.</w:t>
            </w:r>
          </w:p>
          <w:p w14:paraId="519E2F0B" w14:textId="77777777" w:rsidR="0028296E" w:rsidRDefault="0028296E" w:rsidP="0028296E">
            <w:pPr>
              <w:rPr>
                <w:rFonts w:asciiTheme="majorHAnsi" w:hAnsiTheme="majorHAnsi" w:cstheme="majorHAnsi"/>
                <w:sz w:val="18"/>
                <w:szCs w:val="18"/>
              </w:rPr>
            </w:pPr>
          </w:p>
          <w:p w14:paraId="592F9B77" w14:textId="77777777" w:rsidR="0028296E" w:rsidRPr="0028296E" w:rsidRDefault="0028296E" w:rsidP="0028296E">
            <w:pPr>
              <w:rPr>
                <w:rFonts w:asciiTheme="majorHAnsi" w:hAnsiTheme="majorHAnsi" w:cstheme="majorHAnsi"/>
                <w:sz w:val="18"/>
                <w:szCs w:val="18"/>
              </w:rPr>
            </w:pPr>
            <w:r w:rsidRPr="0028296E">
              <w:rPr>
                <w:rFonts w:asciiTheme="majorHAnsi" w:hAnsiTheme="majorHAnsi" w:cstheme="majorHAnsi"/>
                <w:sz w:val="18"/>
                <w:szCs w:val="18"/>
              </w:rPr>
              <w:t>Scientists observe carefully when exploring real habitats.</w:t>
            </w:r>
          </w:p>
          <w:p w14:paraId="126C0AA9" w14:textId="77777777" w:rsidR="0028296E" w:rsidRPr="0028296E" w:rsidRDefault="0028296E" w:rsidP="0028296E">
            <w:pPr>
              <w:rPr>
                <w:rFonts w:asciiTheme="majorHAnsi" w:hAnsiTheme="majorHAnsi" w:cstheme="majorHAnsi"/>
                <w:sz w:val="18"/>
                <w:szCs w:val="18"/>
              </w:rPr>
            </w:pPr>
          </w:p>
          <w:p w14:paraId="4ED5D0A3" w14:textId="4003CDA0" w:rsidR="0028296E" w:rsidRPr="0028296E" w:rsidRDefault="0028296E" w:rsidP="0028296E">
            <w:pPr>
              <w:rPr>
                <w:rFonts w:asciiTheme="majorHAnsi" w:hAnsiTheme="majorHAnsi" w:cstheme="majorHAnsi"/>
                <w:sz w:val="18"/>
                <w:szCs w:val="18"/>
                <w:u w:val="single"/>
              </w:rPr>
            </w:pPr>
            <w:r w:rsidRPr="0028296E">
              <w:rPr>
                <w:rFonts w:asciiTheme="majorHAnsi" w:hAnsiTheme="majorHAnsi" w:cstheme="majorHAnsi"/>
                <w:sz w:val="18"/>
                <w:szCs w:val="18"/>
                <w:u w:val="single"/>
              </w:rPr>
              <w:t>They identify and na</w:t>
            </w:r>
            <w:r>
              <w:rPr>
                <w:rFonts w:asciiTheme="majorHAnsi" w:hAnsiTheme="majorHAnsi" w:cstheme="majorHAnsi"/>
                <w:sz w:val="18"/>
                <w:szCs w:val="18"/>
                <w:u w:val="single"/>
              </w:rPr>
              <w:t>me plants and animals using:</w:t>
            </w:r>
          </w:p>
          <w:p w14:paraId="72854F62" w14:textId="690A3D7D" w:rsidR="0028296E" w:rsidRPr="0028296E" w:rsidRDefault="0028296E" w:rsidP="0028296E">
            <w:pPr>
              <w:rPr>
                <w:rFonts w:asciiTheme="majorHAnsi" w:hAnsiTheme="majorHAnsi" w:cstheme="majorHAnsi"/>
                <w:sz w:val="18"/>
                <w:szCs w:val="18"/>
              </w:rPr>
            </w:pPr>
            <w:r w:rsidRPr="0028296E">
              <w:rPr>
                <w:rFonts w:asciiTheme="majorHAnsi" w:hAnsiTheme="majorHAnsi" w:cstheme="majorHAnsi"/>
                <w:sz w:val="18"/>
                <w:szCs w:val="18"/>
              </w:rPr>
              <w:t>Observation</w:t>
            </w:r>
          </w:p>
          <w:p w14:paraId="7F434C06" w14:textId="77777777" w:rsidR="0028296E" w:rsidRPr="0028296E" w:rsidRDefault="0028296E" w:rsidP="0028296E">
            <w:pPr>
              <w:rPr>
                <w:rFonts w:asciiTheme="majorHAnsi" w:hAnsiTheme="majorHAnsi" w:cstheme="majorHAnsi"/>
                <w:sz w:val="18"/>
                <w:szCs w:val="18"/>
              </w:rPr>
            </w:pPr>
            <w:r w:rsidRPr="0028296E">
              <w:rPr>
                <w:rFonts w:asciiTheme="majorHAnsi" w:hAnsiTheme="majorHAnsi" w:cstheme="majorHAnsi"/>
                <w:sz w:val="18"/>
                <w:szCs w:val="18"/>
              </w:rPr>
              <w:t>Simple ID guides or picture charts</w:t>
            </w:r>
          </w:p>
          <w:p w14:paraId="53C871E6" w14:textId="77777777" w:rsidR="0028296E" w:rsidRPr="0028296E" w:rsidRDefault="0028296E" w:rsidP="0028296E">
            <w:pPr>
              <w:rPr>
                <w:rFonts w:asciiTheme="majorHAnsi" w:hAnsiTheme="majorHAnsi" w:cstheme="majorHAnsi"/>
                <w:sz w:val="18"/>
                <w:szCs w:val="18"/>
              </w:rPr>
            </w:pPr>
          </w:p>
          <w:p w14:paraId="132325BF" w14:textId="35A2EDAB" w:rsidR="0028296E" w:rsidRPr="0028296E" w:rsidRDefault="0028296E" w:rsidP="0028296E">
            <w:pPr>
              <w:rPr>
                <w:rFonts w:asciiTheme="majorHAnsi" w:hAnsiTheme="majorHAnsi" w:cstheme="majorHAnsi"/>
                <w:sz w:val="18"/>
                <w:szCs w:val="18"/>
                <w:u w:val="single"/>
              </w:rPr>
            </w:pPr>
            <w:r w:rsidRPr="0028296E">
              <w:rPr>
                <w:rFonts w:asciiTheme="majorHAnsi" w:hAnsiTheme="majorHAnsi" w:cstheme="majorHAnsi"/>
                <w:sz w:val="18"/>
                <w:szCs w:val="18"/>
                <w:u w:val="single"/>
              </w:rPr>
              <w:t>They learn to ask questions like:</w:t>
            </w:r>
          </w:p>
          <w:p w14:paraId="31CF69BB" w14:textId="468493DC" w:rsidR="0028296E" w:rsidRPr="0028296E" w:rsidRDefault="0028296E" w:rsidP="0028296E">
            <w:pPr>
              <w:rPr>
                <w:rFonts w:asciiTheme="majorHAnsi" w:hAnsiTheme="majorHAnsi" w:cstheme="majorHAnsi"/>
                <w:sz w:val="18"/>
                <w:szCs w:val="18"/>
              </w:rPr>
            </w:pPr>
            <w:r>
              <w:rPr>
                <w:rFonts w:asciiTheme="majorHAnsi" w:hAnsiTheme="majorHAnsi" w:cstheme="majorHAnsi"/>
                <w:sz w:val="18"/>
                <w:szCs w:val="18"/>
              </w:rPr>
              <w:t>What does this animal eat?</w:t>
            </w:r>
          </w:p>
          <w:p w14:paraId="1BD284BF" w14:textId="6729377C" w:rsidR="0028296E" w:rsidRPr="0028296E" w:rsidRDefault="0028296E" w:rsidP="0028296E">
            <w:pPr>
              <w:rPr>
                <w:rFonts w:asciiTheme="majorHAnsi" w:hAnsiTheme="majorHAnsi" w:cstheme="majorHAnsi"/>
                <w:sz w:val="18"/>
                <w:szCs w:val="18"/>
              </w:rPr>
            </w:pPr>
            <w:r>
              <w:rPr>
                <w:rFonts w:asciiTheme="majorHAnsi" w:hAnsiTheme="majorHAnsi" w:cstheme="majorHAnsi"/>
                <w:sz w:val="18"/>
                <w:szCs w:val="18"/>
              </w:rPr>
              <w:t>Where does it live and why?</w:t>
            </w:r>
          </w:p>
          <w:p w14:paraId="763B42AA" w14:textId="77777777" w:rsidR="0028296E" w:rsidRPr="0028296E" w:rsidRDefault="0028296E" w:rsidP="0028296E">
            <w:pPr>
              <w:rPr>
                <w:rFonts w:asciiTheme="majorHAnsi" w:hAnsiTheme="majorHAnsi" w:cstheme="majorHAnsi"/>
                <w:sz w:val="18"/>
                <w:szCs w:val="18"/>
              </w:rPr>
            </w:pPr>
            <w:r w:rsidRPr="0028296E">
              <w:rPr>
                <w:rFonts w:asciiTheme="majorHAnsi" w:hAnsiTheme="majorHAnsi" w:cstheme="majorHAnsi"/>
                <w:sz w:val="18"/>
                <w:szCs w:val="18"/>
              </w:rPr>
              <w:t>What would happen if the plant/animal disappeared?</w:t>
            </w:r>
          </w:p>
          <w:p w14:paraId="5A796533" w14:textId="77777777" w:rsidR="0028296E" w:rsidRPr="0028296E" w:rsidRDefault="0028296E" w:rsidP="0028296E">
            <w:pPr>
              <w:rPr>
                <w:rFonts w:asciiTheme="majorHAnsi" w:hAnsiTheme="majorHAnsi" w:cstheme="majorHAnsi"/>
                <w:sz w:val="18"/>
                <w:szCs w:val="18"/>
              </w:rPr>
            </w:pPr>
          </w:p>
          <w:p w14:paraId="002D7A4F" w14:textId="77777777" w:rsidR="0028296E" w:rsidRPr="0028296E" w:rsidRDefault="0028296E" w:rsidP="0028296E">
            <w:pPr>
              <w:rPr>
                <w:rFonts w:asciiTheme="majorHAnsi" w:hAnsiTheme="majorHAnsi" w:cstheme="majorHAnsi"/>
                <w:sz w:val="18"/>
                <w:szCs w:val="18"/>
              </w:rPr>
            </w:pPr>
          </w:p>
          <w:p w14:paraId="387EEB40" w14:textId="27DBE427" w:rsidR="00DC4643" w:rsidRPr="00EC45FF" w:rsidRDefault="0028296E" w:rsidP="0028296E">
            <w:pPr>
              <w:rPr>
                <w:rFonts w:asciiTheme="majorHAnsi" w:hAnsiTheme="majorHAnsi" w:cstheme="majorHAnsi"/>
                <w:sz w:val="18"/>
                <w:szCs w:val="18"/>
                <w:u w:val="single"/>
              </w:rPr>
            </w:pPr>
            <w:r w:rsidRPr="0028296E">
              <w:rPr>
                <w:rFonts w:asciiTheme="majorHAnsi" w:hAnsiTheme="majorHAnsi" w:cstheme="majorHAnsi"/>
                <w:sz w:val="18"/>
                <w:szCs w:val="18"/>
                <w:u w:val="single"/>
              </w:rPr>
              <w:t>Scientists record what they find through:</w:t>
            </w:r>
            <w:r w:rsidR="008F1377">
              <w:rPr>
                <w:rFonts w:asciiTheme="majorHAnsi" w:hAnsiTheme="majorHAnsi" w:cstheme="majorHAnsi"/>
                <w:sz w:val="18"/>
                <w:szCs w:val="18"/>
                <w:u w:val="single"/>
              </w:rPr>
              <w:t xml:space="preserve"> </w:t>
            </w:r>
            <w:r w:rsidRPr="0028296E">
              <w:rPr>
                <w:rFonts w:asciiTheme="majorHAnsi" w:hAnsiTheme="majorHAnsi" w:cstheme="majorHAnsi"/>
                <w:sz w:val="18"/>
                <w:szCs w:val="18"/>
              </w:rPr>
              <w:t>Tally charts, drawings, labels, or simple maps.</w:t>
            </w:r>
          </w:p>
        </w:tc>
        <w:tc>
          <w:tcPr>
            <w:tcW w:w="2410" w:type="dxa"/>
          </w:tcPr>
          <w:p w14:paraId="3B598645" w14:textId="5E40E145" w:rsidR="0028296E" w:rsidRPr="008F1377" w:rsidRDefault="0028296E" w:rsidP="0028296E">
            <w:pPr>
              <w:rPr>
                <w:rFonts w:asciiTheme="majorHAnsi" w:hAnsiTheme="majorHAnsi" w:cstheme="majorHAnsi"/>
                <w:b/>
                <w:sz w:val="18"/>
                <w:szCs w:val="18"/>
              </w:rPr>
            </w:pPr>
            <w:r w:rsidRPr="008F1377">
              <w:rPr>
                <w:rFonts w:asciiTheme="majorHAnsi" w:hAnsiTheme="majorHAnsi" w:cstheme="majorHAnsi"/>
                <w:b/>
                <w:sz w:val="18"/>
                <w:szCs w:val="18"/>
              </w:rPr>
              <w:t xml:space="preserve">Carry out a </w:t>
            </w:r>
            <w:proofErr w:type="spellStart"/>
            <w:r w:rsidRPr="008F1377">
              <w:rPr>
                <w:rFonts w:asciiTheme="majorHAnsi" w:hAnsiTheme="majorHAnsi" w:cstheme="majorHAnsi"/>
                <w:b/>
                <w:sz w:val="18"/>
                <w:szCs w:val="18"/>
              </w:rPr>
              <w:t>minibeast</w:t>
            </w:r>
            <w:proofErr w:type="spellEnd"/>
            <w:r w:rsidRPr="008F1377">
              <w:rPr>
                <w:rFonts w:asciiTheme="majorHAnsi" w:hAnsiTheme="majorHAnsi" w:cstheme="majorHAnsi"/>
                <w:b/>
                <w:sz w:val="18"/>
                <w:szCs w:val="18"/>
              </w:rPr>
              <w:t xml:space="preserve"> hunt in a</w:t>
            </w:r>
            <w:r w:rsidR="008F1377" w:rsidRPr="008F1377">
              <w:rPr>
                <w:rFonts w:asciiTheme="majorHAnsi" w:hAnsiTheme="majorHAnsi" w:cstheme="majorHAnsi"/>
                <w:b/>
                <w:sz w:val="18"/>
                <w:szCs w:val="18"/>
              </w:rPr>
              <w:t xml:space="preserve"> prepared microhabitat</w:t>
            </w:r>
            <w:r w:rsidRPr="008F1377">
              <w:rPr>
                <w:rFonts w:asciiTheme="majorHAnsi" w:hAnsiTheme="majorHAnsi" w:cstheme="majorHAnsi"/>
                <w:b/>
                <w:sz w:val="18"/>
                <w:szCs w:val="18"/>
              </w:rPr>
              <w:t>.</w:t>
            </w:r>
            <w:r w:rsidR="008F1377">
              <w:rPr>
                <w:rFonts w:asciiTheme="majorHAnsi" w:hAnsiTheme="majorHAnsi" w:cstheme="majorHAnsi"/>
                <w:b/>
                <w:sz w:val="18"/>
                <w:szCs w:val="18"/>
              </w:rPr>
              <w:t xml:space="preserve"> Create a tally chart</w:t>
            </w:r>
            <w:r w:rsidR="008F1377" w:rsidRPr="008F1377">
              <w:rPr>
                <w:rFonts w:asciiTheme="majorHAnsi" w:hAnsiTheme="majorHAnsi" w:cstheme="majorHAnsi"/>
                <w:b/>
                <w:sz w:val="18"/>
                <w:szCs w:val="18"/>
              </w:rPr>
              <w:t xml:space="preserve"> of findings. </w:t>
            </w:r>
          </w:p>
          <w:p w14:paraId="64DAABAB" w14:textId="77777777" w:rsidR="008F1377" w:rsidRDefault="008F1377" w:rsidP="0028296E">
            <w:pPr>
              <w:rPr>
                <w:rFonts w:asciiTheme="majorHAnsi" w:hAnsiTheme="majorHAnsi" w:cstheme="majorHAnsi"/>
                <w:sz w:val="18"/>
                <w:szCs w:val="18"/>
              </w:rPr>
            </w:pPr>
          </w:p>
          <w:p w14:paraId="53FDBC3C" w14:textId="178C6C7F" w:rsidR="0028296E" w:rsidRPr="0010533A" w:rsidRDefault="0028296E" w:rsidP="0028296E">
            <w:pPr>
              <w:rPr>
                <w:rFonts w:asciiTheme="majorHAnsi" w:hAnsiTheme="majorHAnsi" w:cstheme="majorHAnsi"/>
                <w:sz w:val="18"/>
                <w:szCs w:val="18"/>
                <w:u w:val="single"/>
              </w:rPr>
            </w:pPr>
            <w:r w:rsidRPr="0010533A">
              <w:rPr>
                <w:rFonts w:asciiTheme="majorHAnsi" w:hAnsiTheme="majorHAnsi" w:cstheme="majorHAnsi"/>
                <w:sz w:val="18"/>
                <w:szCs w:val="18"/>
                <w:u w:val="single"/>
              </w:rPr>
              <w:t>Scientists</w:t>
            </w:r>
            <w:r w:rsidR="0010533A" w:rsidRPr="0010533A">
              <w:rPr>
                <w:rFonts w:asciiTheme="majorHAnsi" w:hAnsiTheme="majorHAnsi" w:cstheme="majorHAnsi"/>
                <w:sz w:val="18"/>
                <w:szCs w:val="18"/>
                <w:u w:val="single"/>
              </w:rPr>
              <w:t xml:space="preserve"> </w:t>
            </w:r>
            <w:r w:rsidRPr="0010533A">
              <w:rPr>
                <w:rFonts w:asciiTheme="majorHAnsi" w:hAnsiTheme="majorHAnsi" w:cstheme="majorHAnsi"/>
                <w:sz w:val="18"/>
                <w:szCs w:val="18"/>
                <w:u w:val="single"/>
              </w:rPr>
              <w:t>identify plants and animals using:</w:t>
            </w:r>
          </w:p>
          <w:p w14:paraId="3C251D51" w14:textId="3069D8C6" w:rsidR="0028296E" w:rsidRPr="0028296E" w:rsidRDefault="0028296E" w:rsidP="0028296E">
            <w:pPr>
              <w:rPr>
                <w:rFonts w:asciiTheme="majorHAnsi" w:hAnsiTheme="majorHAnsi" w:cstheme="majorHAnsi"/>
                <w:sz w:val="18"/>
                <w:szCs w:val="18"/>
              </w:rPr>
            </w:pPr>
            <w:r>
              <w:rPr>
                <w:rFonts w:asciiTheme="majorHAnsi" w:hAnsiTheme="majorHAnsi" w:cstheme="majorHAnsi"/>
                <w:sz w:val="18"/>
                <w:szCs w:val="18"/>
              </w:rPr>
              <w:t>Picture charts</w:t>
            </w:r>
          </w:p>
          <w:p w14:paraId="68D8CC4F" w14:textId="67AE02DD" w:rsidR="0028296E" w:rsidRPr="0028296E" w:rsidRDefault="0028296E" w:rsidP="0028296E">
            <w:pPr>
              <w:rPr>
                <w:rFonts w:asciiTheme="majorHAnsi" w:hAnsiTheme="majorHAnsi" w:cstheme="majorHAnsi"/>
                <w:sz w:val="18"/>
                <w:szCs w:val="18"/>
              </w:rPr>
            </w:pPr>
            <w:r>
              <w:rPr>
                <w:rFonts w:asciiTheme="majorHAnsi" w:hAnsiTheme="majorHAnsi" w:cstheme="majorHAnsi"/>
                <w:sz w:val="18"/>
                <w:szCs w:val="18"/>
              </w:rPr>
              <w:t>Simple field guides</w:t>
            </w:r>
          </w:p>
          <w:p w14:paraId="6022D408" w14:textId="77777777" w:rsidR="0028296E" w:rsidRPr="0028296E" w:rsidRDefault="0028296E" w:rsidP="0028296E">
            <w:pPr>
              <w:rPr>
                <w:rFonts w:asciiTheme="majorHAnsi" w:hAnsiTheme="majorHAnsi" w:cstheme="majorHAnsi"/>
                <w:sz w:val="18"/>
                <w:szCs w:val="18"/>
              </w:rPr>
            </w:pPr>
            <w:r w:rsidRPr="0028296E">
              <w:rPr>
                <w:rFonts w:asciiTheme="majorHAnsi" w:hAnsiTheme="majorHAnsi" w:cstheme="majorHAnsi"/>
                <w:sz w:val="18"/>
                <w:szCs w:val="18"/>
              </w:rPr>
              <w:t>Careful observation</w:t>
            </w:r>
          </w:p>
          <w:p w14:paraId="332D0EE0" w14:textId="77777777" w:rsidR="0028296E" w:rsidRPr="0028296E" w:rsidRDefault="0028296E" w:rsidP="0028296E">
            <w:pPr>
              <w:rPr>
                <w:rFonts w:asciiTheme="majorHAnsi" w:hAnsiTheme="majorHAnsi" w:cstheme="majorHAnsi"/>
                <w:sz w:val="18"/>
                <w:szCs w:val="18"/>
              </w:rPr>
            </w:pPr>
          </w:p>
          <w:p w14:paraId="3E345E93" w14:textId="19B0B772" w:rsidR="0028296E" w:rsidRPr="0028296E" w:rsidRDefault="0028296E" w:rsidP="0028296E">
            <w:pPr>
              <w:rPr>
                <w:rFonts w:asciiTheme="majorHAnsi" w:hAnsiTheme="majorHAnsi" w:cstheme="majorHAnsi"/>
                <w:sz w:val="18"/>
                <w:szCs w:val="18"/>
                <w:u w:val="single"/>
              </w:rPr>
            </w:pPr>
            <w:r w:rsidRPr="0028296E">
              <w:rPr>
                <w:rFonts w:asciiTheme="majorHAnsi" w:hAnsiTheme="majorHAnsi" w:cstheme="majorHAnsi"/>
                <w:sz w:val="18"/>
                <w:szCs w:val="18"/>
                <w:u w:val="single"/>
              </w:rPr>
              <w:t>Scientists think about:</w:t>
            </w:r>
          </w:p>
          <w:p w14:paraId="2B0ED6C8" w14:textId="1079663D" w:rsidR="0028296E" w:rsidRPr="0028296E" w:rsidRDefault="0028296E" w:rsidP="0028296E">
            <w:pPr>
              <w:rPr>
                <w:rFonts w:asciiTheme="majorHAnsi" w:hAnsiTheme="majorHAnsi" w:cstheme="majorHAnsi"/>
                <w:sz w:val="18"/>
                <w:szCs w:val="18"/>
              </w:rPr>
            </w:pPr>
            <w:r>
              <w:rPr>
                <w:rFonts w:asciiTheme="majorHAnsi" w:hAnsiTheme="majorHAnsi" w:cstheme="majorHAnsi"/>
                <w:sz w:val="18"/>
                <w:szCs w:val="18"/>
              </w:rPr>
              <w:t>What features help it survive?</w:t>
            </w:r>
          </w:p>
          <w:p w14:paraId="73526EC6" w14:textId="77777777" w:rsidR="0028296E" w:rsidRPr="0028296E" w:rsidRDefault="0028296E" w:rsidP="0028296E">
            <w:pPr>
              <w:rPr>
                <w:rFonts w:asciiTheme="majorHAnsi" w:hAnsiTheme="majorHAnsi" w:cstheme="majorHAnsi"/>
                <w:sz w:val="18"/>
                <w:szCs w:val="18"/>
              </w:rPr>
            </w:pPr>
            <w:r w:rsidRPr="0028296E">
              <w:rPr>
                <w:rFonts w:asciiTheme="majorHAnsi" w:hAnsiTheme="majorHAnsi" w:cstheme="majorHAnsi"/>
                <w:sz w:val="18"/>
                <w:szCs w:val="18"/>
              </w:rPr>
              <w:t>What would happen if its habitat changed?</w:t>
            </w:r>
          </w:p>
          <w:p w14:paraId="3C70A401" w14:textId="77777777" w:rsidR="0028296E" w:rsidRPr="0028296E" w:rsidRDefault="0028296E" w:rsidP="0028296E">
            <w:pPr>
              <w:rPr>
                <w:rFonts w:asciiTheme="majorHAnsi" w:hAnsiTheme="majorHAnsi" w:cstheme="majorHAnsi"/>
                <w:sz w:val="18"/>
                <w:szCs w:val="18"/>
              </w:rPr>
            </w:pPr>
          </w:p>
          <w:p w14:paraId="58354AD6" w14:textId="1C53F4A0" w:rsidR="0028296E" w:rsidRPr="0028296E" w:rsidRDefault="0028296E" w:rsidP="0028296E">
            <w:pPr>
              <w:rPr>
                <w:rFonts w:asciiTheme="majorHAnsi" w:hAnsiTheme="majorHAnsi" w:cstheme="majorHAnsi"/>
                <w:sz w:val="18"/>
                <w:szCs w:val="18"/>
                <w:u w:val="single"/>
              </w:rPr>
            </w:pPr>
            <w:r w:rsidRPr="0028296E">
              <w:rPr>
                <w:rFonts w:asciiTheme="majorHAnsi" w:hAnsiTheme="majorHAnsi" w:cstheme="majorHAnsi"/>
                <w:sz w:val="18"/>
                <w:szCs w:val="18"/>
                <w:u w:val="single"/>
              </w:rPr>
              <w:t>They record findings using:</w:t>
            </w:r>
          </w:p>
          <w:p w14:paraId="747962AD" w14:textId="5BDC5605" w:rsidR="0028296E" w:rsidRPr="0028296E" w:rsidRDefault="0028296E" w:rsidP="0028296E">
            <w:pPr>
              <w:rPr>
                <w:rFonts w:asciiTheme="majorHAnsi" w:hAnsiTheme="majorHAnsi" w:cstheme="majorHAnsi"/>
                <w:sz w:val="18"/>
                <w:szCs w:val="18"/>
              </w:rPr>
            </w:pPr>
            <w:r>
              <w:rPr>
                <w:rFonts w:asciiTheme="majorHAnsi" w:hAnsiTheme="majorHAnsi" w:cstheme="majorHAnsi"/>
                <w:sz w:val="18"/>
                <w:szCs w:val="18"/>
              </w:rPr>
              <w:t>Drawings</w:t>
            </w:r>
          </w:p>
          <w:p w14:paraId="6F3F4180" w14:textId="2EDCEAFD" w:rsidR="0028296E" w:rsidRPr="0028296E" w:rsidRDefault="0028296E" w:rsidP="0028296E">
            <w:pPr>
              <w:rPr>
                <w:rFonts w:asciiTheme="majorHAnsi" w:hAnsiTheme="majorHAnsi" w:cstheme="majorHAnsi"/>
                <w:sz w:val="18"/>
                <w:szCs w:val="18"/>
              </w:rPr>
            </w:pPr>
            <w:r>
              <w:rPr>
                <w:rFonts w:asciiTheme="majorHAnsi" w:hAnsiTheme="majorHAnsi" w:cstheme="majorHAnsi"/>
                <w:sz w:val="18"/>
                <w:szCs w:val="18"/>
              </w:rPr>
              <w:t>Tally charts</w:t>
            </w:r>
          </w:p>
          <w:p w14:paraId="44DB2697" w14:textId="6C2FB856" w:rsidR="0028296E" w:rsidRPr="0028296E" w:rsidRDefault="0028296E" w:rsidP="0028296E">
            <w:pPr>
              <w:rPr>
                <w:rFonts w:asciiTheme="majorHAnsi" w:hAnsiTheme="majorHAnsi" w:cstheme="majorHAnsi"/>
                <w:sz w:val="18"/>
                <w:szCs w:val="18"/>
              </w:rPr>
            </w:pPr>
            <w:r>
              <w:rPr>
                <w:rFonts w:asciiTheme="majorHAnsi" w:hAnsiTheme="majorHAnsi" w:cstheme="majorHAnsi"/>
                <w:sz w:val="18"/>
                <w:szCs w:val="18"/>
              </w:rPr>
              <w:t>Labels</w:t>
            </w:r>
          </w:p>
          <w:p w14:paraId="2C8D03BC" w14:textId="39CC6E55" w:rsidR="00DC4643" w:rsidRPr="008F1377" w:rsidRDefault="0028296E" w:rsidP="0028296E">
            <w:pPr>
              <w:rPr>
                <w:rFonts w:asciiTheme="majorHAnsi" w:hAnsiTheme="majorHAnsi" w:cstheme="majorHAnsi"/>
                <w:sz w:val="18"/>
                <w:szCs w:val="18"/>
              </w:rPr>
            </w:pPr>
            <w:r w:rsidRPr="0028296E">
              <w:rPr>
                <w:rFonts w:asciiTheme="majorHAnsi" w:hAnsiTheme="majorHAnsi" w:cstheme="majorHAnsi"/>
                <w:sz w:val="18"/>
                <w:szCs w:val="18"/>
              </w:rPr>
              <w:t>Simple descriptions</w:t>
            </w:r>
          </w:p>
        </w:tc>
        <w:tc>
          <w:tcPr>
            <w:tcW w:w="2500" w:type="dxa"/>
            <w:gridSpan w:val="2"/>
          </w:tcPr>
          <w:p w14:paraId="395069A4" w14:textId="29DFA089" w:rsidR="008F1377" w:rsidRPr="008F1377" w:rsidRDefault="008F1377" w:rsidP="008F1377">
            <w:pPr>
              <w:rPr>
                <w:rFonts w:asciiTheme="majorHAnsi" w:hAnsiTheme="majorHAnsi" w:cstheme="majorHAnsi"/>
                <w:b/>
                <w:sz w:val="18"/>
                <w:szCs w:val="18"/>
              </w:rPr>
            </w:pPr>
            <w:r w:rsidRPr="008F1377">
              <w:rPr>
                <w:rFonts w:asciiTheme="majorHAnsi" w:hAnsiTheme="majorHAnsi" w:cstheme="majorHAnsi"/>
                <w:b/>
                <w:sz w:val="18"/>
                <w:szCs w:val="18"/>
              </w:rPr>
              <w:t xml:space="preserve">Carry out a further </w:t>
            </w:r>
            <w:proofErr w:type="spellStart"/>
            <w:r w:rsidRPr="008F1377">
              <w:rPr>
                <w:rFonts w:asciiTheme="majorHAnsi" w:hAnsiTheme="majorHAnsi" w:cstheme="majorHAnsi"/>
                <w:b/>
                <w:sz w:val="18"/>
                <w:szCs w:val="18"/>
              </w:rPr>
              <w:t>minibeast</w:t>
            </w:r>
            <w:proofErr w:type="spellEnd"/>
            <w:r w:rsidRPr="008F1377">
              <w:rPr>
                <w:rFonts w:asciiTheme="majorHAnsi" w:hAnsiTheme="majorHAnsi" w:cstheme="majorHAnsi"/>
                <w:b/>
                <w:sz w:val="18"/>
                <w:szCs w:val="18"/>
              </w:rPr>
              <w:t xml:space="preserve"> hunt. Children will record how many </w:t>
            </w:r>
            <w:proofErr w:type="spellStart"/>
            <w:r w:rsidRPr="008F1377">
              <w:rPr>
                <w:rFonts w:asciiTheme="majorHAnsi" w:hAnsiTheme="majorHAnsi" w:cstheme="majorHAnsi"/>
                <w:b/>
                <w:sz w:val="18"/>
                <w:szCs w:val="18"/>
              </w:rPr>
              <w:t>minibeasts</w:t>
            </w:r>
            <w:proofErr w:type="spellEnd"/>
            <w:r w:rsidRPr="008F1377">
              <w:rPr>
                <w:rFonts w:asciiTheme="majorHAnsi" w:hAnsiTheme="majorHAnsi" w:cstheme="majorHAnsi"/>
                <w:b/>
                <w:sz w:val="18"/>
                <w:szCs w:val="18"/>
              </w:rPr>
              <w:t xml:space="preserve"> are found in the microhabitat visited (if possible, different from the last lesson).</w:t>
            </w:r>
          </w:p>
          <w:p w14:paraId="5CF18B99" w14:textId="77777777" w:rsidR="008F1377" w:rsidRPr="008F1377" w:rsidRDefault="008F1377" w:rsidP="008F1377">
            <w:pPr>
              <w:rPr>
                <w:rFonts w:asciiTheme="majorHAnsi" w:hAnsiTheme="majorHAnsi" w:cstheme="majorHAnsi"/>
                <w:sz w:val="18"/>
                <w:szCs w:val="18"/>
              </w:rPr>
            </w:pPr>
          </w:p>
          <w:p w14:paraId="0D180011" w14:textId="77777777" w:rsidR="008F1377" w:rsidRPr="008F1377" w:rsidRDefault="008F1377" w:rsidP="008F1377">
            <w:pPr>
              <w:rPr>
                <w:rFonts w:asciiTheme="majorHAnsi" w:hAnsiTheme="majorHAnsi" w:cstheme="majorHAnsi"/>
                <w:sz w:val="18"/>
                <w:szCs w:val="18"/>
              </w:rPr>
            </w:pPr>
            <w:r w:rsidRPr="008F1377">
              <w:rPr>
                <w:rFonts w:asciiTheme="majorHAnsi" w:hAnsiTheme="majorHAnsi" w:cstheme="majorHAnsi"/>
                <w:sz w:val="18"/>
                <w:szCs w:val="18"/>
              </w:rPr>
              <w:t>They identify and classify different plants and animals using pictures, guides, or comparing features.</w:t>
            </w:r>
          </w:p>
          <w:p w14:paraId="6CC738AE" w14:textId="77777777" w:rsidR="008F1377" w:rsidRPr="008F1377" w:rsidRDefault="008F1377" w:rsidP="008F1377">
            <w:pPr>
              <w:rPr>
                <w:rFonts w:asciiTheme="majorHAnsi" w:hAnsiTheme="majorHAnsi" w:cstheme="majorHAnsi"/>
                <w:sz w:val="18"/>
                <w:szCs w:val="18"/>
              </w:rPr>
            </w:pPr>
          </w:p>
          <w:p w14:paraId="09485A3E" w14:textId="22A57BB6" w:rsidR="008F1377" w:rsidRPr="008F1377" w:rsidRDefault="008F1377" w:rsidP="008F1377">
            <w:pPr>
              <w:rPr>
                <w:rFonts w:asciiTheme="majorHAnsi" w:hAnsiTheme="majorHAnsi" w:cstheme="majorHAnsi"/>
                <w:sz w:val="18"/>
                <w:szCs w:val="18"/>
              </w:rPr>
            </w:pPr>
            <w:r>
              <w:rPr>
                <w:rFonts w:asciiTheme="majorHAnsi" w:hAnsiTheme="majorHAnsi" w:cstheme="majorHAnsi"/>
                <w:sz w:val="18"/>
                <w:szCs w:val="18"/>
              </w:rPr>
              <w:t>Scientists ask questions like:</w:t>
            </w:r>
          </w:p>
          <w:p w14:paraId="0FD3A39D" w14:textId="4187BD33" w:rsidR="008F1377" w:rsidRPr="008F1377" w:rsidRDefault="008F1377" w:rsidP="008F1377">
            <w:pPr>
              <w:rPr>
                <w:rFonts w:asciiTheme="majorHAnsi" w:hAnsiTheme="majorHAnsi" w:cstheme="majorHAnsi"/>
                <w:sz w:val="18"/>
                <w:szCs w:val="18"/>
              </w:rPr>
            </w:pPr>
            <w:r>
              <w:rPr>
                <w:rFonts w:asciiTheme="majorHAnsi" w:hAnsiTheme="majorHAnsi" w:cstheme="majorHAnsi"/>
                <w:sz w:val="18"/>
                <w:szCs w:val="18"/>
              </w:rPr>
              <w:t>Why does this animal live here?</w:t>
            </w:r>
          </w:p>
          <w:p w14:paraId="45388884" w14:textId="77777777" w:rsidR="008F1377" w:rsidRPr="008F1377" w:rsidRDefault="008F1377" w:rsidP="008F1377">
            <w:pPr>
              <w:rPr>
                <w:rFonts w:asciiTheme="majorHAnsi" w:hAnsiTheme="majorHAnsi" w:cstheme="majorHAnsi"/>
                <w:sz w:val="18"/>
                <w:szCs w:val="18"/>
              </w:rPr>
            </w:pPr>
            <w:r w:rsidRPr="008F1377">
              <w:rPr>
                <w:rFonts w:asciiTheme="majorHAnsi" w:hAnsiTheme="majorHAnsi" w:cstheme="majorHAnsi"/>
                <w:sz w:val="18"/>
                <w:szCs w:val="18"/>
              </w:rPr>
              <w:t>What would happen if this area became dry or cold?</w:t>
            </w:r>
          </w:p>
          <w:p w14:paraId="24D9F890" w14:textId="77777777" w:rsidR="008F1377" w:rsidRPr="008F1377" w:rsidRDefault="008F1377" w:rsidP="008F1377">
            <w:pPr>
              <w:rPr>
                <w:rFonts w:asciiTheme="majorHAnsi" w:hAnsiTheme="majorHAnsi" w:cstheme="majorHAnsi"/>
                <w:sz w:val="18"/>
                <w:szCs w:val="18"/>
              </w:rPr>
            </w:pPr>
          </w:p>
          <w:p w14:paraId="59216029" w14:textId="77777777" w:rsidR="008F1377" w:rsidRPr="008F1377" w:rsidRDefault="008F1377" w:rsidP="008F1377">
            <w:pPr>
              <w:rPr>
                <w:rFonts w:asciiTheme="majorHAnsi" w:hAnsiTheme="majorHAnsi" w:cstheme="majorHAnsi"/>
                <w:sz w:val="18"/>
                <w:szCs w:val="18"/>
              </w:rPr>
            </w:pPr>
            <w:r w:rsidRPr="008F1377">
              <w:rPr>
                <w:rFonts w:asciiTheme="majorHAnsi" w:hAnsiTheme="majorHAnsi" w:cstheme="majorHAnsi"/>
                <w:sz w:val="18"/>
                <w:szCs w:val="18"/>
              </w:rPr>
              <w:t>They describe and explain how animals and plants are suited to where they live using evidence from what they’ve observed.</w:t>
            </w:r>
          </w:p>
          <w:p w14:paraId="5FA6BD99" w14:textId="72B17543" w:rsidR="00DC4643" w:rsidRPr="00EC45FF" w:rsidRDefault="00DC4643" w:rsidP="008F1377">
            <w:pPr>
              <w:rPr>
                <w:rFonts w:asciiTheme="majorHAnsi" w:hAnsiTheme="majorHAnsi" w:cstheme="majorHAnsi"/>
                <w:sz w:val="18"/>
                <w:szCs w:val="18"/>
                <w:u w:val="single"/>
              </w:rPr>
            </w:pPr>
          </w:p>
        </w:tc>
        <w:tc>
          <w:tcPr>
            <w:tcW w:w="2321" w:type="dxa"/>
          </w:tcPr>
          <w:p w14:paraId="2B24A524" w14:textId="2F009E1A" w:rsidR="005F4FC8" w:rsidRPr="00A70C37" w:rsidRDefault="00A70C37" w:rsidP="005F4FC8">
            <w:pPr>
              <w:rPr>
                <w:rFonts w:asciiTheme="majorHAnsi" w:hAnsiTheme="majorHAnsi" w:cstheme="majorHAnsi"/>
                <w:b/>
                <w:sz w:val="18"/>
                <w:szCs w:val="18"/>
              </w:rPr>
            </w:pPr>
            <w:r w:rsidRPr="00A70C37">
              <w:rPr>
                <w:rFonts w:asciiTheme="majorHAnsi" w:hAnsiTheme="majorHAnsi" w:cstheme="majorHAnsi"/>
                <w:b/>
                <w:sz w:val="18"/>
                <w:szCs w:val="18"/>
              </w:rPr>
              <w:t>I</w:t>
            </w:r>
            <w:r w:rsidR="005F4FC8" w:rsidRPr="00A70C37">
              <w:rPr>
                <w:rFonts w:asciiTheme="majorHAnsi" w:hAnsiTheme="majorHAnsi" w:cstheme="majorHAnsi"/>
                <w:b/>
                <w:sz w:val="18"/>
                <w:szCs w:val="18"/>
              </w:rPr>
              <w:t>ntroduce the varying habitats and their different conditions around the world</w:t>
            </w:r>
            <w:r w:rsidRPr="00A70C37">
              <w:rPr>
                <w:rFonts w:asciiTheme="majorHAnsi" w:hAnsiTheme="majorHAnsi" w:cstheme="majorHAnsi"/>
                <w:b/>
                <w:sz w:val="18"/>
                <w:szCs w:val="18"/>
              </w:rPr>
              <w:t xml:space="preserve"> through research. </w:t>
            </w:r>
          </w:p>
          <w:p w14:paraId="2D422B90" w14:textId="77777777" w:rsidR="005F4FC8" w:rsidRDefault="005F4FC8" w:rsidP="005F4FC8">
            <w:pPr>
              <w:rPr>
                <w:rFonts w:asciiTheme="majorHAnsi" w:hAnsiTheme="majorHAnsi" w:cstheme="majorHAnsi"/>
                <w:sz w:val="18"/>
                <w:szCs w:val="18"/>
                <w:u w:val="single"/>
              </w:rPr>
            </w:pPr>
          </w:p>
          <w:p w14:paraId="62F86515" w14:textId="70FCBE7D" w:rsidR="005F4FC8" w:rsidRPr="005F4FC8" w:rsidRDefault="005F4FC8" w:rsidP="005F4FC8">
            <w:pPr>
              <w:rPr>
                <w:rFonts w:asciiTheme="majorHAnsi" w:hAnsiTheme="majorHAnsi" w:cstheme="majorHAnsi"/>
                <w:sz w:val="18"/>
                <w:szCs w:val="18"/>
                <w:u w:val="single"/>
              </w:rPr>
            </w:pPr>
            <w:r w:rsidRPr="005F4FC8">
              <w:rPr>
                <w:rFonts w:asciiTheme="majorHAnsi" w:hAnsiTheme="majorHAnsi" w:cstheme="majorHAnsi"/>
                <w:sz w:val="18"/>
                <w:szCs w:val="18"/>
                <w:u w:val="single"/>
              </w:rPr>
              <w:t>Scientists:</w:t>
            </w:r>
          </w:p>
          <w:p w14:paraId="2D79A8E5" w14:textId="1A80151A" w:rsidR="005F4FC8" w:rsidRPr="005F4FC8" w:rsidRDefault="005F4FC8" w:rsidP="005F4FC8">
            <w:pPr>
              <w:rPr>
                <w:rFonts w:asciiTheme="majorHAnsi" w:hAnsiTheme="majorHAnsi" w:cstheme="majorHAnsi"/>
                <w:sz w:val="18"/>
                <w:szCs w:val="18"/>
              </w:rPr>
            </w:pPr>
            <w:r w:rsidRPr="005F4FC8">
              <w:rPr>
                <w:rFonts w:asciiTheme="majorHAnsi" w:hAnsiTheme="majorHAnsi" w:cstheme="majorHAnsi"/>
                <w:sz w:val="18"/>
                <w:szCs w:val="18"/>
              </w:rPr>
              <w:t>Observe h</w:t>
            </w:r>
            <w:r>
              <w:rPr>
                <w:rFonts w:asciiTheme="majorHAnsi" w:hAnsiTheme="majorHAnsi" w:cstheme="majorHAnsi"/>
                <w:sz w:val="18"/>
                <w:szCs w:val="18"/>
              </w:rPr>
              <w:t>ow plants and animals interact.</w:t>
            </w:r>
          </w:p>
          <w:p w14:paraId="56E6652F" w14:textId="50F0BAFE" w:rsidR="005F4FC8" w:rsidRPr="005F4FC8" w:rsidRDefault="005F4FC8" w:rsidP="005F4FC8">
            <w:pPr>
              <w:rPr>
                <w:rFonts w:asciiTheme="majorHAnsi" w:hAnsiTheme="majorHAnsi" w:cstheme="majorHAnsi"/>
                <w:sz w:val="18"/>
                <w:szCs w:val="18"/>
              </w:rPr>
            </w:pPr>
            <w:r w:rsidRPr="005F4FC8">
              <w:rPr>
                <w:rFonts w:asciiTheme="majorHAnsi" w:hAnsiTheme="majorHAnsi" w:cstheme="majorHAnsi"/>
                <w:sz w:val="18"/>
                <w:szCs w:val="18"/>
              </w:rPr>
              <w:t>Use classification to group living thi</w:t>
            </w:r>
            <w:r>
              <w:rPr>
                <w:rFonts w:asciiTheme="majorHAnsi" w:hAnsiTheme="majorHAnsi" w:cstheme="majorHAnsi"/>
                <w:sz w:val="18"/>
                <w:szCs w:val="18"/>
              </w:rPr>
              <w:t>ngs by their features or needs.</w:t>
            </w:r>
          </w:p>
          <w:p w14:paraId="5FC49FCD" w14:textId="77777777" w:rsidR="005F4FC8" w:rsidRPr="005F4FC8" w:rsidRDefault="005F4FC8" w:rsidP="005F4FC8">
            <w:pPr>
              <w:rPr>
                <w:rFonts w:asciiTheme="majorHAnsi" w:hAnsiTheme="majorHAnsi" w:cstheme="majorHAnsi"/>
                <w:sz w:val="18"/>
                <w:szCs w:val="18"/>
              </w:rPr>
            </w:pPr>
            <w:r w:rsidRPr="005F4FC8">
              <w:rPr>
                <w:rFonts w:asciiTheme="majorHAnsi" w:hAnsiTheme="majorHAnsi" w:cstheme="majorHAnsi"/>
                <w:sz w:val="18"/>
                <w:szCs w:val="18"/>
              </w:rPr>
              <w:t xml:space="preserve">Use evidence to explain how plants and animals depend on each other (e.g. food chains, shelter, </w:t>
            </w:r>
            <w:proofErr w:type="gramStart"/>
            <w:r w:rsidRPr="005F4FC8">
              <w:rPr>
                <w:rFonts w:asciiTheme="majorHAnsi" w:hAnsiTheme="majorHAnsi" w:cstheme="majorHAnsi"/>
                <w:sz w:val="18"/>
                <w:szCs w:val="18"/>
              </w:rPr>
              <w:t>pollination</w:t>
            </w:r>
            <w:proofErr w:type="gramEnd"/>
            <w:r w:rsidRPr="005F4FC8">
              <w:rPr>
                <w:rFonts w:asciiTheme="majorHAnsi" w:hAnsiTheme="majorHAnsi" w:cstheme="majorHAnsi"/>
                <w:sz w:val="18"/>
                <w:szCs w:val="18"/>
              </w:rPr>
              <w:t>).</w:t>
            </w:r>
          </w:p>
          <w:p w14:paraId="1533729D" w14:textId="77777777" w:rsidR="005F4FC8" w:rsidRPr="005F4FC8" w:rsidRDefault="005F4FC8" w:rsidP="005F4FC8">
            <w:pPr>
              <w:rPr>
                <w:rFonts w:asciiTheme="majorHAnsi" w:hAnsiTheme="majorHAnsi" w:cstheme="majorHAnsi"/>
                <w:sz w:val="18"/>
                <w:szCs w:val="18"/>
              </w:rPr>
            </w:pPr>
          </w:p>
          <w:p w14:paraId="055A53F1" w14:textId="53B59101" w:rsidR="005F4FC8" w:rsidRPr="005F4FC8" w:rsidRDefault="005F4FC8" w:rsidP="005F4FC8">
            <w:pPr>
              <w:rPr>
                <w:rFonts w:asciiTheme="majorHAnsi" w:hAnsiTheme="majorHAnsi" w:cstheme="majorHAnsi"/>
                <w:sz w:val="18"/>
                <w:szCs w:val="18"/>
                <w:u w:val="single"/>
              </w:rPr>
            </w:pPr>
            <w:r w:rsidRPr="005F4FC8">
              <w:rPr>
                <w:rFonts w:asciiTheme="majorHAnsi" w:hAnsiTheme="majorHAnsi" w:cstheme="majorHAnsi"/>
                <w:sz w:val="18"/>
                <w:szCs w:val="18"/>
                <w:u w:val="single"/>
              </w:rPr>
              <w:t>Ask and answer questions like:</w:t>
            </w:r>
          </w:p>
          <w:p w14:paraId="0839164B" w14:textId="4574D0C9" w:rsidR="005F4FC8" w:rsidRPr="005F4FC8" w:rsidRDefault="005F4FC8" w:rsidP="005F4FC8">
            <w:pPr>
              <w:rPr>
                <w:rFonts w:asciiTheme="majorHAnsi" w:hAnsiTheme="majorHAnsi" w:cstheme="majorHAnsi"/>
                <w:sz w:val="18"/>
                <w:szCs w:val="18"/>
              </w:rPr>
            </w:pPr>
            <w:r>
              <w:rPr>
                <w:rFonts w:asciiTheme="majorHAnsi" w:hAnsiTheme="majorHAnsi" w:cstheme="majorHAnsi"/>
                <w:sz w:val="18"/>
                <w:szCs w:val="18"/>
              </w:rPr>
              <w:t>What does this animal eat?</w:t>
            </w:r>
          </w:p>
          <w:p w14:paraId="026E9932" w14:textId="6C850099" w:rsidR="005F4FC8" w:rsidRPr="005F4FC8" w:rsidRDefault="005F4FC8" w:rsidP="005F4FC8">
            <w:pPr>
              <w:rPr>
                <w:rFonts w:asciiTheme="majorHAnsi" w:hAnsiTheme="majorHAnsi" w:cstheme="majorHAnsi"/>
                <w:sz w:val="18"/>
                <w:szCs w:val="18"/>
              </w:rPr>
            </w:pPr>
            <w:r>
              <w:rPr>
                <w:rFonts w:asciiTheme="majorHAnsi" w:hAnsiTheme="majorHAnsi" w:cstheme="majorHAnsi"/>
                <w:sz w:val="18"/>
                <w:szCs w:val="18"/>
              </w:rPr>
              <w:t>Where does it get shelter?</w:t>
            </w:r>
          </w:p>
          <w:p w14:paraId="67F7CDAE" w14:textId="77777777" w:rsidR="005F4FC8" w:rsidRPr="005F4FC8" w:rsidRDefault="005F4FC8" w:rsidP="005F4FC8">
            <w:pPr>
              <w:rPr>
                <w:rFonts w:asciiTheme="majorHAnsi" w:hAnsiTheme="majorHAnsi" w:cstheme="majorHAnsi"/>
                <w:sz w:val="18"/>
                <w:szCs w:val="18"/>
              </w:rPr>
            </w:pPr>
            <w:r w:rsidRPr="005F4FC8">
              <w:rPr>
                <w:rFonts w:asciiTheme="majorHAnsi" w:hAnsiTheme="majorHAnsi" w:cstheme="majorHAnsi"/>
                <w:sz w:val="18"/>
                <w:szCs w:val="18"/>
              </w:rPr>
              <w:t>What would happen if this plant/animal disappeared?</w:t>
            </w:r>
          </w:p>
          <w:p w14:paraId="7D7B6C81" w14:textId="45BE26C8" w:rsidR="00DC4643" w:rsidRPr="005C0567" w:rsidRDefault="00DC4643" w:rsidP="005F4FC8">
            <w:pPr>
              <w:rPr>
                <w:rFonts w:asciiTheme="majorHAnsi" w:hAnsiTheme="majorHAnsi" w:cstheme="majorHAnsi"/>
                <w:sz w:val="18"/>
                <w:szCs w:val="18"/>
              </w:rPr>
            </w:pPr>
          </w:p>
        </w:tc>
        <w:tc>
          <w:tcPr>
            <w:tcW w:w="2507" w:type="dxa"/>
          </w:tcPr>
          <w:p w14:paraId="19E0780C" w14:textId="1EFDA912" w:rsidR="00A70C37" w:rsidRPr="00A70C37" w:rsidRDefault="00A70C37" w:rsidP="00A70C37">
            <w:pPr>
              <w:spacing w:before="100" w:beforeAutospacing="1" w:after="100" w:afterAutospacing="1"/>
              <w:rPr>
                <w:rFonts w:asciiTheme="majorHAnsi" w:hAnsiTheme="majorHAnsi" w:cstheme="majorHAnsi"/>
                <w:b/>
                <w:sz w:val="18"/>
                <w:szCs w:val="18"/>
              </w:rPr>
            </w:pPr>
            <w:r w:rsidRPr="00A70C37">
              <w:rPr>
                <w:rFonts w:asciiTheme="majorHAnsi" w:hAnsiTheme="majorHAnsi" w:cstheme="majorHAnsi"/>
                <w:b/>
                <w:sz w:val="18"/>
                <w:szCs w:val="18"/>
              </w:rPr>
              <w:t xml:space="preserve">Explore various pictures of living things. Ask the children to use these to create a food chain. </w:t>
            </w:r>
          </w:p>
          <w:p w14:paraId="674EDD91" w14:textId="23A06D6B" w:rsidR="00A70C37" w:rsidRPr="00A70C37" w:rsidRDefault="00A70C37" w:rsidP="00A70C37">
            <w:pPr>
              <w:spacing w:before="100" w:beforeAutospacing="1" w:after="100" w:afterAutospacing="1"/>
              <w:rPr>
                <w:rFonts w:asciiTheme="majorHAnsi" w:hAnsiTheme="majorHAnsi" w:cstheme="majorHAnsi"/>
                <w:sz w:val="18"/>
                <w:szCs w:val="18"/>
              </w:rPr>
            </w:pPr>
            <w:r w:rsidRPr="00A70C37">
              <w:rPr>
                <w:rFonts w:asciiTheme="majorHAnsi" w:hAnsiTheme="majorHAnsi" w:cstheme="majorHAnsi"/>
                <w:sz w:val="18"/>
                <w:szCs w:val="18"/>
              </w:rPr>
              <w:t>Scientists observe animals in their habitats to understand what they eat.</w:t>
            </w:r>
          </w:p>
          <w:p w14:paraId="2F8449C3" w14:textId="77777777" w:rsidR="00A70C37" w:rsidRDefault="00A70C37" w:rsidP="00A70C37">
            <w:pPr>
              <w:spacing w:before="100" w:beforeAutospacing="1" w:after="100" w:afterAutospacing="1"/>
              <w:rPr>
                <w:rFonts w:asciiTheme="majorHAnsi" w:hAnsiTheme="majorHAnsi" w:cstheme="majorHAnsi"/>
                <w:sz w:val="18"/>
                <w:szCs w:val="18"/>
                <w:u w:val="single"/>
              </w:rPr>
            </w:pPr>
            <w:r>
              <w:rPr>
                <w:rFonts w:asciiTheme="majorHAnsi" w:hAnsiTheme="majorHAnsi" w:cstheme="majorHAnsi"/>
                <w:sz w:val="18"/>
                <w:szCs w:val="18"/>
                <w:u w:val="single"/>
              </w:rPr>
              <w:t>They ask questions like:</w:t>
            </w:r>
          </w:p>
          <w:p w14:paraId="1789F4E5" w14:textId="010E9B94" w:rsidR="00A70C37" w:rsidRPr="00A70C37" w:rsidRDefault="00A70C37" w:rsidP="00A70C37">
            <w:pPr>
              <w:spacing w:before="100" w:beforeAutospacing="1" w:after="100" w:afterAutospacing="1"/>
              <w:rPr>
                <w:rFonts w:asciiTheme="majorHAnsi" w:hAnsiTheme="majorHAnsi" w:cstheme="majorHAnsi"/>
                <w:sz w:val="18"/>
                <w:szCs w:val="18"/>
                <w:u w:val="single"/>
              </w:rPr>
            </w:pPr>
            <w:r w:rsidRPr="00A70C37">
              <w:rPr>
                <w:rFonts w:asciiTheme="majorHAnsi" w:hAnsiTheme="majorHAnsi" w:cstheme="majorHAnsi"/>
                <w:sz w:val="18"/>
                <w:szCs w:val="18"/>
              </w:rPr>
              <w:t>What does this animal eat?</w:t>
            </w:r>
            <w:r>
              <w:rPr>
                <w:rFonts w:asciiTheme="majorHAnsi" w:hAnsiTheme="majorHAnsi" w:cstheme="majorHAnsi"/>
                <w:sz w:val="18"/>
                <w:szCs w:val="18"/>
              </w:rPr>
              <w:t xml:space="preserve"> </w:t>
            </w:r>
            <w:r w:rsidRPr="00A70C37">
              <w:rPr>
                <w:rFonts w:asciiTheme="majorHAnsi" w:hAnsiTheme="majorHAnsi" w:cstheme="majorHAnsi"/>
                <w:sz w:val="18"/>
                <w:szCs w:val="18"/>
              </w:rPr>
              <w:t>What might eat this animal?</w:t>
            </w:r>
          </w:p>
          <w:p w14:paraId="5A0A6E78" w14:textId="12BE8377" w:rsidR="00A70C37" w:rsidRPr="00A70C37" w:rsidRDefault="00A70C37" w:rsidP="00A70C37">
            <w:pPr>
              <w:spacing w:before="100" w:beforeAutospacing="1" w:after="100" w:afterAutospacing="1"/>
              <w:rPr>
                <w:rFonts w:asciiTheme="majorHAnsi" w:hAnsiTheme="majorHAnsi" w:cstheme="majorHAnsi"/>
                <w:sz w:val="18"/>
                <w:szCs w:val="18"/>
              </w:rPr>
            </w:pPr>
            <w:r w:rsidRPr="00A70C37">
              <w:rPr>
                <w:rFonts w:asciiTheme="majorHAnsi" w:hAnsiTheme="majorHAnsi" w:cstheme="majorHAnsi"/>
                <w:sz w:val="18"/>
                <w:szCs w:val="18"/>
              </w:rPr>
              <w:t>They create simple models (like food chains or drawings) to show h</w:t>
            </w:r>
            <w:r>
              <w:rPr>
                <w:rFonts w:asciiTheme="majorHAnsi" w:hAnsiTheme="majorHAnsi" w:cstheme="majorHAnsi"/>
                <w:sz w:val="18"/>
                <w:szCs w:val="18"/>
              </w:rPr>
              <w:t>ow living things are connected.</w:t>
            </w:r>
          </w:p>
          <w:p w14:paraId="7CFE74AD" w14:textId="012AF153" w:rsidR="00DC4643" w:rsidRPr="0010533A" w:rsidRDefault="00A70C37" w:rsidP="00A70C37">
            <w:pPr>
              <w:spacing w:before="100" w:beforeAutospacing="1" w:after="100" w:afterAutospacing="1"/>
              <w:rPr>
                <w:rFonts w:asciiTheme="majorHAnsi" w:hAnsiTheme="majorHAnsi" w:cstheme="majorHAnsi"/>
                <w:sz w:val="18"/>
                <w:szCs w:val="18"/>
              </w:rPr>
            </w:pPr>
            <w:r w:rsidRPr="00A70C37">
              <w:rPr>
                <w:rFonts w:asciiTheme="majorHAnsi" w:hAnsiTheme="majorHAnsi" w:cstheme="majorHAnsi"/>
                <w:sz w:val="18"/>
                <w:szCs w:val="18"/>
              </w:rPr>
              <w:t xml:space="preserve">They explain relationships using correct terms (e.g. producer, consumer). </w:t>
            </w:r>
          </w:p>
        </w:tc>
      </w:tr>
      <w:tr w:rsidR="008F1377" w:rsidRPr="00EE651F" w14:paraId="4BDD9E96" w14:textId="77777777" w:rsidTr="008273C1">
        <w:trPr>
          <w:trHeight w:val="586"/>
        </w:trPr>
        <w:tc>
          <w:tcPr>
            <w:tcW w:w="1107" w:type="dxa"/>
            <w:shd w:val="clear" w:color="auto" w:fill="A6A6A6" w:themeFill="background1" w:themeFillShade="A6"/>
          </w:tcPr>
          <w:p w14:paraId="490ABCC7" w14:textId="77777777" w:rsidR="008F1377" w:rsidRPr="00EE651F" w:rsidRDefault="008F1377" w:rsidP="0033472D">
            <w:pPr>
              <w:rPr>
                <w:rFonts w:asciiTheme="majorHAnsi" w:hAnsiTheme="majorHAnsi" w:cstheme="majorHAnsi"/>
                <w:sz w:val="18"/>
                <w:szCs w:val="18"/>
              </w:rPr>
            </w:pPr>
            <w:r w:rsidRPr="00EE651F">
              <w:rPr>
                <w:rFonts w:asciiTheme="majorHAnsi" w:hAnsiTheme="majorHAnsi" w:cstheme="majorHAnsi"/>
                <w:sz w:val="18"/>
                <w:szCs w:val="18"/>
              </w:rPr>
              <w:t>Key vocab</w:t>
            </w:r>
          </w:p>
          <w:p w14:paraId="3BF8F06A" w14:textId="77777777" w:rsidR="008F1377" w:rsidRPr="00EE651F" w:rsidRDefault="008F1377" w:rsidP="0033472D">
            <w:pPr>
              <w:rPr>
                <w:rFonts w:asciiTheme="majorHAnsi" w:hAnsiTheme="majorHAnsi" w:cstheme="majorHAnsi"/>
                <w:sz w:val="18"/>
                <w:szCs w:val="18"/>
              </w:rPr>
            </w:pPr>
          </w:p>
        </w:tc>
        <w:tc>
          <w:tcPr>
            <w:tcW w:w="2185" w:type="dxa"/>
          </w:tcPr>
          <w:p w14:paraId="2CEE6ED8" w14:textId="651339E1" w:rsidR="008F1377" w:rsidRPr="006B2DF0" w:rsidRDefault="008F1377" w:rsidP="006B2DF0">
            <w:pPr>
              <w:rPr>
                <w:rFonts w:asciiTheme="majorHAnsi" w:hAnsiTheme="majorHAnsi" w:cstheme="majorHAnsi"/>
                <w:sz w:val="18"/>
                <w:szCs w:val="18"/>
              </w:rPr>
            </w:pPr>
            <w:r w:rsidRPr="006B2DF0">
              <w:rPr>
                <w:rFonts w:asciiTheme="majorHAnsi" w:hAnsiTheme="majorHAnsi" w:cstheme="majorHAnsi"/>
                <w:sz w:val="18"/>
                <w:szCs w:val="18"/>
              </w:rPr>
              <w:t xml:space="preserve">living </w:t>
            </w:r>
          </w:p>
          <w:p w14:paraId="0F187734" w14:textId="2DA0611A" w:rsidR="008F1377" w:rsidRPr="006B2DF0" w:rsidRDefault="008F1377" w:rsidP="006B2DF0">
            <w:pPr>
              <w:rPr>
                <w:rFonts w:asciiTheme="majorHAnsi" w:hAnsiTheme="majorHAnsi" w:cstheme="majorHAnsi"/>
                <w:sz w:val="18"/>
                <w:szCs w:val="18"/>
              </w:rPr>
            </w:pPr>
            <w:r>
              <w:rPr>
                <w:rFonts w:asciiTheme="majorHAnsi" w:hAnsiTheme="majorHAnsi" w:cstheme="majorHAnsi"/>
                <w:sz w:val="18"/>
                <w:szCs w:val="18"/>
              </w:rPr>
              <w:t>used to be alive</w:t>
            </w:r>
          </w:p>
          <w:p w14:paraId="32D7B437" w14:textId="7CB9FFA7" w:rsidR="008F1377" w:rsidRPr="006B2DF0" w:rsidRDefault="008F1377" w:rsidP="006B2DF0">
            <w:pPr>
              <w:rPr>
                <w:rFonts w:asciiTheme="majorHAnsi" w:hAnsiTheme="majorHAnsi" w:cstheme="majorHAnsi"/>
                <w:sz w:val="18"/>
                <w:szCs w:val="18"/>
              </w:rPr>
            </w:pPr>
            <w:r w:rsidRPr="006B2DF0">
              <w:rPr>
                <w:rFonts w:asciiTheme="majorHAnsi" w:hAnsiTheme="majorHAnsi" w:cstheme="majorHAnsi"/>
                <w:sz w:val="18"/>
                <w:szCs w:val="18"/>
              </w:rPr>
              <w:t xml:space="preserve">never alive </w:t>
            </w:r>
          </w:p>
          <w:p w14:paraId="582BEF58" w14:textId="35A27DF9" w:rsidR="008F1377" w:rsidRPr="00EE651F" w:rsidRDefault="008F1377" w:rsidP="006B2DF0">
            <w:pPr>
              <w:rPr>
                <w:rFonts w:asciiTheme="majorHAnsi" w:hAnsiTheme="majorHAnsi" w:cstheme="majorHAnsi"/>
                <w:sz w:val="18"/>
                <w:szCs w:val="18"/>
              </w:rPr>
            </w:pPr>
            <w:r>
              <w:rPr>
                <w:rFonts w:asciiTheme="majorHAnsi" w:hAnsiTheme="majorHAnsi" w:cstheme="majorHAnsi"/>
                <w:sz w:val="18"/>
                <w:szCs w:val="18"/>
              </w:rPr>
              <w:t xml:space="preserve">basic needs </w:t>
            </w:r>
          </w:p>
        </w:tc>
        <w:tc>
          <w:tcPr>
            <w:tcW w:w="9886" w:type="dxa"/>
            <w:gridSpan w:val="5"/>
          </w:tcPr>
          <w:p w14:paraId="3026479F" w14:textId="0D6BAF50" w:rsidR="008F1377" w:rsidRPr="008F1377" w:rsidRDefault="008F1377" w:rsidP="008F1377">
            <w:pPr>
              <w:rPr>
                <w:rFonts w:asciiTheme="majorHAnsi" w:hAnsiTheme="majorHAnsi" w:cstheme="majorHAnsi"/>
                <w:sz w:val="18"/>
                <w:szCs w:val="18"/>
              </w:rPr>
            </w:pPr>
            <w:proofErr w:type="gramStart"/>
            <w:r w:rsidRPr="008F1377">
              <w:rPr>
                <w:rFonts w:asciiTheme="majorHAnsi" w:hAnsiTheme="majorHAnsi" w:cstheme="majorHAnsi"/>
                <w:sz w:val="18"/>
                <w:szCs w:val="18"/>
              </w:rPr>
              <w:t>habitat</w:t>
            </w:r>
            <w:proofErr w:type="gramEnd"/>
            <w:r w:rsidRPr="008F1377">
              <w:rPr>
                <w:rFonts w:asciiTheme="majorHAnsi" w:hAnsiTheme="majorHAnsi" w:cstheme="majorHAnsi"/>
                <w:sz w:val="18"/>
                <w:szCs w:val="18"/>
              </w:rPr>
              <w:t xml:space="preserve"> – A habitat is the natural place in which something lives. A habitat provides living things with everything they need to survive su</w:t>
            </w:r>
            <w:r>
              <w:rPr>
                <w:rFonts w:asciiTheme="majorHAnsi" w:hAnsiTheme="majorHAnsi" w:cstheme="majorHAnsi"/>
                <w:sz w:val="18"/>
                <w:szCs w:val="18"/>
              </w:rPr>
              <w:t xml:space="preserve">ch as food, shelter and water. </w:t>
            </w:r>
          </w:p>
          <w:p w14:paraId="6F61A2DC" w14:textId="3A37BCF1" w:rsidR="008F1377" w:rsidRPr="008F1377" w:rsidRDefault="008F1377" w:rsidP="008F1377">
            <w:pPr>
              <w:rPr>
                <w:rFonts w:asciiTheme="majorHAnsi" w:hAnsiTheme="majorHAnsi" w:cstheme="majorHAnsi"/>
                <w:sz w:val="18"/>
                <w:szCs w:val="18"/>
              </w:rPr>
            </w:pPr>
            <w:proofErr w:type="gramStart"/>
            <w:r w:rsidRPr="008F1377">
              <w:rPr>
                <w:rFonts w:asciiTheme="majorHAnsi" w:hAnsiTheme="majorHAnsi" w:cstheme="majorHAnsi"/>
                <w:sz w:val="18"/>
                <w:szCs w:val="18"/>
              </w:rPr>
              <w:t>microhabitat</w:t>
            </w:r>
            <w:proofErr w:type="gramEnd"/>
            <w:r w:rsidRPr="008F1377">
              <w:rPr>
                <w:rFonts w:asciiTheme="majorHAnsi" w:hAnsiTheme="majorHAnsi" w:cstheme="majorHAnsi"/>
                <w:sz w:val="18"/>
                <w:szCs w:val="18"/>
              </w:rPr>
              <w:t xml:space="preserve"> – A microhabitat is a very small h</w:t>
            </w:r>
            <w:r>
              <w:rPr>
                <w:rFonts w:asciiTheme="majorHAnsi" w:hAnsiTheme="majorHAnsi" w:cstheme="majorHAnsi"/>
                <w:sz w:val="18"/>
                <w:szCs w:val="18"/>
              </w:rPr>
              <w:t xml:space="preserve">abitat that </w:t>
            </w:r>
            <w:proofErr w:type="spellStart"/>
            <w:r>
              <w:rPr>
                <w:rFonts w:asciiTheme="majorHAnsi" w:hAnsiTheme="majorHAnsi" w:cstheme="majorHAnsi"/>
                <w:sz w:val="18"/>
                <w:szCs w:val="18"/>
              </w:rPr>
              <w:t>minibeasts</w:t>
            </w:r>
            <w:proofErr w:type="spellEnd"/>
            <w:r>
              <w:rPr>
                <w:rFonts w:asciiTheme="majorHAnsi" w:hAnsiTheme="majorHAnsi" w:cstheme="majorHAnsi"/>
                <w:sz w:val="18"/>
                <w:szCs w:val="18"/>
              </w:rPr>
              <w:t xml:space="preserve"> live in.</w:t>
            </w:r>
          </w:p>
          <w:p w14:paraId="3369AC4A" w14:textId="5D49C597" w:rsidR="008F1377" w:rsidRPr="008F1377" w:rsidRDefault="008F1377" w:rsidP="008F1377">
            <w:pPr>
              <w:rPr>
                <w:rFonts w:asciiTheme="majorHAnsi" w:hAnsiTheme="majorHAnsi" w:cstheme="majorHAnsi"/>
                <w:sz w:val="18"/>
                <w:szCs w:val="18"/>
              </w:rPr>
            </w:pPr>
            <w:proofErr w:type="gramStart"/>
            <w:r w:rsidRPr="008F1377">
              <w:rPr>
                <w:rFonts w:asciiTheme="majorHAnsi" w:hAnsiTheme="majorHAnsi" w:cstheme="majorHAnsi"/>
                <w:sz w:val="18"/>
                <w:szCs w:val="18"/>
              </w:rPr>
              <w:t>depend</w:t>
            </w:r>
            <w:proofErr w:type="gramEnd"/>
            <w:r w:rsidRPr="008F1377">
              <w:rPr>
                <w:rFonts w:asciiTheme="majorHAnsi" w:hAnsiTheme="majorHAnsi" w:cstheme="majorHAnsi"/>
                <w:sz w:val="18"/>
                <w:szCs w:val="18"/>
              </w:rPr>
              <w:t xml:space="preserve"> – Living things in a habitat depend on each other to survive. This means they need each o</w:t>
            </w:r>
            <w:r>
              <w:rPr>
                <w:rFonts w:asciiTheme="majorHAnsi" w:hAnsiTheme="majorHAnsi" w:cstheme="majorHAnsi"/>
                <w:sz w:val="18"/>
                <w:szCs w:val="18"/>
              </w:rPr>
              <w:t>ther to meet their basic needs.</w:t>
            </w:r>
          </w:p>
          <w:p w14:paraId="3221D869" w14:textId="68DDEC3C" w:rsidR="008F1377" w:rsidRPr="008F1377" w:rsidRDefault="008F1377" w:rsidP="008F1377">
            <w:pPr>
              <w:rPr>
                <w:rFonts w:asciiTheme="majorHAnsi" w:hAnsiTheme="majorHAnsi" w:cstheme="majorHAnsi"/>
                <w:sz w:val="18"/>
                <w:szCs w:val="18"/>
              </w:rPr>
            </w:pPr>
            <w:proofErr w:type="gramStart"/>
            <w:r w:rsidRPr="008F1377">
              <w:rPr>
                <w:rFonts w:asciiTheme="majorHAnsi" w:hAnsiTheme="majorHAnsi" w:cstheme="majorHAnsi"/>
                <w:sz w:val="18"/>
                <w:szCs w:val="18"/>
              </w:rPr>
              <w:t>basic</w:t>
            </w:r>
            <w:proofErr w:type="gramEnd"/>
            <w:r w:rsidRPr="008F1377">
              <w:rPr>
                <w:rFonts w:asciiTheme="majorHAnsi" w:hAnsiTheme="majorHAnsi" w:cstheme="majorHAnsi"/>
                <w:sz w:val="18"/>
                <w:szCs w:val="18"/>
              </w:rPr>
              <w:t xml:space="preserve"> needs – Basic needs are things that living things need to sta</w:t>
            </w:r>
            <w:r>
              <w:rPr>
                <w:rFonts w:asciiTheme="majorHAnsi" w:hAnsiTheme="majorHAnsi" w:cstheme="majorHAnsi"/>
                <w:sz w:val="18"/>
                <w:szCs w:val="18"/>
              </w:rPr>
              <w:t>y alive (water, food, shelter).</w:t>
            </w:r>
          </w:p>
          <w:p w14:paraId="69A0731D" w14:textId="71D1C1E0" w:rsidR="008F1377" w:rsidRPr="00EE651F" w:rsidRDefault="008F1377" w:rsidP="0033472D">
            <w:pPr>
              <w:rPr>
                <w:rFonts w:asciiTheme="majorHAnsi" w:hAnsiTheme="majorHAnsi" w:cstheme="majorHAnsi"/>
                <w:sz w:val="18"/>
                <w:szCs w:val="18"/>
              </w:rPr>
            </w:pPr>
            <w:proofErr w:type="gramStart"/>
            <w:r>
              <w:rPr>
                <w:rFonts w:asciiTheme="majorHAnsi" w:hAnsiTheme="majorHAnsi" w:cstheme="majorHAnsi"/>
                <w:sz w:val="18"/>
                <w:szCs w:val="18"/>
              </w:rPr>
              <w:t>s</w:t>
            </w:r>
            <w:r w:rsidRPr="008F1377">
              <w:rPr>
                <w:rFonts w:asciiTheme="majorHAnsi" w:hAnsiTheme="majorHAnsi" w:cstheme="majorHAnsi"/>
                <w:sz w:val="18"/>
                <w:szCs w:val="18"/>
              </w:rPr>
              <w:t>urvive</w:t>
            </w:r>
            <w:proofErr w:type="gramEnd"/>
            <w:r w:rsidRPr="008F1377">
              <w:rPr>
                <w:rFonts w:asciiTheme="majorHAnsi" w:hAnsiTheme="majorHAnsi" w:cstheme="majorHAnsi"/>
                <w:sz w:val="18"/>
                <w:szCs w:val="18"/>
              </w:rPr>
              <w:t xml:space="preserve"> – To survive is to stay alive.</w:t>
            </w:r>
          </w:p>
        </w:tc>
        <w:tc>
          <w:tcPr>
            <w:tcW w:w="2507" w:type="dxa"/>
          </w:tcPr>
          <w:p w14:paraId="5F2BAC1D" w14:textId="33A7EE8D" w:rsidR="00A70C37" w:rsidRPr="00A70C37" w:rsidRDefault="00A70C37" w:rsidP="00A70C37">
            <w:pPr>
              <w:rPr>
                <w:rFonts w:asciiTheme="majorHAnsi" w:hAnsiTheme="majorHAnsi" w:cstheme="majorHAnsi"/>
                <w:sz w:val="18"/>
                <w:szCs w:val="18"/>
              </w:rPr>
            </w:pPr>
            <w:r w:rsidRPr="00A70C37">
              <w:rPr>
                <w:rFonts w:asciiTheme="majorHAnsi" w:hAnsiTheme="majorHAnsi" w:cstheme="majorHAnsi"/>
                <w:sz w:val="18"/>
                <w:szCs w:val="18"/>
              </w:rPr>
              <w:t xml:space="preserve">habitat </w:t>
            </w:r>
          </w:p>
          <w:p w14:paraId="0F653EE4" w14:textId="4C775E67" w:rsidR="00A70C37" w:rsidRPr="00A70C37" w:rsidRDefault="00A70C37" w:rsidP="00A70C37">
            <w:pPr>
              <w:rPr>
                <w:rFonts w:asciiTheme="majorHAnsi" w:hAnsiTheme="majorHAnsi" w:cstheme="majorHAnsi"/>
                <w:sz w:val="18"/>
                <w:szCs w:val="18"/>
              </w:rPr>
            </w:pPr>
            <w:r w:rsidRPr="00A70C37">
              <w:rPr>
                <w:rFonts w:asciiTheme="majorHAnsi" w:hAnsiTheme="majorHAnsi" w:cstheme="majorHAnsi"/>
                <w:sz w:val="18"/>
                <w:szCs w:val="18"/>
              </w:rPr>
              <w:t xml:space="preserve">microhabitat </w:t>
            </w:r>
          </w:p>
          <w:p w14:paraId="089027EA" w14:textId="1A6D84B0" w:rsidR="00A70C37" w:rsidRPr="00A70C37" w:rsidRDefault="00A70C37" w:rsidP="00A70C37">
            <w:pPr>
              <w:rPr>
                <w:rFonts w:asciiTheme="majorHAnsi" w:hAnsiTheme="majorHAnsi" w:cstheme="majorHAnsi"/>
                <w:sz w:val="18"/>
                <w:szCs w:val="18"/>
              </w:rPr>
            </w:pPr>
            <w:r w:rsidRPr="00A70C37">
              <w:rPr>
                <w:rFonts w:asciiTheme="majorHAnsi" w:hAnsiTheme="majorHAnsi" w:cstheme="majorHAnsi"/>
                <w:sz w:val="18"/>
                <w:szCs w:val="18"/>
              </w:rPr>
              <w:t xml:space="preserve">depend </w:t>
            </w:r>
          </w:p>
          <w:p w14:paraId="53264739" w14:textId="768823A8" w:rsidR="00A70C37" w:rsidRPr="00A70C37" w:rsidRDefault="00A70C37" w:rsidP="00A70C37">
            <w:pPr>
              <w:rPr>
                <w:rFonts w:asciiTheme="majorHAnsi" w:hAnsiTheme="majorHAnsi" w:cstheme="majorHAnsi"/>
                <w:sz w:val="18"/>
                <w:szCs w:val="18"/>
              </w:rPr>
            </w:pPr>
            <w:r w:rsidRPr="00A70C37">
              <w:rPr>
                <w:rFonts w:asciiTheme="majorHAnsi" w:hAnsiTheme="majorHAnsi" w:cstheme="majorHAnsi"/>
                <w:sz w:val="18"/>
                <w:szCs w:val="18"/>
              </w:rPr>
              <w:t>basic needs</w:t>
            </w:r>
          </w:p>
          <w:p w14:paraId="26D29605" w14:textId="5FCCEE6C" w:rsidR="00A70C37" w:rsidRPr="00A70C37" w:rsidRDefault="00A70C37" w:rsidP="00A70C37">
            <w:pPr>
              <w:rPr>
                <w:rFonts w:asciiTheme="majorHAnsi" w:hAnsiTheme="majorHAnsi" w:cstheme="majorHAnsi"/>
                <w:sz w:val="18"/>
                <w:szCs w:val="18"/>
              </w:rPr>
            </w:pPr>
            <w:r>
              <w:rPr>
                <w:rFonts w:asciiTheme="majorHAnsi" w:hAnsiTheme="majorHAnsi" w:cstheme="majorHAnsi"/>
                <w:sz w:val="18"/>
                <w:szCs w:val="18"/>
              </w:rPr>
              <w:t>survive</w:t>
            </w:r>
          </w:p>
          <w:p w14:paraId="4F0DFA4B" w14:textId="53E391F4" w:rsidR="00A70C37" w:rsidRPr="00A70C37" w:rsidRDefault="00A70C37" w:rsidP="00A70C37">
            <w:pPr>
              <w:rPr>
                <w:rFonts w:asciiTheme="majorHAnsi" w:hAnsiTheme="majorHAnsi" w:cstheme="majorHAnsi"/>
                <w:sz w:val="18"/>
                <w:szCs w:val="18"/>
              </w:rPr>
            </w:pPr>
            <w:r>
              <w:rPr>
                <w:rFonts w:asciiTheme="majorHAnsi" w:hAnsiTheme="majorHAnsi" w:cstheme="majorHAnsi"/>
                <w:sz w:val="18"/>
                <w:szCs w:val="18"/>
              </w:rPr>
              <w:t>food source</w:t>
            </w:r>
          </w:p>
          <w:p w14:paraId="25D08727" w14:textId="1259FF99" w:rsidR="008F1377" w:rsidRPr="00EE651F" w:rsidRDefault="00A70C37" w:rsidP="00A70C37">
            <w:pPr>
              <w:rPr>
                <w:rFonts w:asciiTheme="majorHAnsi" w:hAnsiTheme="majorHAnsi" w:cstheme="majorHAnsi"/>
                <w:sz w:val="18"/>
                <w:szCs w:val="18"/>
              </w:rPr>
            </w:pPr>
            <w:r>
              <w:rPr>
                <w:rFonts w:asciiTheme="majorHAnsi" w:hAnsiTheme="majorHAnsi" w:cstheme="majorHAnsi"/>
                <w:sz w:val="18"/>
                <w:szCs w:val="18"/>
              </w:rPr>
              <w:t>food chains</w:t>
            </w:r>
          </w:p>
        </w:tc>
      </w:tr>
      <w:tr w:rsidR="00FD4A2F" w:rsidRPr="00DE3106" w14:paraId="1788134A" w14:textId="77777777" w:rsidTr="00FD4A2F">
        <w:trPr>
          <w:trHeight w:val="294"/>
        </w:trPr>
        <w:tc>
          <w:tcPr>
            <w:tcW w:w="15685" w:type="dxa"/>
            <w:gridSpan w:val="8"/>
            <w:shd w:val="clear" w:color="auto" w:fill="A6A6A6" w:themeFill="background1" w:themeFillShade="A6"/>
          </w:tcPr>
          <w:p w14:paraId="5696CEE9" w14:textId="20158F54" w:rsidR="00FD4A2F" w:rsidRPr="00DE3106" w:rsidRDefault="00FD4A2F" w:rsidP="00FD4A2F">
            <w:pPr>
              <w:jc w:val="center"/>
              <w:rPr>
                <w:rFonts w:asciiTheme="majorHAnsi" w:hAnsiTheme="majorHAnsi" w:cstheme="majorHAnsi"/>
                <w:sz w:val="22"/>
                <w:szCs w:val="18"/>
              </w:rPr>
            </w:pPr>
            <w:r w:rsidRPr="00DE3106">
              <w:rPr>
                <w:rFonts w:asciiTheme="majorHAnsi" w:hAnsiTheme="majorHAnsi" w:cstheme="majorHAnsi"/>
                <w:sz w:val="22"/>
                <w:szCs w:val="18"/>
              </w:rPr>
              <w:t xml:space="preserve">Class 1 –  Cycle </w:t>
            </w:r>
            <w:r>
              <w:rPr>
                <w:rFonts w:asciiTheme="majorHAnsi" w:hAnsiTheme="majorHAnsi" w:cstheme="majorHAnsi"/>
                <w:sz w:val="22"/>
                <w:szCs w:val="18"/>
              </w:rPr>
              <w:t xml:space="preserve">A: </w:t>
            </w:r>
            <w:proofErr w:type="spellStart"/>
            <w:r>
              <w:rPr>
                <w:rFonts w:asciiTheme="majorHAnsi" w:hAnsiTheme="majorHAnsi" w:cstheme="majorHAnsi"/>
                <w:sz w:val="22"/>
                <w:szCs w:val="18"/>
              </w:rPr>
              <w:t>Spr</w:t>
            </w:r>
            <w:proofErr w:type="spellEnd"/>
            <w:r>
              <w:rPr>
                <w:rFonts w:asciiTheme="majorHAnsi" w:hAnsiTheme="majorHAnsi" w:cstheme="majorHAnsi"/>
                <w:sz w:val="22"/>
                <w:szCs w:val="18"/>
              </w:rPr>
              <w:t xml:space="preserve"> 1 </w:t>
            </w:r>
          </w:p>
          <w:p w14:paraId="728C9DA1" w14:textId="750AB405" w:rsidR="00FD4A2F" w:rsidRPr="00DE3106" w:rsidRDefault="00FD4A2F" w:rsidP="00FD4A2F">
            <w:pPr>
              <w:jc w:val="center"/>
              <w:rPr>
                <w:rFonts w:asciiTheme="majorHAnsi" w:hAnsiTheme="majorHAnsi" w:cstheme="majorHAnsi"/>
                <w:sz w:val="22"/>
                <w:szCs w:val="18"/>
              </w:rPr>
            </w:pPr>
            <w:r w:rsidRPr="00DE3106">
              <w:rPr>
                <w:rFonts w:asciiTheme="majorHAnsi" w:hAnsiTheme="majorHAnsi" w:cstheme="majorHAnsi"/>
                <w:sz w:val="22"/>
                <w:szCs w:val="18"/>
              </w:rPr>
              <w:t xml:space="preserve">Subject: Science Unit: </w:t>
            </w:r>
            <w:r>
              <w:rPr>
                <w:rFonts w:asciiTheme="majorHAnsi" w:hAnsiTheme="majorHAnsi" w:cstheme="majorHAnsi"/>
                <w:sz w:val="22"/>
                <w:szCs w:val="18"/>
              </w:rPr>
              <w:t xml:space="preserve">Uses of Everyday Materials </w:t>
            </w:r>
          </w:p>
        </w:tc>
      </w:tr>
      <w:tr w:rsidR="00FD4A2F" w:rsidRPr="00EE651F" w14:paraId="16E2EF31" w14:textId="77777777" w:rsidTr="008273C1">
        <w:trPr>
          <w:trHeight w:val="294"/>
        </w:trPr>
        <w:tc>
          <w:tcPr>
            <w:tcW w:w="1107" w:type="dxa"/>
            <w:shd w:val="clear" w:color="auto" w:fill="A6A6A6" w:themeFill="background1" w:themeFillShade="A6"/>
          </w:tcPr>
          <w:p w14:paraId="5A58C3A4" w14:textId="77777777" w:rsidR="00FD4A2F" w:rsidRPr="00EE651F" w:rsidRDefault="00FD4A2F" w:rsidP="00FD4A2F">
            <w:pPr>
              <w:rPr>
                <w:rFonts w:asciiTheme="majorHAnsi" w:hAnsiTheme="majorHAnsi" w:cstheme="majorHAnsi"/>
                <w:sz w:val="18"/>
                <w:szCs w:val="18"/>
              </w:rPr>
            </w:pPr>
          </w:p>
        </w:tc>
        <w:tc>
          <w:tcPr>
            <w:tcW w:w="2185" w:type="dxa"/>
            <w:shd w:val="clear" w:color="auto" w:fill="A6A6A6" w:themeFill="background1" w:themeFillShade="A6"/>
          </w:tcPr>
          <w:p w14:paraId="1A56488A" w14:textId="77777777" w:rsidR="00FD4A2F" w:rsidRPr="00EE651F" w:rsidRDefault="00FD4A2F" w:rsidP="00FD4A2F">
            <w:pPr>
              <w:rPr>
                <w:rFonts w:asciiTheme="majorHAnsi" w:hAnsiTheme="majorHAnsi" w:cstheme="majorHAnsi"/>
                <w:sz w:val="18"/>
                <w:szCs w:val="18"/>
              </w:rPr>
            </w:pPr>
            <w:r w:rsidRPr="00EE651F">
              <w:rPr>
                <w:rFonts w:asciiTheme="majorHAnsi" w:hAnsiTheme="majorHAnsi" w:cstheme="majorHAnsi"/>
                <w:sz w:val="18"/>
                <w:szCs w:val="18"/>
              </w:rPr>
              <w:t xml:space="preserve">Week 1 </w:t>
            </w:r>
          </w:p>
        </w:tc>
        <w:tc>
          <w:tcPr>
            <w:tcW w:w="2655" w:type="dxa"/>
            <w:shd w:val="clear" w:color="auto" w:fill="A6A6A6" w:themeFill="background1" w:themeFillShade="A6"/>
          </w:tcPr>
          <w:p w14:paraId="7B29A76D" w14:textId="77777777" w:rsidR="00FD4A2F" w:rsidRPr="00EE651F" w:rsidRDefault="00FD4A2F" w:rsidP="00FD4A2F">
            <w:pPr>
              <w:rPr>
                <w:rFonts w:asciiTheme="majorHAnsi" w:hAnsiTheme="majorHAnsi" w:cstheme="majorHAnsi"/>
                <w:sz w:val="18"/>
                <w:szCs w:val="18"/>
              </w:rPr>
            </w:pPr>
            <w:r w:rsidRPr="00EE651F">
              <w:rPr>
                <w:rFonts w:asciiTheme="majorHAnsi" w:hAnsiTheme="majorHAnsi" w:cstheme="majorHAnsi"/>
                <w:sz w:val="18"/>
                <w:szCs w:val="18"/>
              </w:rPr>
              <w:t xml:space="preserve">Week 2 </w:t>
            </w:r>
          </w:p>
        </w:tc>
        <w:tc>
          <w:tcPr>
            <w:tcW w:w="2410" w:type="dxa"/>
            <w:shd w:val="clear" w:color="auto" w:fill="A6A6A6" w:themeFill="background1" w:themeFillShade="A6"/>
          </w:tcPr>
          <w:p w14:paraId="080903E0" w14:textId="77777777" w:rsidR="00FD4A2F" w:rsidRPr="00EE651F" w:rsidRDefault="00FD4A2F" w:rsidP="00FD4A2F">
            <w:pPr>
              <w:rPr>
                <w:rFonts w:asciiTheme="majorHAnsi" w:hAnsiTheme="majorHAnsi" w:cstheme="majorHAnsi"/>
                <w:sz w:val="18"/>
                <w:szCs w:val="18"/>
              </w:rPr>
            </w:pPr>
            <w:r w:rsidRPr="00EE651F">
              <w:rPr>
                <w:rFonts w:asciiTheme="majorHAnsi" w:hAnsiTheme="majorHAnsi" w:cstheme="majorHAnsi"/>
                <w:sz w:val="18"/>
                <w:szCs w:val="18"/>
              </w:rPr>
              <w:t xml:space="preserve">Week 3 </w:t>
            </w:r>
          </w:p>
        </w:tc>
        <w:tc>
          <w:tcPr>
            <w:tcW w:w="2500" w:type="dxa"/>
            <w:gridSpan w:val="2"/>
            <w:shd w:val="clear" w:color="auto" w:fill="A6A6A6" w:themeFill="background1" w:themeFillShade="A6"/>
          </w:tcPr>
          <w:p w14:paraId="5CE664D7" w14:textId="77777777" w:rsidR="00FD4A2F" w:rsidRPr="00EE651F" w:rsidRDefault="00FD4A2F" w:rsidP="00FD4A2F">
            <w:pPr>
              <w:rPr>
                <w:rFonts w:asciiTheme="majorHAnsi" w:hAnsiTheme="majorHAnsi" w:cstheme="majorHAnsi"/>
                <w:sz w:val="18"/>
                <w:szCs w:val="18"/>
              </w:rPr>
            </w:pPr>
            <w:r w:rsidRPr="00EE651F">
              <w:rPr>
                <w:rFonts w:asciiTheme="majorHAnsi" w:hAnsiTheme="majorHAnsi" w:cstheme="majorHAnsi"/>
                <w:sz w:val="18"/>
                <w:szCs w:val="18"/>
              </w:rPr>
              <w:t xml:space="preserve">Week 4 </w:t>
            </w:r>
          </w:p>
        </w:tc>
        <w:tc>
          <w:tcPr>
            <w:tcW w:w="2321" w:type="dxa"/>
            <w:shd w:val="clear" w:color="auto" w:fill="A6A6A6" w:themeFill="background1" w:themeFillShade="A6"/>
          </w:tcPr>
          <w:p w14:paraId="0DB77C5A" w14:textId="77777777" w:rsidR="00FD4A2F" w:rsidRPr="00EE651F" w:rsidRDefault="00FD4A2F" w:rsidP="00FD4A2F">
            <w:pPr>
              <w:rPr>
                <w:rFonts w:asciiTheme="majorHAnsi" w:hAnsiTheme="majorHAnsi" w:cstheme="majorHAnsi"/>
                <w:sz w:val="18"/>
                <w:szCs w:val="18"/>
              </w:rPr>
            </w:pPr>
            <w:r w:rsidRPr="00EE651F">
              <w:rPr>
                <w:rFonts w:asciiTheme="majorHAnsi" w:hAnsiTheme="majorHAnsi" w:cstheme="majorHAnsi"/>
                <w:sz w:val="18"/>
                <w:szCs w:val="18"/>
              </w:rPr>
              <w:t xml:space="preserve">Week 5 </w:t>
            </w:r>
          </w:p>
        </w:tc>
        <w:tc>
          <w:tcPr>
            <w:tcW w:w="2507" w:type="dxa"/>
            <w:shd w:val="clear" w:color="auto" w:fill="A6A6A6" w:themeFill="background1" w:themeFillShade="A6"/>
          </w:tcPr>
          <w:p w14:paraId="532A3FEB" w14:textId="77777777" w:rsidR="00FD4A2F" w:rsidRPr="00EE651F" w:rsidRDefault="00FD4A2F" w:rsidP="00FD4A2F">
            <w:pPr>
              <w:rPr>
                <w:rFonts w:asciiTheme="majorHAnsi" w:hAnsiTheme="majorHAnsi" w:cstheme="majorHAnsi"/>
                <w:sz w:val="18"/>
                <w:szCs w:val="18"/>
              </w:rPr>
            </w:pPr>
            <w:r w:rsidRPr="00EE651F">
              <w:rPr>
                <w:rFonts w:asciiTheme="majorHAnsi" w:hAnsiTheme="majorHAnsi" w:cstheme="majorHAnsi"/>
                <w:sz w:val="18"/>
                <w:szCs w:val="18"/>
              </w:rPr>
              <w:t xml:space="preserve">Week 6 </w:t>
            </w:r>
          </w:p>
        </w:tc>
      </w:tr>
      <w:tr w:rsidR="00FD4A2F" w:rsidRPr="00827B51" w14:paraId="614F85AC" w14:textId="77777777" w:rsidTr="008273C1">
        <w:trPr>
          <w:trHeight w:val="586"/>
        </w:trPr>
        <w:tc>
          <w:tcPr>
            <w:tcW w:w="1107" w:type="dxa"/>
            <w:shd w:val="clear" w:color="auto" w:fill="A6A6A6" w:themeFill="background1" w:themeFillShade="A6"/>
          </w:tcPr>
          <w:p w14:paraId="1AFEF5F5" w14:textId="77777777" w:rsidR="00FD4A2F" w:rsidRPr="00EE651F" w:rsidRDefault="00FD4A2F" w:rsidP="00FD4A2F">
            <w:pPr>
              <w:rPr>
                <w:rFonts w:asciiTheme="majorHAnsi" w:hAnsiTheme="majorHAnsi" w:cstheme="majorHAnsi"/>
                <w:sz w:val="18"/>
                <w:szCs w:val="18"/>
              </w:rPr>
            </w:pPr>
            <w:r w:rsidRPr="00EE651F">
              <w:rPr>
                <w:rFonts w:asciiTheme="majorHAnsi" w:hAnsiTheme="majorHAnsi" w:cstheme="majorHAnsi"/>
                <w:sz w:val="18"/>
                <w:szCs w:val="18"/>
              </w:rPr>
              <w:t>National Curriculum: Working Scientifically</w:t>
            </w:r>
          </w:p>
        </w:tc>
        <w:tc>
          <w:tcPr>
            <w:tcW w:w="14578" w:type="dxa"/>
            <w:gridSpan w:val="7"/>
          </w:tcPr>
          <w:p w14:paraId="29C22E07" w14:textId="0B8839CC" w:rsidR="009868E0" w:rsidRPr="00EB13AA" w:rsidRDefault="009868E0" w:rsidP="009868E0">
            <w:pPr>
              <w:pStyle w:val="ListParagraph"/>
              <w:numPr>
                <w:ilvl w:val="0"/>
                <w:numId w:val="16"/>
              </w:numPr>
              <w:shd w:val="clear" w:color="auto" w:fill="FFFFFF"/>
              <w:spacing w:after="75"/>
              <w:rPr>
                <w:rFonts w:asciiTheme="majorHAnsi" w:eastAsia="Times New Roman" w:hAnsiTheme="majorHAnsi" w:cstheme="majorHAnsi"/>
                <w:color w:val="0B0C0C"/>
                <w:kern w:val="0"/>
                <w:lang w:eastAsia="en-GB"/>
                <w14:ligatures w14:val="none"/>
              </w:rPr>
            </w:pPr>
            <w:r w:rsidRPr="00EB13AA">
              <w:rPr>
                <w:rFonts w:asciiTheme="majorHAnsi" w:eastAsia="Times New Roman" w:hAnsiTheme="majorHAnsi" w:cstheme="majorHAnsi"/>
                <w:color w:val="0B0C0C"/>
                <w:kern w:val="0"/>
                <w:lang w:eastAsia="en-GB"/>
                <w14:ligatures w14:val="none"/>
              </w:rPr>
              <w:t>asking simple questions and recognising that they can be answered in different ways</w:t>
            </w:r>
          </w:p>
          <w:p w14:paraId="196C9ABC" w14:textId="041DF798" w:rsidR="009868E0" w:rsidRPr="00EB13AA" w:rsidRDefault="009868E0" w:rsidP="009868E0">
            <w:pPr>
              <w:pStyle w:val="ListParagraph"/>
              <w:numPr>
                <w:ilvl w:val="0"/>
                <w:numId w:val="16"/>
              </w:numPr>
              <w:shd w:val="clear" w:color="auto" w:fill="FFFFFF"/>
              <w:spacing w:after="75"/>
              <w:rPr>
                <w:rFonts w:asciiTheme="majorHAnsi" w:eastAsia="Times New Roman" w:hAnsiTheme="majorHAnsi" w:cstheme="majorHAnsi"/>
                <w:color w:val="0B0C0C"/>
                <w:kern w:val="0"/>
                <w:lang w:eastAsia="en-GB"/>
                <w14:ligatures w14:val="none"/>
              </w:rPr>
            </w:pPr>
            <w:r w:rsidRPr="00EB13AA">
              <w:rPr>
                <w:rFonts w:asciiTheme="majorHAnsi" w:eastAsia="Times New Roman" w:hAnsiTheme="majorHAnsi" w:cstheme="majorHAnsi"/>
                <w:color w:val="0B0C0C"/>
                <w:kern w:val="0"/>
                <w:lang w:eastAsia="en-GB"/>
                <w14:ligatures w14:val="none"/>
              </w:rPr>
              <w:t>observing closely, using simple equipment</w:t>
            </w:r>
          </w:p>
          <w:p w14:paraId="7678F01E" w14:textId="0CB02357" w:rsidR="009868E0" w:rsidRPr="00EB13AA" w:rsidRDefault="009868E0" w:rsidP="009868E0">
            <w:pPr>
              <w:pStyle w:val="ListParagraph"/>
              <w:numPr>
                <w:ilvl w:val="0"/>
                <w:numId w:val="16"/>
              </w:numPr>
              <w:shd w:val="clear" w:color="auto" w:fill="FFFFFF"/>
              <w:spacing w:after="75"/>
              <w:rPr>
                <w:rFonts w:asciiTheme="majorHAnsi" w:eastAsia="Times New Roman" w:hAnsiTheme="majorHAnsi" w:cstheme="majorHAnsi"/>
                <w:color w:val="0B0C0C"/>
                <w:kern w:val="0"/>
                <w:lang w:eastAsia="en-GB"/>
                <w14:ligatures w14:val="none"/>
              </w:rPr>
            </w:pPr>
            <w:r w:rsidRPr="00EB13AA">
              <w:rPr>
                <w:rFonts w:asciiTheme="majorHAnsi" w:eastAsia="Times New Roman" w:hAnsiTheme="majorHAnsi" w:cstheme="majorHAnsi"/>
                <w:color w:val="0B0C0C"/>
                <w:kern w:val="0"/>
                <w:lang w:eastAsia="en-GB"/>
                <w14:ligatures w14:val="none"/>
              </w:rPr>
              <w:t>performing simple tests</w:t>
            </w:r>
          </w:p>
          <w:p w14:paraId="18A0963A" w14:textId="5C487F05" w:rsidR="009868E0" w:rsidRPr="00EB13AA" w:rsidRDefault="009868E0" w:rsidP="009868E0">
            <w:pPr>
              <w:pStyle w:val="ListParagraph"/>
              <w:numPr>
                <w:ilvl w:val="0"/>
                <w:numId w:val="16"/>
              </w:numPr>
              <w:shd w:val="clear" w:color="auto" w:fill="FFFFFF"/>
              <w:spacing w:after="75"/>
              <w:rPr>
                <w:rFonts w:asciiTheme="majorHAnsi" w:eastAsia="Times New Roman" w:hAnsiTheme="majorHAnsi" w:cstheme="majorHAnsi"/>
                <w:color w:val="0B0C0C"/>
                <w:kern w:val="0"/>
                <w:lang w:eastAsia="en-GB"/>
                <w14:ligatures w14:val="none"/>
              </w:rPr>
            </w:pPr>
            <w:r w:rsidRPr="00EB13AA">
              <w:rPr>
                <w:rFonts w:asciiTheme="majorHAnsi" w:eastAsia="Times New Roman" w:hAnsiTheme="majorHAnsi" w:cstheme="majorHAnsi"/>
                <w:color w:val="0B0C0C"/>
                <w:kern w:val="0"/>
                <w:lang w:eastAsia="en-GB"/>
                <w14:ligatures w14:val="none"/>
              </w:rPr>
              <w:t>identifying and classifying</w:t>
            </w:r>
          </w:p>
          <w:p w14:paraId="63AFF520" w14:textId="643DC86B" w:rsidR="009868E0" w:rsidRPr="00EB13AA" w:rsidRDefault="009868E0" w:rsidP="009868E0">
            <w:pPr>
              <w:pStyle w:val="ListParagraph"/>
              <w:numPr>
                <w:ilvl w:val="0"/>
                <w:numId w:val="16"/>
              </w:numPr>
              <w:shd w:val="clear" w:color="auto" w:fill="FFFFFF"/>
              <w:spacing w:after="75"/>
              <w:rPr>
                <w:rFonts w:asciiTheme="majorHAnsi" w:eastAsia="Times New Roman" w:hAnsiTheme="majorHAnsi" w:cstheme="majorHAnsi"/>
                <w:color w:val="0B0C0C"/>
                <w:kern w:val="0"/>
                <w:lang w:eastAsia="en-GB"/>
                <w14:ligatures w14:val="none"/>
              </w:rPr>
            </w:pPr>
            <w:r w:rsidRPr="00EB13AA">
              <w:rPr>
                <w:rFonts w:asciiTheme="majorHAnsi" w:eastAsia="Times New Roman" w:hAnsiTheme="majorHAnsi" w:cstheme="majorHAnsi"/>
                <w:color w:val="0B0C0C"/>
                <w:kern w:val="0"/>
                <w:lang w:eastAsia="en-GB"/>
                <w14:ligatures w14:val="none"/>
              </w:rPr>
              <w:t>using their observations and ideas to suggest answers to questions</w:t>
            </w:r>
          </w:p>
          <w:p w14:paraId="5FD09E23" w14:textId="313E9666" w:rsidR="00FD4A2F" w:rsidRPr="009868E0" w:rsidRDefault="009868E0" w:rsidP="009868E0">
            <w:pPr>
              <w:pStyle w:val="ListParagraph"/>
              <w:numPr>
                <w:ilvl w:val="0"/>
                <w:numId w:val="16"/>
              </w:numPr>
              <w:shd w:val="clear" w:color="auto" w:fill="FFFFFF"/>
              <w:spacing w:after="75"/>
              <w:rPr>
                <w:rFonts w:asciiTheme="majorHAnsi" w:eastAsia="Times New Roman" w:hAnsiTheme="majorHAnsi" w:cstheme="majorHAnsi"/>
                <w:color w:val="0B0C0C"/>
                <w:kern w:val="0"/>
                <w:sz w:val="18"/>
                <w:szCs w:val="18"/>
                <w:lang w:eastAsia="en-GB"/>
                <w14:ligatures w14:val="none"/>
              </w:rPr>
            </w:pPr>
            <w:proofErr w:type="gramStart"/>
            <w:r w:rsidRPr="00EB13AA">
              <w:rPr>
                <w:rFonts w:asciiTheme="majorHAnsi" w:eastAsia="Times New Roman" w:hAnsiTheme="majorHAnsi" w:cstheme="majorHAnsi"/>
                <w:color w:val="0B0C0C"/>
                <w:kern w:val="0"/>
                <w:lang w:eastAsia="en-GB"/>
                <w14:ligatures w14:val="none"/>
              </w:rPr>
              <w:t>gathering</w:t>
            </w:r>
            <w:proofErr w:type="gramEnd"/>
            <w:r w:rsidRPr="00EB13AA">
              <w:rPr>
                <w:rFonts w:asciiTheme="majorHAnsi" w:eastAsia="Times New Roman" w:hAnsiTheme="majorHAnsi" w:cstheme="majorHAnsi"/>
                <w:color w:val="0B0C0C"/>
                <w:kern w:val="0"/>
                <w:lang w:eastAsia="en-GB"/>
                <w14:ligatures w14:val="none"/>
              </w:rPr>
              <w:t xml:space="preserve"> and recording data to help in answering questions.</w:t>
            </w:r>
          </w:p>
        </w:tc>
      </w:tr>
      <w:tr w:rsidR="00FD4A2F" w:rsidRPr="00DC4643" w14:paraId="3E152903" w14:textId="77777777" w:rsidTr="008273C1">
        <w:trPr>
          <w:trHeight w:val="586"/>
        </w:trPr>
        <w:tc>
          <w:tcPr>
            <w:tcW w:w="1107" w:type="dxa"/>
            <w:shd w:val="clear" w:color="auto" w:fill="A6A6A6" w:themeFill="background1" w:themeFillShade="A6"/>
          </w:tcPr>
          <w:p w14:paraId="42C8009C" w14:textId="77777777" w:rsidR="00FD4A2F" w:rsidRPr="00EE651F" w:rsidRDefault="00FD4A2F" w:rsidP="00FD4A2F">
            <w:pPr>
              <w:rPr>
                <w:rFonts w:asciiTheme="majorHAnsi" w:hAnsiTheme="majorHAnsi" w:cstheme="majorHAnsi"/>
                <w:sz w:val="18"/>
                <w:szCs w:val="18"/>
              </w:rPr>
            </w:pPr>
            <w:r>
              <w:rPr>
                <w:rFonts w:asciiTheme="majorHAnsi" w:hAnsiTheme="majorHAnsi" w:cstheme="majorHAnsi"/>
                <w:sz w:val="18"/>
                <w:szCs w:val="18"/>
              </w:rPr>
              <w:t xml:space="preserve">National Curriculum: Scientific Knowledge </w:t>
            </w:r>
          </w:p>
        </w:tc>
        <w:tc>
          <w:tcPr>
            <w:tcW w:w="14578" w:type="dxa"/>
            <w:gridSpan w:val="7"/>
          </w:tcPr>
          <w:p w14:paraId="0DCC3472" w14:textId="77777777" w:rsidR="00FD4A2F" w:rsidRPr="009868E0" w:rsidRDefault="00FD4A2F" w:rsidP="009868E0">
            <w:pPr>
              <w:shd w:val="clear" w:color="auto" w:fill="FFFFFF"/>
              <w:spacing w:after="75"/>
            </w:pPr>
            <w:r w:rsidRPr="009868E0">
              <w:t xml:space="preserve">Pupils should be taught to: </w:t>
            </w:r>
          </w:p>
          <w:p w14:paraId="18B3AA56" w14:textId="28921D70" w:rsidR="009868E0" w:rsidRPr="009868E0" w:rsidRDefault="009868E0" w:rsidP="009868E0">
            <w:pPr>
              <w:pStyle w:val="ListParagraph"/>
              <w:numPr>
                <w:ilvl w:val="0"/>
                <w:numId w:val="15"/>
              </w:numPr>
              <w:shd w:val="clear" w:color="auto" w:fill="FFFFFF"/>
              <w:spacing w:after="75"/>
            </w:pPr>
            <w:r w:rsidRPr="009868E0">
              <w:t xml:space="preserve">identify and compare the suitability of a variety of everyday materials, including wood, metal, plastic, glass, brick, rock, paper and cardboard for particular uses </w:t>
            </w:r>
          </w:p>
          <w:p w14:paraId="5096A3C2" w14:textId="52EBD3BF" w:rsidR="00FD4A2F" w:rsidRPr="009868E0" w:rsidRDefault="009868E0" w:rsidP="009868E0">
            <w:pPr>
              <w:pStyle w:val="ListParagraph"/>
              <w:numPr>
                <w:ilvl w:val="0"/>
                <w:numId w:val="15"/>
              </w:numPr>
              <w:shd w:val="clear" w:color="auto" w:fill="FFFFFF"/>
              <w:spacing w:after="75"/>
              <w:rPr>
                <w:rFonts w:asciiTheme="majorHAnsi" w:eastAsia="Times New Roman" w:hAnsiTheme="majorHAnsi" w:cstheme="majorHAnsi"/>
                <w:color w:val="0B0C0C"/>
                <w:kern w:val="0"/>
                <w:sz w:val="18"/>
                <w:szCs w:val="18"/>
                <w:lang w:eastAsia="en-GB"/>
                <w14:ligatures w14:val="none"/>
              </w:rPr>
            </w:pPr>
            <w:proofErr w:type="gramStart"/>
            <w:r w:rsidRPr="009868E0">
              <w:t>find</w:t>
            </w:r>
            <w:proofErr w:type="gramEnd"/>
            <w:r w:rsidRPr="009868E0">
              <w:t xml:space="preserve"> out how the shapes of solid objects made from some materials can be changed by squashing, bending, twisting and stretching.</w:t>
            </w:r>
          </w:p>
        </w:tc>
      </w:tr>
      <w:tr w:rsidR="00FD4A2F" w:rsidRPr="003F38E2" w14:paraId="2F2B341B" w14:textId="77777777" w:rsidTr="008273C1">
        <w:trPr>
          <w:trHeight w:val="586"/>
        </w:trPr>
        <w:tc>
          <w:tcPr>
            <w:tcW w:w="1107" w:type="dxa"/>
            <w:shd w:val="clear" w:color="auto" w:fill="A6A6A6" w:themeFill="background1" w:themeFillShade="A6"/>
          </w:tcPr>
          <w:p w14:paraId="4CD32245" w14:textId="77777777" w:rsidR="00FD4A2F" w:rsidRPr="00EE651F" w:rsidRDefault="00FD4A2F" w:rsidP="00FD4A2F">
            <w:pPr>
              <w:rPr>
                <w:rFonts w:asciiTheme="majorHAnsi" w:hAnsiTheme="majorHAnsi" w:cstheme="majorHAnsi"/>
                <w:sz w:val="18"/>
                <w:szCs w:val="18"/>
              </w:rPr>
            </w:pPr>
            <w:r w:rsidRPr="00EE651F">
              <w:rPr>
                <w:rFonts w:asciiTheme="majorHAnsi" w:hAnsiTheme="majorHAnsi" w:cstheme="majorHAnsi"/>
                <w:sz w:val="18"/>
                <w:szCs w:val="18"/>
              </w:rPr>
              <w:t>Learning Objective</w:t>
            </w:r>
          </w:p>
        </w:tc>
        <w:tc>
          <w:tcPr>
            <w:tcW w:w="2185" w:type="dxa"/>
            <w:shd w:val="clear" w:color="auto" w:fill="FFFFFF" w:themeFill="background1"/>
          </w:tcPr>
          <w:p w14:paraId="08FB1040" w14:textId="2855C029" w:rsidR="00FD4A2F" w:rsidRPr="00F40B21" w:rsidRDefault="00FD4A2F" w:rsidP="00FD4A2F">
            <w:pPr>
              <w:rPr>
                <w:rFonts w:asciiTheme="majorHAnsi" w:hAnsiTheme="majorHAnsi" w:cstheme="majorHAnsi"/>
                <w:b/>
                <w:sz w:val="18"/>
                <w:szCs w:val="18"/>
              </w:rPr>
            </w:pPr>
            <w:r w:rsidRPr="00F40B21">
              <w:rPr>
                <w:rFonts w:asciiTheme="majorHAnsi" w:hAnsiTheme="majorHAnsi" w:cstheme="majorHAnsi"/>
                <w:b/>
                <w:sz w:val="18"/>
                <w:szCs w:val="18"/>
              </w:rPr>
              <w:t xml:space="preserve">Identifying Uses </w:t>
            </w:r>
          </w:p>
          <w:p w14:paraId="72990397" w14:textId="17829E2E" w:rsidR="00FD4A2F" w:rsidRPr="003F38E2" w:rsidRDefault="00FD4A2F" w:rsidP="00FD4A2F">
            <w:pPr>
              <w:rPr>
                <w:rFonts w:asciiTheme="majorHAnsi" w:hAnsiTheme="majorHAnsi" w:cstheme="majorHAnsi"/>
                <w:sz w:val="18"/>
                <w:szCs w:val="18"/>
                <w:highlight w:val="green"/>
              </w:rPr>
            </w:pPr>
            <w:r w:rsidRPr="00FD4A2F">
              <w:rPr>
                <w:rFonts w:asciiTheme="majorHAnsi" w:hAnsiTheme="majorHAnsi" w:cstheme="majorHAnsi"/>
                <w:sz w:val="18"/>
                <w:szCs w:val="18"/>
              </w:rPr>
              <w:t>To identify uses of different everyday materials.</w:t>
            </w:r>
          </w:p>
        </w:tc>
        <w:tc>
          <w:tcPr>
            <w:tcW w:w="2655" w:type="dxa"/>
          </w:tcPr>
          <w:p w14:paraId="2221C389" w14:textId="0E5DD891" w:rsidR="00FD4A2F" w:rsidRPr="00F40B21" w:rsidRDefault="00FD4A2F" w:rsidP="00FD4A2F">
            <w:pPr>
              <w:rPr>
                <w:rFonts w:asciiTheme="majorHAnsi" w:hAnsiTheme="majorHAnsi" w:cstheme="majorHAnsi"/>
                <w:b/>
                <w:sz w:val="18"/>
                <w:szCs w:val="18"/>
              </w:rPr>
            </w:pPr>
            <w:r w:rsidRPr="00F40B21">
              <w:rPr>
                <w:rFonts w:asciiTheme="majorHAnsi" w:hAnsiTheme="majorHAnsi" w:cstheme="majorHAnsi"/>
                <w:b/>
                <w:sz w:val="18"/>
                <w:szCs w:val="18"/>
              </w:rPr>
              <w:t xml:space="preserve">Out and About </w:t>
            </w:r>
          </w:p>
          <w:p w14:paraId="3AE2E22A" w14:textId="77777777" w:rsidR="00FD4A2F" w:rsidRPr="00FD4A2F" w:rsidRDefault="00FD4A2F" w:rsidP="00FD4A2F">
            <w:pPr>
              <w:rPr>
                <w:rFonts w:asciiTheme="majorHAnsi" w:hAnsiTheme="majorHAnsi" w:cstheme="majorHAnsi"/>
                <w:sz w:val="18"/>
                <w:szCs w:val="18"/>
              </w:rPr>
            </w:pPr>
            <w:r w:rsidRPr="00FD4A2F">
              <w:rPr>
                <w:rFonts w:asciiTheme="majorHAnsi" w:hAnsiTheme="majorHAnsi" w:cstheme="majorHAnsi"/>
                <w:sz w:val="18"/>
                <w:szCs w:val="18"/>
              </w:rPr>
              <w:t>To identify and group the uses of everyday materials.</w:t>
            </w:r>
          </w:p>
          <w:p w14:paraId="6D46FFF4" w14:textId="2D0B35F5" w:rsidR="00FD4A2F" w:rsidRPr="003F38E2" w:rsidRDefault="00FD4A2F" w:rsidP="00FD4A2F">
            <w:pPr>
              <w:rPr>
                <w:rFonts w:asciiTheme="majorHAnsi" w:hAnsiTheme="majorHAnsi" w:cstheme="majorHAnsi"/>
                <w:sz w:val="18"/>
                <w:szCs w:val="18"/>
              </w:rPr>
            </w:pPr>
            <w:r w:rsidRPr="00FD4A2F">
              <w:rPr>
                <w:rFonts w:asciiTheme="majorHAnsi" w:hAnsiTheme="majorHAnsi" w:cstheme="majorHAnsi"/>
                <w:sz w:val="18"/>
                <w:szCs w:val="18"/>
              </w:rPr>
              <w:t>To gather and record data to help in answering questions.</w:t>
            </w:r>
          </w:p>
        </w:tc>
        <w:tc>
          <w:tcPr>
            <w:tcW w:w="2410" w:type="dxa"/>
          </w:tcPr>
          <w:p w14:paraId="60BE2F32" w14:textId="77777777" w:rsidR="00FD4A2F" w:rsidRPr="00F40B21" w:rsidRDefault="00FD4A2F" w:rsidP="00FD4A2F">
            <w:pPr>
              <w:rPr>
                <w:rFonts w:asciiTheme="majorHAnsi" w:hAnsiTheme="majorHAnsi" w:cstheme="majorHAnsi"/>
                <w:b/>
                <w:sz w:val="18"/>
                <w:szCs w:val="18"/>
              </w:rPr>
            </w:pPr>
            <w:r w:rsidRPr="00F40B21">
              <w:rPr>
                <w:rFonts w:asciiTheme="majorHAnsi" w:hAnsiTheme="majorHAnsi" w:cstheme="majorHAnsi"/>
                <w:b/>
                <w:sz w:val="18"/>
                <w:szCs w:val="18"/>
              </w:rPr>
              <w:t xml:space="preserve">Comparing Suitability </w:t>
            </w:r>
          </w:p>
          <w:p w14:paraId="5002B20B" w14:textId="6A51FA1E" w:rsidR="00FD4A2F" w:rsidRPr="003F38E2" w:rsidRDefault="00FD4A2F" w:rsidP="00FD4A2F">
            <w:pPr>
              <w:rPr>
                <w:rFonts w:asciiTheme="majorHAnsi" w:hAnsiTheme="majorHAnsi" w:cstheme="majorHAnsi"/>
                <w:sz w:val="18"/>
                <w:szCs w:val="18"/>
              </w:rPr>
            </w:pPr>
            <w:r w:rsidRPr="00FD4A2F">
              <w:rPr>
                <w:rFonts w:asciiTheme="majorHAnsi" w:hAnsiTheme="majorHAnsi" w:cstheme="majorHAnsi"/>
                <w:sz w:val="18"/>
                <w:szCs w:val="18"/>
              </w:rPr>
              <w:t>To compare the suitability of different everyday materials.</w:t>
            </w:r>
          </w:p>
        </w:tc>
        <w:tc>
          <w:tcPr>
            <w:tcW w:w="2500" w:type="dxa"/>
            <w:gridSpan w:val="2"/>
          </w:tcPr>
          <w:p w14:paraId="6EEA7DCD" w14:textId="77777777" w:rsidR="00FD4A2F" w:rsidRPr="00F40B21" w:rsidRDefault="00F40B21" w:rsidP="00FD4A2F">
            <w:pPr>
              <w:rPr>
                <w:rFonts w:asciiTheme="majorHAnsi" w:hAnsiTheme="majorHAnsi" w:cstheme="majorHAnsi"/>
                <w:b/>
                <w:sz w:val="18"/>
                <w:szCs w:val="18"/>
              </w:rPr>
            </w:pPr>
            <w:r w:rsidRPr="00F40B21">
              <w:rPr>
                <w:rFonts w:asciiTheme="majorHAnsi" w:hAnsiTheme="majorHAnsi" w:cstheme="majorHAnsi"/>
                <w:b/>
                <w:sz w:val="18"/>
                <w:szCs w:val="18"/>
              </w:rPr>
              <w:t xml:space="preserve">Changing Shape </w:t>
            </w:r>
          </w:p>
          <w:p w14:paraId="3317F0D2" w14:textId="2A230BCD" w:rsidR="00F40B21" w:rsidRPr="00EC45FF" w:rsidRDefault="00F40B21" w:rsidP="00FD4A2F">
            <w:pPr>
              <w:rPr>
                <w:rFonts w:asciiTheme="majorHAnsi" w:hAnsiTheme="majorHAnsi" w:cstheme="majorHAnsi"/>
                <w:sz w:val="18"/>
                <w:szCs w:val="18"/>
              </w:rPr>
            </w:pPr>
            <w:r w:rsidRPr="00F40B21">
              <w:rPr>
                <w:rFonts w:asciiTheme="majorHAnsi" w:hAnsiTheme="majorHAnsi" w:cstheme="majorHAnsi"/>
                <w:sz w:val="18"/>
                <w:szCs w:val="18"/>
              </w:rPr>
              <w:t>To explain how the shapes of objects made from some materials can be changed.</w:t>
            </w:r>
          </w:p>
        </w:tc>
        <w:tc>
          <w:tcPr>
            <w:tcW w:w="2321" w:type="dxa"/>
          </w:tcPr>
          <w:p w14:paraId="6EC64ECF" w14:textId="77777777" w:rsidR="00FD4A2F" w:rsidRPr="00F40B21" w:rsidRDefault="00F40B21" w:rsidP="00FD4A2F">
            <w:pPr>
              <w:rPr>
                <w:rFonts w:asciiTheme="majorHAnsi" w:hAnsiTheme="majorHAnsi" w:cstheme="majorHAnsi"/>
                <w:b/>
                <w:sz w:val="18"/>
                <w:szCs w:val="18"/>
              </w:rPr>
            </w:pPr>
            <w:r w:rsidRPr="00F40B21">
              <w:rPr>
                <w:rFonts w:asciiTheme="majorHAnsi" w:hAnsiTheme="majorHAnsi" w:cstheme="majorHAnsi"/>
                <w:b/>
                <w:sz w:val="18"/>
                <w:szCs w:val="18"/>
              </w:rPr>
              <w:t xml:space="preserve">Recycling </w:t>
            </w:r>
          </w:p>
          <w:p w14:paraId="6827DF99" w14:textId="6B05D688" w:rsidR="00F40B21" w:rsidRPr="003F38E2" w:rsidRDefault="00F40B21" w:rsidP="00FD4A2F">
            <w:pPr>
              <w:rPr>
                <w:rFonts w:asciiTheme="majorHAnsi" w:hAnsiTheme="majorHAnsi" w:cstheme="majorHAnsi"/>
                <w:sz w:val="18"/>
                <w:szCs w:val="18"/>
              </w:rPr>
            </w:pPr>
            <w:r w:rsidRPr="00F40B21">
              <w:rPr>
                <w:rFonts w:asciiTheme="majorHAnsi" w:hAnsiTheme="majorHAnsi" w:cstheme="majorHAnsi"/>
                <w:sz w:val="18"/>
                <w:szCs w:val="18"/>
              </w:rPr>
              <w:t>To explain the process of recycling.</w:t>
            </w:r>
          </w:p>
        </w:tc>
        <w:tc>
          <w:tcPr>
            <w:tcW w:w="2507" w:type="dxa"/>
          </w:tcPr>
          <w:p w14:paraId="0D126421" w14:textId="77777777" w:rsidR="004649F5" w:rsidRDefault="003B28F4" w:rsidP="00FD4A2F">
            <w:pPr>
              <w:rPr>
                <w:rFonts w:asciiTheme="majorHAnsi" w:hAnsiTheme="majorHAnsi" w:cstheme="majorHAnsi"/>
                <w:b/>
                <w:sz w:val="18"/>
                <w:szCs w:val="18"/>
              </w:rPr>
            </w:pPr>
            <w:r>
              <w:rPr>
                <w:rFonts w:asciiTheme="majorHAnsi" w:hAnsiTheme="majorHAnsi" w:cstheme="majorHAnsi"/>
                <w:b/>
                <w:sz w:val="18"/>
                <w:szCs w:val="18"/>
              </w:rPr>
              <w:t xml:space="preserve">Review of learning – applying knowledge and understanding. </w:t>
            </w:r>
          </w:p>
          <w:p w14:paraId="052FBA8A" w14:textId="77777777" w:rsidR="003B28F4" w:rsidRDefault="003B28F4" w:rsidP="00FD4A2F">
            <w:pPr>
              <w:rPr>
                <w:rFonts w:asciiTheme="majorHAnsi" w:hAnsiTheme="majorHAnsi" w:cstheme="majorHAnsi"/>
                <w:b/>
                <w:sz w:val="18"/>
                <w:szCs w:val="18"/>
              </w:rPr>
            </w:pPr>
          </w:p>
          <w:p w14:paraId="6209DB34" w14:textId="6D7FF32A" w:rsidR="003B28F4" w:rsidRPr="00F40B21" w:rsidRDefault="003B28F4" w:rsidP="00FD4A2F">
            <w:pPr>
              <w:rPr>
                <w:rFonts w:asciiTheme="majorHAnsi" w:hAnsiTheme="majorHAnsi" w:cstheme="majorHAnsi"/>
                <w:b/>
                <w:sz w:val="18"/>
                <w:szCs w:val="18"/>
              </w:rPr>
            </w:pPr>
            <w:r>
              <w:rPr>
                <w:rFonts w:asciiTheme="majorHAnsi" w:hAnsiTheme="majorHAnsi" w:cstheme="majorHAnsi"/>
                <w:b/>
                <w:sz w:val="18"/>
                <w:szCs w:val="18"/>
              </w:rPr>
              <w:t xml:space="preserve">Expert visitor regarding recycling – TBC </w:t>
            </w:r>
          </w:p>
        </w:tc>
      </w:tr>
      <w:tr w:rsidR="00FD4A2F" w:rsidRPr="00EE651F" w14:paraId="2A220A51" w14:textId="77777777" w:rsidTr="008273C1">
        <w:trPr>
          <w:trHeight w:val="586"/>
        </w:trPr>
        <w:tc>
          <w:tcPr>
            <w:tcW w:w="1107" w:type="dxa"/>
            <w:shd w:val="clear" w:color="auto" w:fill="A6A6A6" w:themeFill="background1" w:themeFillShade="A6"/>
          </w:tcPr>
          <w:p w14:paraId="277ABDF6" w14:textId="15980CCC" w:rsidR="00FD4A2F" w:rsidRPr="00EE651F" w:rsidRDefault="00FD4A2F" w:rsidP="00FD4A2F">
            <w:pPr>
              <w:rPr>
                <w:rFonts w:asciiTheme="majorHAnsi" w:hAnsiTheme="majorHAnsi" w:cstheme="majorHAnsi"/>
                <w:sz w:val="18"/>
                <w:szCs w:val="18"/>
              </w:rPr>
            </w:pPr>
            <w:r w:rsidRPr="00EE651F">
              <w:rPr>
                <w:rFonts w:asciiTheme="majorHAnsi" w:hAnsiTheme="majorHAnsi" w:cstheme="majorHAnsi"/>
                <w:sz w:val="18"/>
                <w:szCs w:val="18"/>
              </w:rPr>
              <w:t>Revisit and Review</w:t>
            </w:r>
          </w:p>
        </w:tc>
        <w:tc>
          <w:tcPr>
            <w:tcW w:w="2185" w:type="dxa"/>
            <w:shd w:val="clear" w:color="auto" w:fill="FFFFFF" w:themeFill="background1"/>
          </w:tcPr>
          <w:p w14:paraId="2AD64B27" w14:textId="01B27370" w:rsidR="00FD4A2F" w:rsidRPr="00C347C9" w:rsidRDefault="00E40A4C" w:rsidP="00FD4A2F">
            <w:pPr>
              <w:rPr>
                <w:rFonts w:asciiTheme="majorHAnsi" w:hAnsiTheme="majorHAnsi" w:cstheme="majorHAnsi"/>
                <w:b/>
                <w:sz w:val="18"/>
                <w:szCs w:val="18"/>
                <w:highlight w:val="green"/>
              </w:rPr>
            </w:pPr>
            <w:r w:rsidRPr="00E40A4C">
              <w:rPr>
                <w:rFonts w:asciiTheme="majorHAnsi" w:hAnsiTheme="majorHAnsi" w:cstheme="majorHAnsi"/>
                <w:b/>
                <w:sz w:val="18"/>
                <w:szCs w:val="18"/>
              </w:rPr>
              <w:t xml:space="preserve">What is a material? </w:t>
            </w:r>
          </w:p>
        </w:tc>
        <w:tc>
          <w:tcPr>
            <w:tcW w:w="2655" w:type="dxa"/>
          </w:tcPr>
          <w:p w14:paraId="7A0DE743" w14:textId="1C107958" w:rsidR="00FD4A2F" w:rsidRPr="00EE651F" w:rsidRDefault="00C347C9" w:rsidP="00FD4A2F">
            <w:pPr>
              <w:rPr>
                <w:rFonts w:asciiTheme="majorHAnsi" w:hAnsiTheme="majorHAnsi" w:cstheme="majorHAnsi"/>
                <w:sz w:val="18"/>
                <w:szCs w:val="18"/>
              </w:rPr>
            </w:pPr>
            <w:r w:rsidRPr="00C347C9">
              <w:rPr>
                <w:rFonts w:asciiTheme="majorHAnsi" w:hAnsiTheme="majorHAnsi" w:cstheme="majorHAnsi"/>
                <w:b/>
                <w:sz w:val="18"/>
                <w:szCs w:val="18"/>
              </w:rPr>
              <w:t>List the materials you know.</w:t>
            </w:r>
          </w:p>
        </w:tc>
        <w:tc>
          <w:tcPr>
            <w:tcW w:w="2410" w:type="dxa"/>
          </w:tcPr>
          <w:p w14:paraId="786C6AA5" w14:textId="77777777" w:rsidR="001738D2" w:rsidRPr="00E40A4C" w:rsidRDefault="003B28F4" w:rsidP="00E40A4C">
            <w:pPr>
              <w:rPr>
                <w:rFonts w:asciiTheme="majorHAnsi" w:hAnsiTheme="majorHAnsi" w:cstheme="majorHAnsi"/>
                <w:b/>
                <w:sz w:val="18"/>
                <w:szCs w:val="18"/>
              </w:rPr>
            </w:pPr>
            <w:r w:rsidRPr="00E40A4C">
              <w:rPr>
                <w:rFonts w:asciiTheme="majorHAnsi" w:hAnsiTheme="majorHAnsi" w:cstheme="majorHAnsi"/>
                <w:b/>
                <w:sz w:val="18"/>
                <w:szCs w:val="18"/>
              </w:rPr>
              <w:t xml:space="preserve">What can glass be used for? What are its properties?  </w:t>
            </w:r>
          </w:p>
          <w:p w14:paraId="026DFC37" w14:textId="23A639AA" w:rsidR="00FD4A2F" w:rsidRPr="00EE651F" w:rsidRDefault="00FD4A2F" w:rsidP="00FD4A2F">
            <w:pPr>
              <w:rPr>
                <w:rFonts w:asciiTheme="majorHAnsi" w:hAnsiTheme="majorHAnsi" w:cstheme="majorHAnsi"/>
                <w:sz w:val="18"/>
                <w:szCs w:val="18"/>
              </w:rPr>
            </w:pPr>
          </w:p>
        </w:tc>
        <w:tc>
          <w:tcPr>
            <w:tcW w:w="2500" w:type="dxa"/>
            <w:gridSpan w:val="2"/>
          </w:tcPr>
          <w:p w14:paraId="50717BA8" w14:textId="4DF9C37B" w:rsidR="00FD4A2F" w:rsidRPr="00111D99" w:rsidRDefault="00111D99" w:rsidP="00FD4A2F">
            <w:pPr>
              <w:rPr>
                <w:rFonts w:asciiTheme="majorHAnsi" w:hAnsiTheme="majorHAnsi" w:cstheme="majorHAnsi"/>
                <w:b/>
                <w:sz w:val="18"/>
                <w:szCs w:val="18"/>
              </w:rPr>
            </w:pPr>
            <w:r w:rsidRPr="00111D99">
              <w:rPr>
                <w:rFonts w:asciiTheme="majorHAnsi" w:hAnsiTheme="majorHAnsi" w:cstheme="majorHAnsi"/>
                <w:b/>
                <w:sz w:val="18"/>
                <w:szCs w:val="18"/>
              </w:rPr>
              <w:t>Name properties of shapes – how many can you think of?</w:t>
            </w:r>
          </w:p>
        </w:tc>
        <w:tc>
          <w:tcPr>
            <w:tcW w:w="2321" w:type="dxa"/>
          </w:tcPr>
          <w:p w14:paraId="2CA1C649" w14:textId="38FE0D25" w:rsidR="00FD4A2F" w:rsidRPr="003B28F4" w:rsidRDefault="003B28F4" w:rsidP="00FD4A2F">
            <w:pPr>
              <w:rPr>
                <w:rFonts w:asciiTheme="majorHAnsi" w:hAnsiTheme="majorHAnsi" w:cstheme="majorHAnsi"/>
                <w:b/>
                <w:sz w:val="18"/>
                <w:szCs w:val="18"/>
              </w:rPr>
            </w:pPr>
            <w:r w:rsidRPr="003B28F4">
              <w:rPr>
                <w:rFonts w:asciiTheme="majorHAnsi" w:hAnsiTheme="majorHAnsi" w:cstheme="majorHAnsi"/>
                <w:b/>
                <w:sz w:val="18"/>
                <w:szCs w:val="18"/>
              </w:rPr>
              <w:t>How can materials be changed?</w:t>
            </w:r>
          </w:p>
        </w:tc>
        <w:tc>
          <w:tcPr>
            <w:tcW w:w="2507" w:type="dxa"/>
          </w:tcPr>
          <w:p w14:paraId="5540985D" w14:textId="199AF713" w:rsidR="00FD4A2F" w:rsidRPr="00EE651F" w:rsidRDefault="00FD4A2F" w:rsidP="00FD4A2F">
            <w:pPr>
              <w:rPr>
                <w:rFonts w:asciiTheme="majorHAnsi" w:hAnsiTheme="majorHAnsi" w:cstheme="majorHAnsi"/>
                <w:sz w:val="18"/>
                <w:szCs w:val="18"/>
              </w:rPr>
            </w:pPr>
          </w:p>
        </w:tc>
      </w:tr>
      <w:tr w:rsidR="00FD4A2F" w:rsidRPr="004A618A" w14:paraId="2F567D7B" w14:textId="77777777" w:rsidTr="008273C1">
        <w:trPr>
          <w:trHeight w:val="586"/>
        </w:trPr>
        <w:tc>
          <w:tcPr>
            <w:tcW w:w="1107" w:type="dxa"/>
            <w:shd w:val="clear" w:color="auto" w:fill="A6A6A6" w:themeFill="background1" w:themeFillShade="A6"/>
          </w:tcPr>
          <w:p w14:paraId="76F299CB" w14:textId="77777777" w:rsidR="00FD4A2F" w:rsidRPr="00EE651F" w:rsidRDefault="00FD4A2F" w:rsidP="00FD4A2F">
            <w:pPr>
              <w:rPr>
                <w:rFonts w:asciiTheme="majorHAnsi" w:hAnsiTheme="majorHAnsi" w:cstheme="majorHAnsi"/>
                <w:sz w:val="18"/>
                <w:szCs w:val="18"/>
              </w:rPr>
            </w:pPr>
            <w:r w:rsidRPr="00EE651F">
              <w:rPr>
                <w:rFonts w:asciiTheme="majorHAnsi" w:hAnsiTheme="majorHAnsi" w:cstheme="majorHAnsi"/>
                <w:sz w:val="18"/>
                <w:szCs w:val="18"/>
              </w:rPr>
              <w:t xml:space="preserve">Key skills- how to achieve the LO </w:t>
            </w:r>
          </w:p>
          <w:p w14:paraId="5402EED1" w14:textId="77777777" w:rsidR="00FD4A2F" w:rsidRPr="00EE651F" w:rsidRDefault="00FD4A2F" w:rsidP="00FD4A2F">
            <w:pPr>
              <w:rPr>
                <w:rFonts w:asciiTheme="majorHAnsi" w:hAnsiTheme="majorHAnsi" w:cstheme="majorHAnsi"/>
                <w:sz w:val="18"/>
                <w:szCs w:val="18"/>
              </w:rPr>
            </w:pPr>
            <w:r w:rsidRPr="00EE651F">
              <w:rPr>
                <w:rFonts w:asciiTheme="majorHAnsi" w:hAnsiTheme="majorHAnsi" w:cstheme="majorHAnsi"/>
                <w:sz w:val="18"/>
                <w:szCs w:val="18"/>
              </w:rPr>
              <w:t>(substantive knowledge)</w:t>
            </w:r>
          </w:p>
        </w:tc>
        <w:tc>
          <w:tcPr>
            <w:tcW w:w="2185" w:type="dxa"/>
          </w:tcPr>
          <w:p w14:paraId="4503DD97" w14:textId="5BFF1DFA" w:rsidR="009A6D55" w:rsidRPr="009A6D55" w:rsidRDefault="00C347C9" w:rsidP="009A6D55">
            <w:pPr>
              <w:textAlignment w:val="baseline"/>
              <w:rPr>
                <w:rFonts w:asciiTheme="majorHAnsi" w:hAnsiTheme="majorHAnsi" w:cstheme="majorHAnsi"/>
                <w:sz w:val="18"/>
                <w:szCs w:val="18"/>
              </w:rPr>
            </w:pPr>
            <w:r w:rsidRPr="00C347C9">
              <w:rPr>
                <w:rFonts w:asciiTheme="majorHAnsi" w:hAnsiTheme="majorHAnsi" w:cstheme="majorHAnsi"/>
                <w:b/>
                <w:sz w:val="18"/>
                <w:szCs w:val="18"/>
              </w:rPr>
              <w:t>O</w:t>
            </w:r>
            <w:r w:rsidR="009A6D55" w:rsidRPr="00C347C9">
              <w:rPr>
                <w:rFonts w:asciiTheme="majorHAnsi" w:hAnsiTheme="majorHAnsi" w:cstheme="majorHAnsi"/>
                <w:b/>
                <w:bCs/>
                <w:sz w:val="18"/>
                <w:szCs w:val="18"/>
              </w:rPr>
              <w:t>bj</w:t>
            </w:r>
            <w:r w:rsidR="009A6D55" w:rsidRPr="009A6D55">
              <w:rPr>
                <w:rFonts w:asciiTheme="majorHAnsi" w:hAnsiTheme="majorHAnsi" w:cstheme="majorHAnsi"/>
                <w:b/>
                <w:bCs/>
                <w:sz w:val="18"/>
                <w:szCs w:val="18"/>
              </w:rPr>
              <w:t>ects are made from different materials</w:t>
            </w:r>
            <w:r w:rsidR="009A6D55" w:rsidRPr="009A6D55">
              <w:rPr>
                <w:rFonts w:asciiTheme="majorHAnsi" w:hAnsiTheme="majorHAnsi" w:cstheme="majorHAnsi"/>
                <w:sz w:val="18"/>
                <w:szCs w:val="18"/>
              </w:rPr>
              <w:t xml:space="preserve">, including wood, plastic, glass, metal, rock, brick, paper, and cardboard. They will know that </w:t>
            </w:r>
            <w:r w:rsidR="009A6D55" w:rsidRPr="009A6D55">
              <w:rPr>
                <w:rFonts w:asciiTheme="majorHAnsi" w:hAnsiTheme="majorHAnsi" w:cstheme="majorHAnsi"/>
                <w:b/>
                <w:bCs/>
                <w:sz w:val="18"/>
                <w:szCs w:val="18"/>
              </w:rPr>
              <w:t>materials have different properties</w:t>
            </w:r>
            <w:r w:rsidR="009A6D55" w:rsidRPr="009A6D55">
              <w:rPr>
                <w:rFonts w:asciiTheme="majorHAnsi" w:hAnsiTheme="majorHAnsi" w:cstheme="majorHAnsi"/>
                <w:sz w:val="18"/>
                <w:szCs w:val="18"/>
              </w:rPr>
              <w:t xml:space="preserve">, such as hard or soft, smooth or rough, bendy or rigid, and waterproof or not. Children will understand that </w:t>
            </w:r>
            <w:r w:rsidR="009A6D55" w:rsidRPr="009A6D55">
              <w:rPr>
                <w:rFonts w:asciiTheme="majorHAnsi" w:hAnsiTheme="majorHAnsi" w:cstheme="majorHAnsi"/>
                <w:b/>
                <w:bCs/>
                <w:sz w:val="18"/>
                <w:szCs w:val="18"/>
              </w:rPr>
              <w:t>different materials are chosen for different purposes</w:t>
            </w:r>
            <w:r w:rsidR="009A6D55" w:rsidRPr="009A6D55">
              <w:rPr>
                <w:rFonts w:asciiTheme="majorHAnsi" w:hAnsiTheme="majorHAnsi" w:cstheme="majorHAnsi"/>
                <w:sz w:val="18"/>
                <w:szCs w:val="18"/>
              </w:rPr>
              <w:t xml:space="preserve"> because of these properties (for example, glass is used for windows because it is see-through, and metal is used for cutlery because it is strong). They will also learn that some materials are </w:t>
            </w:r>
            <w:r w:rsidR="009A6D55" w:rsidRPr="009A6D55">
              <w:rPr>
                <w:rFonts w:asciiTheme="majorHAnsi" w:hAnsiTheme="majorHAnsi" w:cstheme="majorHAnsi"/>
                <w:b/>
                <w:bCs/>
                <w:sz w:val="18"/>
                <w:szCs w:val="18"/>
              </w:rPr>
              <w:t>natural</w:t>
            </w:r>
            <w:r w:rsidR="009A6D55" w:rsidRPr="009A6D55">
              <w:rPr>
                <w:rFonts w:asciiTheme="majorHAnsi" w:hAnsiTheme="majorHAnsi" w:cstheme="majorHAnsi"/>
                <w:sz w:val="18"/>
                <w:szCs w:val="18"/>
              </w:rPr>
              <w:t xml:space="preserve"> (like wood and rock) and some are </w:t>
            </w:r>
            <w:r w:rsidR="009A6D55" w:rsidRPr="009A6D55">
              <w:rPr>
                <w:rFonts w:asciiTheme="majorHAnsi" w:hAnsiTheme="majorHAnsi" w:cstheme="majorHAnsi"/>
                <w:b/>
                <w:bCs/>
                <w:sz w:val="18"/>
                <w:szCs w:val="18"/>
              </w:rPr>
              <w:t>man-made</w:t>
            </w:r>
            <w:r w:rsidR="009A6D55" w:rsidRPr="009A6D55">
              <w:rPr>
                <w:rFonts w:asciiTheme="majorHAnsi" w:hAnsiTheme="majorHAnsi" w:cstheme="majorHAnsi"/>
                <w:sz w:val="18"/>
                <w:szCs w:val="18"/>
              </w:rPr>
              <w:t xml:space="preserve"> (like plastic, brick, paper, and cardboard).</w:t>
            </w:r>
          </w:p>
          <w:p w14:paraId="27F3B9DD" w14:textId="77777777" w:rsidR="00FD4A2F" w:rsidRDefault="00FD4A2F" w:rsidP="00FD4A2F">
            <w:pPr>
              <w:textAlignment w:val="baseline"/>
              <w:rPr>
                <w:rFonts w:asciiTheme="majorHAnsi" w:hAnsiTheme="majorHAnsi" w:cstheme="majorHAnsi"/>
                <w:sz w:val="18"/>
                <w:szCs w:val="18"/>
              </w:rPr>
            </w:pPr>
          </w:p>
          <w:p w14:paraId="447D0F71" w14:textId="77777777" w:rsidR="009A6D55" w:rsidRPr="009A6D55" w:rsidRDefault="009A6D55" w:rsidP="009A6D55">
            <w:pPr>
              <w:numPr>
                <w:ilvl w:val="0"/>
                <w:numId w:val="17"/>
              </w:numPr>
              <w:textAlignment w:val="baseline"/>
              <w:rPr>
                <w:rFonts w:asciiTheme="majorHAnsi" w:hAnsiTheme="majorHAnsi" w:cstheme="majorHAnsi"/>
                <w:sz w:val="18"/>
                <w:szCs w:val="18"/>
              </w:rPr>
            </w:pPr>
            <w:r w:rsidRPr="009A6D55">
              <w:rPr>
                <w:rFonts w:asciiTheme="majorHAnsi" w:hAnsiTheme="majorHAnsi" w:cstheme="majorHAnsi"/>
                <w:b/>
                <w:bCs/>
                <w:sz w:val="18"/>
                <w:szCs w:val="18"/>
              </w:rPr>
              <w:t>Wood:</w:t>
            </w:r>
            <w:r w:rsidRPr="009A6D55">
              <w:rPr>
                <w:rFonts w:asciiTheme="majorHAnsi" w:hAnsiTheme="majorHAnsi" w:cstheme="majorHAnsi"/>
                <w:sz w:val="18"/>
                <w:szCs w:val="18"/>
              </w:rPr>
              <w:t xml:space="preserve"> A hard, natural material that comes from trees and is used to make furniture and toys.</w:t>
            </w:r>
          </w:p>
          <w:p w14:paraId="0CC64C61" w14:textId="77777777" w:rsidR="009A6D55" w:rsidRPr="009A6D55" w:rsidRDefault="009A6D55" w:rsidP="009A6D55">
            <w:pPr>
              <w:numPr>
                <w:ilvl w:val="0"/>
                <w:numId w:val="17"/>
              </w:numPr>
              <w:textAlignment w:val="baseline"/>
              <w:rPr>
                <w:rFonts w:asciiTheme="majorHAnsi" w:hAnsiTheme="majorHAnsi" w:cstheme="majorHAnsi"/>
                <w:sz w:val="18"/>
                <w:szCs w:val="18"/>
              </w:rPr>
            </w:pPr>
            <w:r w:rsidRPr="009A6D55">
              <w:rPr>
                <w:rFonts w:asciiTheme="majorHAnsi" w:hAnsiTheme="majorHAnsi" w:cstheme="majorHAnsi"/>
                <w:b/>
                <w:bCs/>
                <w:sz w:val="18"/>
                <w:szCs w:val="18"/>
              </w:rPr>
              <w:t>Plastic:</w:t>
            </w:r>
            <w:r w:rsidRPr="009A6D55">
              <w:rPr>
                <w:rFonts w:asciiTheme="majorHAnsi" w:hAnsiTheme="majorHAnsi" w:cstheme="majorHAnsi"/>
                <w:sz w:val="18"/>
                <w:szCs w:val="18"/>
              </w:rPr>
              <w:t xml:space="preserve"> A man-made material that can be light, bendy, or hard and is often waterproof.</w:t>
            </w:r>
          </w:p>
          <w:p w14:paraId="2E6CCF0D" w14:textId="77777777" w:rsidR="009A6D55" w:rsidRPr="009A6D55" w:rsidRDefault="009A6D55" w:rsidP="009A6D55">
            <w:pPr>
              <w:numPr>
                <w:ilvl w:val="0"/>
                <w:numId w:val="17"/>
              </w:numPr>
              <w:textAlignment w:val="baseline"/>
              <w:rPr>
                <w:rFonts w:asciiTheme="majorHAnsi" w:hAnsiTheme="majorHAnsi" w:cstheme="majorHAnsi"/>
                <w:sz w:val="18"/>
                <w:szCs w:val="18"/>
              </w:rPr>
            </w:pPr>
            <w:r w:rsidRPr="009A6D55">
              <w:rPr>
                <w:rFonts w:asciiTheme="majorHAnsi" w:hAnsiTheme="majorHAnsi" w:cstheme="majorHAnsi"/>
                <w:b/>
                <w:bCs/>
                <w:sz w:val="18"/>
                <w:szCs w:val="18"/>
              </w:rPr>
              <w:t>Glass:</w:t>
            </w:r>
            <w:r w:rsidRPr="009A6D55">
              <w:rPr>
                <w:rFonts w:asciiTheme="majorHAnsi" w:hAnsiTheme="majorHAnsi" w:cstheme="majorHAnsi"/>
                <w:sz w:val="18"/>
                <w:szCs w:val="18"/>
              </w:rPr>
              <w:t xml:space="preserve"> A hard, smooth material that is see-through and breaks easily if dropped.</w:t>
            </w:r>
          </w:p>
          <w:p w14:paraId="1F4FE6D6" w14:textId="77777777" w:rsidR="009A6D55" w:rsidRPr="009A6D55" w:rsidRDefault="009A6D55" w:rsidP="009A6D55">
            <w:pPr>
              <w:numPr>
                <w:ilvl w:val="0"/>
                <w:numId w:val="17"/>
              </w:numPr>
              <w:textAlignment w:val="baseline"/>
              <w:rPr>
                <w:rFonts w:asciiTheme="majorHAnsi" w:hAnsiTheme="majorHAnsi" w:cstheme="majorHAnsi"/>
                <w:sz w:val="18"/>
                <w:szCs w:val="18"/>
              </w:rPr>
            </w:pPr>
            <w:r w:rsidRPr="009A6D55">
              <w:rPr>
                <w:rFonts w:asciiTheme="majorHAnsi" w:hAnsiTheme="majorHAnsi" w:cstheme="majorHAnsi"/>
                <w:b/>
                <w:bCs/>
                <w:sz w:val="18"/>
                <w:szCs w:val="18"/>
              </w:rPr>
              <w:t>Metal:</w:t>
            </w:r>
            <w:r w:rsidRPr="009A6D55">
              <w:rPr>
                <w:rFonts w:asciiTheme="majorHAnsi" w:hAnsiTheme="majorHAnsi" w:cstheme="majorHAnsi"/>
                <w:sz w:val="18"/>
                <w:szCs w:val="18"/>
              </w:rPr>
              <w:t xml:space="preserve"> A strong, hard material that can feel cold and is used to make tools and cutlery.</w:t>
            </w:r>
          </w:p>
          <w:p w14:paraId="575773A9" w14:textId="77777777" w:rsidR="009A6D55" w:rsidRPr="009A6D55" w:rsidRDefault="009A6D55" w:rsidP="009A6D55">
            <w:pPr>
              <w:numPr>
                <w:ilvl w:val="0"/>
                <w:numId w:val="17"/>
              </w:numPr>
              <w:textAlignment w:val="baseline"/>
              <w:rPr>
                <w:rFonts w:asciiTheme="majorHAnsi" w:hAnsiTheme="majorHAnsi" w:cstheme="majorHAnsi"/>
                <w:sz w:val="18"/>
                <w:szCs w:val="18"/>
              </w:rPr>
            </w:pPr>
            <w:r w:rsidRPr="009A6D55">
              <w:rPr>
                <w:rFonts w:asciiTheme="majorHAnsi" w:hAnsiTheme="majorHAnsi" w:cstheme="majorHAnsi"/>
                <w:b/>
                <w:bCs/>
                <w:sz w:val="18"/>
                <w:szCs w:val="18"/>
              </w:rPr>
              <w:t>Rock:</w:t>
            </w:r>
            <w:r w:rsidRPr="009A6D55">
              <w:rPr>
                <w:rFonts w:asciiTheme="majorHAnsi" w:hAnsiTheme="majorHAnsi" w:cstheme="majorHAnsi"/>
                <w:sz w:val="18"/>
                <w:szCs w:val="18"/>
              </w:rPr>
              <w:t xml:space="preserve"> A hard, natural material found in the ground.</w:t>
            </w:r>
          </w:p>
          <w:p w14:paraId="50FD0504" w14:textId="77777777" w:rsidR="009A6D55" w:rsidRPr="009A6D55" w:rsidRDefault="009A6D55" w:rsidP="009A6D55">
            <w:pPr>
              <w:numPr>
                <w:ilvl w:val="0"/>
                <w:numId w:val="17"/>
              </w:numPr>
              <w:textAlignment w:val="baseline"/>
              <w:rPr>
                <w:rFonts w:asciiTheme="majorHAnsi" w:hAnsiTheme="majorHAnsi" w:cstheme="majorHAnsi"/>
                <w:sz w:val="18"/>
                <w:szCs w:val="18"/>
              </w:rPr>
            </w:pPr>
            <w:r w:rsidRPr="009A6D55">
              <w:rPr>
                <w:rFonts w:asciiTheme="majorHAnsi" w:hAnsiTheme="majorHAnsi" w:cstheme="majorHAnsi"/>
                <w:b/>
                <w:bCs/>
                <w:sz w:val="18"/>
                <w:szCs w:val="18"/>
              </w:rPr>
              <w:t>Brick:</w:t>
            </w:r>
            <w:r w:rsidRPr="009A6D55">
              <w:rPr>
                <w:rFonts w:asciiTheme="majorHAnsi" w:hAnsiTheme="majorHAnsi" w:cstheme="majorHAnsi"/>
                <w:sz w:val="18"/>
                <w:szCs w:val="18"/>
              </w:rPr>
              <w:t xml:space="preserve"> A hard block made from clay, used to build houses and walls.</w:t>
            </w:r>
          </w:p>
          <w:p w14:paraId="15B65681" w14:textId="77777777" w:rsidR="009A6D55" w:rsidRPr="009A6D55" w:rsidRDefault="009A6D55" w:rsidP="009A6D55">
            <w:pPr>
              <w:numPr>
                <w:ilvl w:val="0"/>
                <w:numId w:val="17"/>
              </w:numPr>
              <w:textAlignment w:val="baseline"/>
              <w:rPr>
                <w:rFonts w:asciiTheme="majorHAnsi" w:hAnsiTheme="majorHAnsi" w:cstheme="majorHAnsi"/>
                <w:sz w:val="18"/>
                <w:szCs w:val="18"/>
              </w:rPr>
            </w:pPr>
            <w:r w:rsidRPr="009A6D55">
              <w:rPr>
                <w:rFonts w:asciiTheme="majorHAnsi" w:hAnsiTheme="majorHAnsi" w:cstheme="majorHAnsi"/>
                <w:b/>
                <w:bCs/>
                <w:sz w:val="18"/>
                <w:szCs w:val="18"/>
              </w:rPr>
              <w:t>Paper:</w:t>
            </w:r>
            <w:r w:rsidRPr="009A6D55">
              <w:rPr>
                <w:rFonts w:asciiTheme="majorHAnsi" w:hAnsiTheme="majorHAnsi" w:cstheme="majorHAnsi"/>
                <w:sz w:val="18"/>
                <w:szCs w:val="18"/>
              </w:rPr>
              <w:t xml:space="preserve"> A thin material made from wood pulp that can be written or drawn on.</w:t>
            </w:r>
          </w:p>
          <w:p w14:paraId="0F21437F" w14:textId="77777777" w:rsidR="009A6D55" w:rsidRPr="009A6D55" w:rsidRDefault="009A6D55" w:rsidP="009A6D55">
            <w:pPr>
              <w:numPr>
                <w:ilvl w:val="0"/>
                <w:numId w:val="17"/>
              </w:numPr>
              <w:textAlignment w:val="baseline"/>
              <w:rPr>
                <w:rFonts w:asciiTheme="majorHAnsi" w:hAnsiTheme="majorHAnsi" w:cstheme="majorHAnsi"/>
                <w:sz w:val="18"/>
                <w:szCs w:val="18"/>
              </w:rPr>
            </w:pPr>
            <w:r w:rsidRPr="009A6D55">
              <w:rPr>
                <w:rFonts w:asciiTheme="majorHAnsi" w:hAnsiTheme="majorHAnsi" w:cstheme="majorHAnsi"/>
                <w:b/>
                <w:bCs/>
                <w:sz w:val="18"/>
                <w:szCs w:val="18"/>
              </w:rPr>
              <w:t>Cardboard:</w:t>
            </w:r>
            <w:r w:rsidRPr="009A6D55">
              <w:rPr>
                <w:rFonts w:asciiTheme="majorHAnsi" w:hAnsiTheme="majorHAnsi" w:cstheme="majorHAnsi"/>
                <w:sz w:val="18"/>
                <w:szCs w:val="18"/>
              </w:rPr>
              <w:t xml:space="preserve"> A thicker, stronger type of paper used for boxes and packaging.</w:t>
            </w:r>
          </w:p>
          <w:p w14:paraId="05A2C9B4" w14:textId="1475DDDE" w:rsidR="009A6D55" w:rsidRPr="003F38E2" w:rsidRDefault="009A6D55" w:rsidP="00FD4A2F">
            <w:pPr>
              <w:textAlignment w:val="baseline"/>
              <w:rPr>
                <w:rFonts w:asciiTheme="majorHAnsi" w:hAnsiTheme="majorHAnsi" w:cstheme="majorHAnsi"/>
                <w:sz w:val="18"/>
                <w:szCs w:val="18"/>
              </w:rPr>
            </w:pPr>
          </w:p>
        </w:tc>
        <w:tc>
          <w:tcPr>
            <w:tcW w:w="2655" w:type="dxa"/>
          </w:tcPr>
          <w:p w14:paraId="32E30EB4" w14:textId="77777777" w:rsidR="00C347C9" w:rsidRPr="00C347C9" w:rsidRDefault="00C347C9" w:rsidP="00C347C9">
            <w:pPr>
              <w:textAlignment w:val="baseline"/>
              <w:rPr>
                <w:rFonts w:asciiTheme="majorHAnsi" w:hAnsiTheme="majorHAnsi" w:cstheme="majorHAnsi"/>
                <w:color w:val="333333"/>
                <w:sz w:val="18"/>
                <w:szCs w:val="18"/>
                <w:shd w:val="clear" w:color="auto" w:fill="FFFFFF"/>
              </w:rPr>
            </w:pPr>
            <w:r w:rsidRPr="00C347C9">
              <w:rPr>
                <w:rFonts w:asciiTheme="majorHAnsi" w:hAnsiTheme="majorHAnsi" w:cstheme="majorHAnsi"/>
                <w:color w:val="333333"/>
                <w:sz w:val="18"/>
                <w:szCs w:val="18"/>
                <w:shd w:val="clear" w:color="auto" w:fill="FFFFFF"/>
              </w:rPr>
              <w:t>Everyday objects are made from a variety of materials, including wood, plastic, glass, metal, rock, brick, paper, and cardboard.</w:t>
            </w:r>
          </w:p>
          <w:p w14:paraId="4BB7DE71" w14:textId="77777777" w:rsidR="00C347C9" w:rsidRPr="00C347C9" w:rsidRDefault="00C347C9" w:rsidP="00C347C9">
            <w:pPr>
              <w:textAlignment w:val="baseline"/>
              <w:rPr>
                <w:rFonts w:asciiTheme="majorHAnsi" w:hAnsiTheme="majorHAnsi" w:cstheme="majorHAnsi"/>
                <w:color w:val="333333"/>
                <w:sz w:val="18"/>
                <w:szCs w:val="18"/>
                <w:shd w:val="clear" w:color="auto" w:fill="FFFFFF"/>
              </w:rPr>
            </w:pPr>
          </w:p>
          <w:p w14:paraId="67DD60BA" w14:textId="77777777" w:rsidR="00C347C9" w:rsidRPr="00C347C9" w:rsidRDefault="00C347C9" w:rsidP="00C347C9">
            <w:pPr>
              <w:textAlignment w:val="baseline"/>
              <w:rPr>
                <w:rFonts w:asciiTheme="majorHAnsi" w:hAnsiTheme="majorHAnsi" w:cstheme="majorHAnsi"/>
                <w:color w:val="333333"/>
                <w:sz w:val="18"/>
                <w:szCs w:val="18"/>
                <w:shd w:val="clear" w:color="auto" w:fill="FFFFFF"/>
              </w:rPr>
            </w:pPr>
            <w:r w:rsidRPr="00C347C9">
              <w:rPr>
                <w:rFonts w:asciiTheme="majorHAnsi" w:hAnsiTheme="majorHAnsi" w:cstheme="majorHAnsi"/>
                <w:color w:val="333333"/>
                <w:sz w:val="18"/>
                <w:szCs w:val="18"/>
                <w:shd w:val="clear" w:color="auto" w:fill="FFFFFF"/>
              </w:rPr>
              <w:t>Different materials are chosen for different purposes because of their properties (</w:t>
            </w:r>
            <w:r w:rsidRPr="00C347C9">
              <w:rPr>
                <w:rFonts w:asciiTheme="majorHAnsi" w:hAnsiTheme="majorHAnsi" w:cstheme="majorHAnsi"/>
                <w:b/>
                <w:i/>
                <w:color w:val="333333"/>
                <w:sz w:val="18"/>
                <w:szCs w:val="18"/>
                <w:shd w:val="clear" w:color="auto" w:fill="FFFFFF"/>
              </w:rPr>
              <w:t>e.g., glass is see-through for windows, metal is strong for cutlery, wood is sturdy for furniture, cardboard is used for packaging</w:t>
            </w:r>
            <w:r w:rsidRPr="00C347C9">
              <w:rPr>
                <w:rFonts w:asciiTheme="majorHAnsi" w:hAnsiTheme="majorHAnsi" w:cstheme="majorHAnsi"/>
                <w:color w:val="333333"/>
                <w:sz w:val="18"/>
                <w:szCs w:val="18"/>
                <w:shd w:val="clear" w:color="auto" w:fill="FFFFFF"/>
              </w:rPr>
              <w:t>).</w:t>
            </w:r>
          </w:p>
          <w:p w14:paraId="32D4AAF2" w14:textId="77777777" w:rsidR="00C347C9" w:rsidRPr="00C347C9" w:rsidRDefault="00C347C9" w:rsidP="00C347C9">
            <w:pPr>
              <w:textAlignment w:val="baseline"/>
              <w:rPr>
                <w:rFonts w:asciiTheme="majorHAnsi" w:hAnsiTheme="majorHAnsi" w:cstheme="majorHAnsi"/>
                <w:color w:val="333333"/>
                <w:sz w:val="18"/>
                <w:szCs w:val="18"/>
                <w:shd w:val="clear" w:color="auto" w:fill="FFFFFF"/>
              </w:rPr>
            </w:pPr>
          </w:p>
          <w:p w14:paraId="4D7A9219" w14:textId="77777777" w:rsidR="00FD4A2F" w:rsidRDefault="00C347C9" w:rsidP="00C347C9">
            <w:pPr>
              <w:textAlignment w:val="baseline"/>
              <w:rPr>
                <w:rFonts w:asciiTheme="majorHAnsi" w:hAnsiTheme="majorHAnsi" w:cstheme="majorHAnsi"/>
                <w:color w:val="333333"/>
                <w:sz w:val="18"/>
                <w:szCs w:val="18"/>
                <w:shd w:val="clear" w:color="auto" w:fill="FFFFFF"/>
              </w:rPr>
            </w:pPr>
            <w:r w:rsidRPr="00C347C9">
              <w:rPr>
                <w:rFonts w:asciiTheme="majorHAnsi" w:hAnsiTheme="majorHAnsi" w:cstheme="majorHAnsi"/>
                <w:color w:val="333333"/>
                <w:sz w:val="18"/>
                <w:szCs w:val="18"/>
                <w:shd w:val="clear" w:color="auto" w:fill="FFFFFF"/>
              </w:rPr>
              <w:t>Observations and recording of materials and their uses help answer simple scientific questions about their suitability for particular tasks.</w:t>
            </w:r>
          </w:p>
          <w:p w14:paraId="7243A8C4" w14:textId="77777777" w:rsidR="00C347C9" w:rsidRDefault="00C347C9" w:rsidP="00C347C9">
            <w:pPr>
              <w:textAlignment w:val="baseline"/>
              <w:rPr>
                <w:rFonts w:asciiTheme="majorHAnsi" w:hAnsiTheme="majorHAnsi" w:cstheme="majorHAnsi"/>
                <w:color w:val="333333"/>
                <w:sz w:val="18"/>
                <w:szCs w:val="18"/>
                <w:shd w:val="clear" w:color="auto" w:fill="FFFFFF"/>
              </w:rPr>
            </w:pPr>
          </w:p>
          <w:p w14:paraId="79D42D51" w14:textId="77777777" w:rsidR="00C347C9" w:rsidRPr="00C347C9" w:rsidRDefault="00C347C9" w:rsidP="00C347C9">
            <w:pPr>
              <w:textAlignment w:val="baseline"/>
              <w:rPr>
                <w:rFonts w:asciiTheme="majorHAnsi" w:hAnsiTheme="majorHAnsi" w:cstheme="majorHAnsi"/>
                <w:color w:val="333333"/>
                <w:sz w:val="18"/>
                <w:szCs w:val="18"/>
                <w:shd w:val="clear" w:color="auto" w:fill="FFFFFF"/>
              </w:rPr>
            </w:pPr>
            <w:r w:rsidRPr="00C347C9">
              <w:rPr>
                <w:rFonts w:asciiTheme="majorHAnsi" w:hAnsiTheme="majorHAnsi" w:cstheme="majorHAnsi"/>
                <w:b/>
                <w:bCs/>
                <w:color w:val="333333"/>
                <w:sz w:val="18"/>
                <w:szCs w:val="18"/>
                <w:shd w:val="clear" w:color="auto" w:fill="FFFFFF"/>
              </w:rPr>
              <w:t>Everyday objects made from different materials:</w:t>
            </w:r>
          </w:p>
          <w:p w14:paraId="5BDB77D5" w14:textId="77777777" w:rsidR="00C347C9" w:rsidRPr="00C347C9" w:rsidRDefault="00C347C9" w:rsidP="00C347C9">
            <w:pPr>
              <w:numPr>
                <w:ilvl w:val="0"/>
                <w:numId w:val="18"/>
              </w:numPr>
              <w:textAlignment w:val="baseline"/>
              <w:rPr>
                <w:rFonts w:asciiTheme="majorHAnsi" w:hAnsiTheme="majorHAnsi" w:cstheme="majorHAnsi"/>
                <w:color w:val="333333"/>
                <w:sz w:val="18"/>
                <w:szCs w:val="18"/>
                <w:shd w:val="clear" w:color="auto" w:fill="FFFFFF"/>
              </w:rPr>
            </w:pPr>
            <w:r w:rsidRPr="00C347C9">
              <w:rPr>
                <w:rFonts w:asciiTheme="majorHAnsi" w:hAnsiTheme="majorHAnsi" w:cstheme="majorHAnsi"/>
                <w:b/>
                <w:bCs/>
                <w:color w:val="333333"/>
                <w:sz w:val="18"/>
                <w:szCs w:val="18"/>
                <w:shd w:val="clear" w:color="auto" w:fill="FFFFFF"/>
              </w:rPr>
              <w:t>Wood:</w:t>
            </w:r>
            <w:r w:rsidRPr="00C347C9">
              <w:rPr>
                <w:rFonts w:asciiTheme="majorHAnsi" w:hAnsiTheme="majorHAnsi" w:cstheme="majorHAnsi"/>
                <w:color w:val="333333"/>
                <w:sz w:val="18"/>
                <w:szCs w:val="18"/>
                <w:shd w:val="clear" w:color="auto" w:fill="FFFFFF"/>
              </w:rPr>
              <w:t xml:space="preserve"> tables, chairs, doors, pencils, toys</w:t>
            </w:r>
          </w:p>
          <w:p w14:paraId="0D910684" w14:textId="77777777" w:rsidR="00C347C9" w:rsidRPr="00C347C9" w:rsidRDefault="00C347C9" w:rsidP="00C347C9">
            <w:pPr>
              <w:numPr>
                <w:ilvl w:val="0"/>
                <w:numId w:val="18"/>
              </w:numPr>
              <w:textAlignment w:val="baseline"/>
              <w:rPr>
                <w:rFonts w:asciiTheme="majorHAnsi" w:hAnsiTheme="majorHAnsi" w:cstheme="majorHAnsi"/>
                <w:color w:val="333333"/>
                <w:sz w:val="18"/>
                <w:szCs w:val="18"/>
                <w:shd w:val="clear" w:color="auto" w:fill="FFFFFF"/>
              </w:rPr>
            </w:pPr>
            <w:r w:rsidRPr="00C347C9">
              <w:rPr>
                <w:rFonts w:asciiTheme="majorHAnsi" w:hAnsiTheme="majorHAnsi" w:cstheme="majorHAnsi"/>
                <w:b/>
                <w:bCs/>
                <w:color w:val="333333"/>
                <w:sz w:val="18"/>
                <w:szCs w:val="18"/>
                <w:shd w:val="clear" w:color="auto" w:fill="FFFFFF"/>
              </w:rPr>
              <w:t>Plastic:</w:t>
            </w:r>
            <w:r w:rsidRPr="00C347C9">
              <w:rPr>
                <w:rFonts w:asciiTheme="majorHAnsi" w:hAnsiTheme="majorHAnsi" w:cstheme="majorHAnsi"/>
                <w:color w:val="333333"/>
                <w:sz w:val="18"/>
                <w:szCs w:val="18"/>
                <w:shd w:val="clear" w:color="auto" w:fill="FFFFFF"/>
              </w:rPr>
              <w:t xml:space="preserve"> bottles, lunchboxes, toys, bags, containers</w:t>
            </w:r>
          </w:p>
          <w:p w14:paraId="0FB3AB28" w14:textId="77777777" w:rsidR="00C347C9" w:rsidRPr="00C347C9" w:rsidRDefault="00C347C9" w:rsidP="00C347C9">
            <w:pPr>
              <w:numPr>
                <w:ilvl w:val="0"/>
                <w:numId w:val="18"/>
              </w:numPr>
              <w:textAlignment w:val="baseline"/>
              <w:rPr>
                <w:rFonts w:asciiTheme="majorHAnsi" w:hAnsiTheme="majorHAnsi" w:cstheme="majorHAnsi"/>
                <w:color w:val="333333"/>
                <w:sz w:val="18"/>
                <w:szCs w:val="18"/>
                <w:shd w:val="clear" w:color="auto" w:fill="FFFFFF"/>
              </w:rPr>
            </w:pPr>
            <w:r w:rsidRPr="00C347C9">
              <w:rPr>
                <w:rFonts w:asciiTheme="majorHAnsi" w:hAnsiTheme="majorHAnsi" w:cstheme="majorHAnsi"/>
                <w:b/>
                <w:bCs/>
                <w:color w:val="333333"/>
                <w:sz w:val="18"/>
                <w:szCs w:val="18"/>
                <w:shd w:val="clear" w:color="auto" w:fill="FFFFFF"/>
              </w:rPr>
              <w:t>Glass:</w:t>
            </w:r>
            <w:r w:rsidRPr="00C347C9">
              <w:rPr>
                <w:rFonts w:asciiTheme="majorHAnsi" w:hAnsiTheme="majorHAnsi" w:cstheme="majorHAnsi"/>
                <w:color w:val="333333"/>
                <w:sz w:val="18"/>
                <w:szCs w:val="18"/>
                <w:shd w:val="clear" w:color="auto" w:fill="FFFFFF"/>
              </w:rPr>
              <w:t xml:space="preserve"> windows, drinking glasses, mirrors, jars</w:t>
            </w:r>
          </w:p>
          <w:p w14:paraId="7AB9CFA8" w14:textId="77777777" w:rsidR="00C347C9" w:rsidRPr="00C347C9" w:rsidRDefault="00C347C9" w:rsidP="00C347C9">
            <w:pPr>
              <w:numPr>
                <w:ilvl w:val="0"/>
                <w:numId w:val="18"/>
              </w:numPr>
              <w:textAlignment w:val="baseline"/>
              <w:rPr>
                <w:rFonts w:asciiTheme="majorHAnsi" w:hAnsiTheme="majorHAnsi" w:cstheme="majorHAnsi"/>
                <w:color w:val="333333"/>
                <w:sz w:val="18"/>
                <w:szCs w:val="18"/>
                <w:shd w:val="clear" w:color="auto" w:fill="FFFFFF"/>
              </w:rPr>
            </w:pPr>
            <w:r w:rsidRPr="00C347C9">
              <w:rPr>
                <w:rFonts w:asciiTheme="majorHAnsi" w:hAnsiTheme="majorHAnsi" w:cstheme="majorHAnsi"/>
                <w:b/>
                <w:bCs/>
                <w:color w:val="333333"/>
                <w:sz w:val="18"/>
                <w:szCs w:val="18"/>
                <w:shd w:val="clear" w:color="auto" w:fill="FFFFFF"/>
              </w:rPr>
              <w:t>Metal:</w:t>
            </w:r>
            <w:r w:rsidRPr="00C347C9">
              <w:rPr>
                <w:rFonts w:asciiTheme="majorHAnsi" w:hAnsiTheme="majorHAnsi" w:cstheme="majorHAnsi"/>
                <w:color w:val="333333"/>
                <w:sz w:val="18"/>
                <w:szCs w:val="18"/>
                <w:shd w:val="clear" w:color="auto" w:fill="FFFFFF"/>
              </w:rPr>
              <w:t xml:space="preserve"> cutlery, coins, cans, keys, pans</w:t>
            </w:r>
          </w:p>
          <w:p w14:paraId="45604DBA" w14:textId="77777777" w:rsidR="00C347C9" w:rsidRPr="00C347C9" w:rsidRDefault="00C347C9" w:rsidP="00C347C9">
            <w:pPr>
              <w:numPr>
                <w:ilvl w:val="0"/>
                <w:numId w:val="18"/>
              </w:numPr>
              <w:textAlignment w:val="baseline"/>
              <w:rPr>
                <w:rFonts w:asciiTheme="majorHAnsi" w:hAnsiTheme="majorHAnsi" w:cstheme="majorHAnsi"/>
                <w:color w:val="333333"/>
                <w:sz w:val="18"/>
                <w:szCs w:val="18"/>
                <w:shd w:val="clear" w:color="auto" w:fill="FFFFFF"/>
              </w:rPr>
            </w:pPr>
            <w:r w:rsidRPr="00C347C9">
              <w:rPr>
                <w:rFonts w:asciiTheme="majorHAnsi" w:hAnsiTheme="majorHAnsi" w:cstheme="majorHAnsi"/>
                <w:b/>
                <w:bCs/>
                <w:color w:val="333333"/>
                <w:sz w:val="18"/>
                <w:szCs w:val="18"/>
                <w:shd w:val="clear" w:color="auto" w:fill="FFFFFF"/>
              </w:rPr>
              <w:t>Rock:</w:t>
            </w:r>
            <w:r w:rsidRPr="00C347C9">
              <w:rPr>
                <w:rFonts w:asciiTheme="majorHAnsi" w:hAnsiTheme="majorHAnsi" w:cstheme="majorHAnsi"/>
                <w:color w:val="333333"/>
                <w:sz w:val="18"/>
                <w:szCs w:val="18"/>
                <w:shd w:val="clear" w:color="auto" w:fill="FFFFFF"/>
              </w:rPr>
              <w:t xml:space="preserve"> garden stones, gravestones, gravel paths</w:t>
            </w:r>
          </w:p>
          <w:p w14:paraId="1A92AF6A" w14:textId="77777777" w:rsidR="00C347C9" w:rsidRPr="00C347C9" w:rsidRDefault="00C347C9" w:rsidP="00C347C9">
            <w:pPr>
              <w:numPr>
                <w:ilvl w:val="0"/>
                <w:numId w:val="18"/>
              </w:numPr>
              <w:textAlignment w:val="baseline"/>
              <w:rPr>
                <w:rFonts w:asciiTheme="majorHAnsi" w:hAnsiTheme="majorHAnsi" w:cstheme="majorHAnsi"/>
                <w:color w:val="333333"/>
                <w:sz w:val="18"/>
                <w:szCs w:val="18"/>
                <w:shd w:val="clear" w:color="auto" w:fill="FFFFFF"/>
              </w:rPr>
            </w:pPr>
            <w:r w:rsidRPr="00C347C9">
              <w:rPr>
                <w:rFonts w:asciiTheme="majorHAnsi" w:hAnsiTheme="majorHAnsi" w:cstheme="majorHAnsi"/>
                <w:b/>
                <w:bCs/>
                <w:color w:val="333333"/>
                <w:sz w:val="18"/>
                <w:szCs w:val="18"/>
                <w:shd w:val="clear" w:color="auto" w:fill="FFFFFF"/>
              </w:rPr>
              <w:t>Brick:</w:t>
            </w:r>
            <w:r w:rsidRPr="00C347C9">
              <w:rPr>
                <w:rFonts w:asciiTheme="majorHAnsi" w:hAnsiTheme="majorHAnsi" w:cstheme="majorHAnsi"/>
                <w:color w:val="333333"/>
                <w:sz w:val="18"/>
                <w:szCs w:val="18"/>
                <w:shd w:val="clear" w:color="auto" w:fill="FFFFFF"/>
              </w:rPr>
              <w:t xml:space="preserve"> walls, houses, chimneys</w:t>
            </w:r>
          </w:p>
          <w:p w14:paraId="08603CFE" w14:textId="77777777" w:rsidR="00C347C9" w:rsidRPr="00C347C9" w:rsidRDefault="00C347C9" w:rsidP="00C347C9">
            <w:pPr>
              <w:numPr>
                <w:ilvl w:val="0"/>
                <w:numId w:val="18"/>
              </w:numPr>
              <w:textAlignment w:val="baseline"/>
              <w:rPr>
                <w:rFonts w:asciiTheme="majorHAnsi" w:hAnsiTheme="majorHAnsi" w:cstheme="majorHAnsi"/>
                <w:color w:val="333333"/>
                <w:sz w:val="18"/>
                <w:szCs w:val="18"/>
                <w:shd w:val="clear" w:color="auto" w:fill="FFFFFF"/>
              </w:rPr>
            </w:pPr>
            <w:r w:rsidRPr="00C347C9">
              <w:rPr>
                <w:rFonts w:asciiTheme="majorHAnsi" w:hAnsiTheme="majorHAnsi" w:cstheme="majorHAnsi"/>
                <w:b/>
                <w:bCs/>
                <w:color w:val="333333"/>
                <w:sz w:val="18"/>
                <w:szCs w:val="18"/>
                <w:shd w:val="clear" w:color="auto" w:fill="FFFFFF"/>
              </w:rPr>
              <w:t>Paper:</w:t>
            </w:r>
            <w:r w:rsidRPr="00C347C9">
              <w:rPr>
                <w:rFonts w:asciiTheme="majorHAnsi" w:hAnsiTheme="majorHAnsi" w:cstheme="majorHAnsi"/>
                <w:color w:val="333333"/>
                <w:sz w:val="18"/>
                <w:szCs w:val="18"/>
                <w:shd w:val="clear" w:color="auto" w:fill="FFFFFF"/>
              </w:rPr>
              <w:t xml:space="preserve"> books, notebooks, cards, newspapers</w:t>
            </w:r>
          </w:p>
          <w:p w14:paraId="6F109AB0" w14:textId="77777777" w:rsidR="00C347C9" w:rsidRPr="00C347C9" w:rsidRDefault="00C347C9" w:rsidP="00C347C9">
            <w:pPr>
              <w:numPr>
                <w:ilvl w:val="0"/>
                <w:numId w:val="18"/>
              </w:numPr>
              <w:textAlignment w:val="baseline"/>
              <w:rPr>
                <w:rFonts w:asciiTheme="majorHAnsi" w:hAnsiTheme="majorHAnsi" w:cstheme="majorHAnsi"/>
                <w:color w:val="333333"/>
                <w:sz w:val="18"/>
                <w:szCs w:val="18"/>
                <w:shd w:val="clear" w:color="auto" w:fill="FFFFFF"/>
              </w:rPr>
            </w:pPr>
            <w:r w:rsidRPr="00C347C9">
              <w:rPr>
                <w:rFonts w:asciiTheme="majorHAnsi" w:hAnsiTheme="majorHAnsi" w:cstheme="majorHAnsi"/>
                <w:b/>
                <w:bCs/>
                <w:color w:val="333333"/>
                <w:sz w:val="18"/>
                <w:szCs w:val="18"/>
                <w:shd w:val="clear" w:color="auto" w:fill="FFFFFF"/>
              </w:rPr>
              <w:t>Cardboard:</w:t>
            </w:r>
            <w:r w:rsidRPr="00C347C9">
              <w:rPr>
                <w:rFonts w:asciiTheme="majorHAnsi" w:hAnsiTheme="majorHAnsi" w:cstheme="majorHAnsi"/>
                <w:color w:val="333333"/>
                <w:sz w:val="18"/>
                <w:szCs w:val="18"/>
                <w:shd w:val="clear" w:color="auto" w:fill="FFFFFF"/>
              </w:rPr>
              <w:t xml:space="preserve"> boxes, packaging, cereal cartons, art projects</w:t>
            </w:r>
          </w:p>
          <w:p w14:paraId="74731080" w14:textId="23AEC48E" w:rsidR="00C347C9" w:rsidRPr="003F38E2" w:rsidRDefault="00C347C9" w:rsidP="00C347C9">
            <w:pPr>
              <w:textAlignment w:val="baseline"/>
              <w:rPr>
                <w:rFonts w:asciiTheme="majorHAnsi" w:hAnsiTheme="majorHAnsi" w:cstheme="majorHAnsi"/>
                <w:color w:val="333333"/>
                <w:sz w:val="18"/>
                <w:szCs w:val="18"/>
                <w:shd w:val="clear" w:color="auto" w:fill="FFFFFF"/>
              </w:rPr>
            </w:pPr>
          </w:p>
        </w:tc>
        <w:tc>
          <w:tcPr>
            <w:tcW w:w="2410" w:type="dxa"/>
          </w:tcPr>
          <w:p w14:paraId="0152292F" w14:textId="64538C55" w:rsidR="004A4BB8" w:rsidRPr="004A4BB8" w:rsidRDefault="004A4BB8" w:rsidP="004A4BB8">
            <w:pPr>
              <w:textAlignment w:val="baseline"/>
              <w:rPr>
                <w:rFonts w:asciiTheme="majorHAnsi" w:hAnsiTheme="majorHAnsi" w:cstheme="majorHAnsi"/>
                <w:bCs/>
                <w:color w:val="333333"/>
                <w:sz w:val="18"/>
                <w:szCs w:val="18"/>
                <w:shd w:val="clear" w:color="auto" w:fill="FFFFFF"/>
              </w:rPr>
            </w:pPr>
            <w:r w:rsidRPr="004A4BB8">
              <w:rPr>
                <w:rFonts w:asciiTheme="majorHAnsi" w:hAnsiTheme="majorHAnsi" w:cstheme="majorHAnsi"/>
                <w:bCs/>
                <w:color w:val="333333"/>
                <w:sz w:val="18"/>
                <w:szCs w:val="18"/>
                <w:shd w:val="clear" w:color="auto" w:fill="FFFFFF"/>
              </w:rPr>
              <w:t>Materials are chosen for objects because of their properties, which make them suitable for a particular purpose.</w:t>
            </w:r>
          </w:p>
          <w:p w14:paraId="3502D975" w14:textId="77777777" w:rsidR="004A4BB8" w:rsidRDefault="004A4BB8" w:rsidP="004A4BB8">
            <w:pPr>
              <w:textAlignment w:val="baseline"/>
              <w:rPr>
                <w:rFonts w:asciiTheme="majorHAnsi" w:hAnsiTheme="majorHAnsi" w:cstheme="majorHAnsi"/>
                <w:b/>
                <w:bCs/>
                <w:color w:val="333333"/>
                <w:sz w:val="18"/>
                <w:szCs w:val="18"/>
                <w:shd w:val="clear" w:color="auto" w:fill="FFFFFF"/>
              </w:rPr>
            </w:pPr>
          </w:p>
          <w:p w14:paraId="3C74764C" w14:textId="77777777" w:rsidR="008273C1" w:rsidRPr="008273C1" w:rsidRDefault="008273C1" w:rsidP="008273C1">
            <w:pPr>
              <w:textAlignment w:val="baseline"/>
              <w:rPr>
                <w:rFonts w:asciiTheme="majorHAnsi" w:hAnsiTheme="majorHAnsi" w:cstheme="majorHAnsi"/>
                <w:b/>
                <w:bCs/>
                <w:color w:val="333333"/>
                <w:sz w:val="18"/>
                <w:szCs w:val="18"/>
                <w:shd w:val="clear" w:color="auto" w:fill="FFFFFF"/>
              </w:rPr>
            </w:pPr>
            <w:r w:rsidRPr="008273C1">
              <w:rPr>
                <w:rFonts w:asciiTheme="majorHAnsi" w:hAnsiTheme="majorHAnsi" w:cstheme="majorHAnsi"/>
                <w:b/>
                <w:bCs/>
                <w:color w:val="333333"/>
                <w:sz w:val="18"/>
                <w:szCs w:val="18"/>
                <w:shd w:val="clear" w:color="auto" w:fill="FFFFFF"/>
                <w:lang w:val="en-US"/>
              </w:rPr>
              <w:t>Suitability means having the properties which are right for a specific purpose.</w:t>
            </w:r>
          </w:p>
          <w:p w14:paraId="5F9B75CB" w14:textId="77777777" w:rsidR="008273C1" w:rsidRDefault="008273C1" w:rsidP="004A4BB8">
            <w:pPr>
              <w:textAlignment w:val="baseline"/>
              <w:rPr>
                <w:rFonts w:asciiTheme="majorHAnsi" w:hAnsiTheme="majorHAnsi" w:cstheme="majorHAnsi"/>
                <w:b/>
                <w:bCs/>
                <w:color w:val="333333"/>
                <w:sz w:val="18"/>
                <w:szCs w:val="18"/>
                <w:shd w:val="clear" w:color="auto" w:fill="FFFFFF"/>
              </w:rPr>
            </w:pPr>
          </w:p>
          <w:p w14:paraId="120F3EFA" w14:textId="77777777" w:rsidR="008273C1" w:rsidRPr="008273C1" w:rsidRDefault="008273C1" w:rsidP="008273C1">
            <w:pPr>
              <w:textAlignment w:val="baseline"/>
              <w:rPr>
                <w:rFonts w:asciiTheme="majorHAnsi" w:hAnsiTheme="majorHAnsi" w:cstheme="majorHAnsi"/>
                <w:b/>
                <w:bCs/>
                <w:color w:val="333333"/>
                <w:sz w:val="18"/>
                <w:szCs w:val="18"/>
                <w:shd w:val="clear" w:color="auto" w:fill="FFFFFF"/>
              </w:rPr>
            </w:pPr>
            <w:r w:rsidRPr="008273C1">
              <w:rPr>
                <w:rFonts w:asciiTheme="majorHAnsi" w:hAnsiTheme="majorHAnsi" w:cstheme="majorHAnsi"/>
                <w:b/>
                <w:bCs/>
                <w:color w:val="333333"/>
                <w:sz w:val="18"/>
                <w:szCs w:val="18"/>
                <w:shd w:val="clear" w:color="auto" w:fill="FFFFFF"/>
                <w:lang w:val="en-US"/>
              </w:rPr>
              <w:t>Metal, wood and plastic are all suitable materials for spoons.</w:t>
            </w:r>
          </w:p>
          <w:p w14:paraId="05A05DF3" w14:textId="77777777" w:rsidR="008273C1" w:rsidRDefault="008273C1" w:rsidP="004A4BB8">
            <w:pPr>
              <w:textAlignment w:val="baseline"/>
              <w:rPr>
                <w:rFonts w:asciiTheme="majorHAnsi" w:hAnsiTheme="majorHAnsi" w:cstheme="majorHAnsi"/>
                <w:b/>
                <w:bCs/>
                <w:color w:val="333333"/>
                <w:sz w:val="18"/>
                <w:szCs w:val="18"/>
                <w:shd w:val="clear" w:color="auto" w:fill="FFFFFF"/>
              </w:rPr>
            </w:pPr>
          </w:p>
          <w:p w14:paraId="487A89C4" w14:textId="77777777" w:rsidR="008273C1" w:rsidRPr="008273C1" w:rsidRDefault="008273C1" w:rsidP="008273C1">
            <w:pPr>
              <w:textAlignment w:val="baseline"/>
              <w:rPr>
                <w:rFonts w:asciiTheme="majorHAnsi" w:hAnsiTheme="majorHAnsi" w:cstheme="majorHAnsi"/>
                <w:b/>
                <w:bCs/>
                <w:color w:val="333333"/>
                <w:sz w:val="18"/>
                <w:szCs w:val="18"/>
                <w:shd w:val="clear" w:color="auto" w:fill="FFFFFF"/>
              </w:rPr>
            </w:pPr>
            <w:r w:rsidRPr="008273C1">
              <w:rPr>
                <w:rFonts w:asciiTheme="majorHAnsi" w:hAnsiTheme="majorHAnsi" w:cstheme="majorHAnsi"/>
                <w:b/>
                <w:bCs/>
                <w:color w:val="333333"/>
                <w:sz w:val="18"/>
                <w:szCs w:val="18"/>
                <w:shd w:val="clear" w:color="auto" w:fill="FFFFFF"/>
                <w:lang w:val="en-US"/>
              </w:rPr>
              <w:t>Metal is suitable because it is strong and lasts a long time.</w:t>
            </w:r>
          </w:p>
          <w:p w14:paraId="222B042D" w14:textId="77777777" w:rsidR="008273C1" w:rsidRDefault="008273C1" w:rsidP="004A4BB8">
            <w:pPr>
              <w:textAlignment w:val="baseline"/>
              <w:rPr>
                <w:rFonts w:asciiTheme="majorHAnsi" w:hAnsiTheme="majorHAnsi" w:cstheme="majorHAnsi"/>
                <w:b/>
                <w:bCs/>
                <w:color w:val="333333"/>
                <w:sz w:val="18"/>
                <w:szCs w:val="18"/>
                <w:shd w:val="clear" w:color="auto" w:fill="FFFFFF"/>
              </w:rPr>
            </w:pPr>
          </w:p>
          <w:p w14:paraId="6197A1EE" w14:textId="77777777" w:rsidR="008273C1" w:rsidRPr="008273C1" w:rsidRDefault="008273C1" w:rsidP="008273C1">
            <w:pPr>
              <w:textAlignment w:val="baseline"/>
              <w:rPr>
                <w:rFonts w:asciiTheme="majorHAnsi" w:hAnsiTheme="majorHAnsi" w:cstheme="majorHAnsi"/>
                <w:b/>
                <w:bCs/>
                <w:color w:val="333333"/>
                <w:sz w:val="18"/>
                <w:szCs w:val="18"/>
                <w:shd w:val="clear" w:color="auto" w:fill="FFFFFF"/>
              </w:rPr>
            </w:pPr>
            <w:r w:rsidRPr="008273C1">
              <w:rPr>
                <w:rFonts w:asciiTheme="majorHAnsi" w:hAnsiTheme="majorHAnsi" w:cstheme="majorHAnsi"/>
                <w:b/>
                <w:bCs/>
                <w:color w:val="333333"/>
                <w:sz w:val="18"/>
                <w:szCs w:val="18"/>
                <w:shd w:val="clear" w:color="auto" w:fill="FFFFFF"/>
                <w:lang w:val="en-US"/>
              </w:rPr>
              <w:t>Wood is suitable because it is strong and has a high heat tolerance.</w:t>
            </w:r>
          </w:p>
          <w:p w14:paraId="570A1D14" w14:textId="77777777" w:rsidR="008273C1" w:rsidRDefault="008273C1" w:rsidP="004A4BB8">
            <w:pPr>
              <w:textAlignment w:val="baseline"/>
              <w:rPr>
                <w:rFonts w:asciiTheme="majorHAnsi" w:hAnsiTheme="majorHAnsi" w:cstheme="majorHAnsi"/>
                <w:b/>
                <w:bCs/>
                <w:color w:val="333333"/>
                <w:sz w:val="18"/>
                <w:szCs w:val="18"/>
                <w:shd w:val="clear" w:color="auto" w:fill="FFFFFF"/>
              </w:rPr>
            </w:pPr>
          </w:p>
          <w:p w14:paraId="415904FC" w14:textId="64D1FF99" w:rsidR="008273C1" w:rsidRDefault="008273C1" w:rsidP="004A4BB8">
            <w:pPr>
              <w:textAlignment w:val="baseline"/>
              <w:rPr>
                <w:rFonts w:asciiTheme="majorHAnsi" w:hAnsiTheme="majorHAnsi" w:cstheme="majorHAnsi"/>
                <w:b/>
                <w:bCs/>
                <w:color w:val="333333"/>
                <w:sz w:val="18"/>
                <w:szCs w:val="18"/>
                <w:shd w:val="clear" w:color="auto" w:fill="FFFFFF"/>
              </w:rPr>
            </w:pPr>
            <w:r w:rsidRPr="008273C1">
              <w:rPr>
                <w:rFonts w:asciiTheme="majorHAnsi" w:hAnsiTheme="majorHAnsi" w:cstheme="majorHAnsi"/>
                <w:b/>
                <w:bCs/>
                <w:color w:val="333333"/>
                <w:sz w:val="18"/>
                <w:szCs w:val="18"/>
                <w:shd w:val="clear" w:color="auto" w:fill="FFFFFF"/>
                <w:lang w:val="en-US"/>
              </w:rPr>
              <w:t xml:space="preserve">Plastic is suitable because it is light and cheap.  </w:t>
            </w:r>
          </w:p>
          <w:p w14:paraId="0F212086" w14:textId="77777777" w:rsidR="008273C1" w:rsidRDefault="008273C1" w:rsidP="004A4BB8">
            <w:pPr>
              <w:textAlignment w:val="baseline"/>
              <w:rPr>
                <w:rFonts w:asciiTheme="majorHAnsi" w:hAnsiTheme="majorHAnsi" w:cstheme="majorHAnsi"/>
                <w:b/>
                <w:bCs/>
                <w:color w:val="333333"/>
                <w:sz w:val="18"/>
                <w:szCs w:val="18"/>
                <w:shd w:val="clear" w:color="auto" w:fill="FFFFFF"/>
              </w:rPr>
            </w:pPr>
          </w:p>
          <w:p w14:paraId="7B1BBBF7" w14:textId="77777777" w:rsidR="004A4BB8" w:rsidRPr="004A4BB8" w:rsidRDefault="004A4BB8" w:rsidP="004A4BB8">
            <w:pPr>
              <w:textAlignment w:val="baseline"/>
              <w:rPr>
                <w:rFonts w:asciiTheme="majorHAnsi" w:hAnsiTheme="majorHAnsi" w:cstheme="majorHAnsi"/>
                <w:b/>
                <w:bCs/>
                <w:color w:val="333333"/>
                <w:sz w:val="18"/>
                <w:szCs w:val="18"/>
                <w:shd w:val="clear" w:color="auto" w:fill="FFFFFF"/>
              </w:rPr>
            </w:pPr>
            <w:r w:rsidRPr="004A4BB8">
              <w:rPr>
                <w:rFonts w:asciiTheme="majorHAnsi" w:hAnsiTheme="majorHAnsi" w:cstheme="majorHAnsi"/>
                <w:b/>
                <w:bCs/>
                <w:color w:val="333333"/>
                <w:sz w:val="18"/>
                <w:szCs w:val="18"/>
                <w:shd w:val="clear" w:color="auto" w:fill="FFFFFF"/>
              </w:rPr>
              <w:t>Properties that make materials suitable – Examples</w:t>
            </w:r>
          </w:p>
          <w:p w14:paraId="7206E7D7" w14:textId="77777777" w:rsidR="004A4BB8" w:rsidRPr="004A4BB8" w:rsidRDefault="004A4BB8" w:rsidP="004A4BB8">
            <w:pPr>
              <w:numPr>
                <w:ilvl w:val="0"/>
                <w:numId w:val="19"/>
              </w:numPr>
              <w:textAlignment w:val="baseline"/>
              <w:rPr>
                <w:rFonts w:asciiTheme="majorHAnsi" w:hAnsiTheme="majorHAnsi" w:cstheme="majorHAnsi"/>
                <w:color w:val="333333"/>
                <w:sz w:val="18"/>
                <w:szCs w:val="18"/>
                <w:shd w:val="clear" w:color="auto" w:fill="FFFFFF"/>
              </w:rPr>
            </w:pPr>
            <w:r w:rsidRPr="004A4BB8">
              <w:rPr>
                <w:rFonts w:asciiTheme="majorHAnsi" w:hAnsiTheme="majorHAnsi" w:cstheme="majorHAnsi"/>
                <w:b/>
                <w:bCs/>
                <w:color w:val="333333"/>
                <w:sz w:val="18"/>
                <w:szCs w:val="18"/>
                <w:shd w:val="clear" w:color="auto" w:fill="FFFFFF"/>
              </w:rPr>
              <w:t>Waterproof</w:t>
            </w:r>
            <w:r w:rsidRPr="004A4BB8">
              <w:rPr>
                <w:rFonts w:asciiTheme="majorHAnsi" w:hAnsiTheme="majorHAnsi" w:cstheme="majorHAnsi"/>
                <w:color w:val="333333"/>
                <w:sz w:val="18"/>
                <w:szCs w:val="18"/>
                <w:shd w:val="clear" w:color="auto" w:fill="FFFFFF"/>
              </w:rPr>
              <w:t xml:space="preserve"> → </w:t>
            </w:r>
            <w:r w:rsidRPr="004A4BB8">
              <w:rPr>
                <w:rFonts w:asciiTheme="majorHAnsi" w:hAnsiTheme="majorHAnsi" w:cstheme="majorHAnsi"/>
                <w:b/>
                <w:bCs/>
                <w:color w:val="333333"/>
                <w:sz w:val="18"/>
                <w:szCs w:val="18"/>
                <w:shd w:val="clear" w:color="auto" w:fill="FFFFFF"/>
              </w:rPr>
              <w:t>Plastic bottles, raincoats, wellington boots</w:t>
            </w:r>
            <w:r w:rsidRPr="004A4BB8">
              <w:rPr>
                <w:rFonts w:asciiTheme="majorHAnsi" w:hAnsiTheme="majorHAnsi" w:cstheme="majorHAnsi"/>
                <w:color w:val="333333"/>
                <w:sz w:val="18"/>
                <w:szCs w:val="18"/>
                <w:shd w:val="clear" w:color="auto" w:fill="FFFFFF"/>
              </w:rPr>
              <w:t xml:space="preserve"> (keeps things dry)</w:t>
            </w:r>
          </w:p>
          <w:p w14:paraId="0DF91FB7" w14:textId="77777777" w:rsidR="004A4BB8" w:rsidRPr="004A4BB8" w:rsidRDefault="004A4BB8" w:rsidP="004A4BB8">
            <w:pPr>
              <w:numPr>
                <w:ilvl w:val="0"/>
                <w:numId w:val="19"/>
              </w:numPr>
              <w:textAlignment w:val="baseline"/>
              <w:rPr>
                <w:rFonts w:asciiTheme="majorHAnsi" w:hAnsiTheme="majorHAnsi" w:cstheme="majorHAnsi"/>
                <w:color w:val="333333"/>
                <w:sz w:val="18"/>
                <w:szCs w:val="18"/>
                <w:shd w:val="clear" w:color="auto" w:fill="FFFFFF"/>
              </w:rPr>
            </w:pPr>
            <w:r w:rsidRPr="004A4BB8">
              <w:rPr>
                <w:rFonts w:asciiTheme="majorHAnsi" w:hAnsiTheme="majorHAnsi" w:cstheme="majorHAnsi"/>
                <w:b/>
                <w:bCs/>
                <w:color w:val="333333"/>
                <w:sz w:val="18"/>
                <w:szCs w:val="18"/>
                <w:shd w:val="clear" w:color="auto" w:fill="FFFFFF"/>
              </w:rPr>
              <w:t>Strong</w:t>
            </w:r>
            <w:r w:rsidRPr="004A4BB8">
              <w:rPr>
                <w:rFonts w:asciiTheme="majorHAnsi" w:hAnsiTheme="majorHAnsi" w:cstheme="majorHAnsi"/>
                <w:color w:val="333333"/>
                <w:sz w:val="18"/>
                <w:szCs w:val="18"/>
                <w:shd w:val="clear" w:color="auto" w:fill="FFFFFF"/>
              </w:rPr>
              <w:t xml:space="preserve"> → </w:t>
            </w:r>
            <w:r w:rsidRPr="004A4BB8">
              <w:rPr>
                <w:rFonts w:asciiTheme="majorHAnsi" w:hAnsiTheme="majorHAnsi" w:cstheme="majorHAnsi"/>
                <w:b/>
                <w:bCs/>
                <w:color w:val="333333"/>
                <w:sz w:val="18"/>
                <w:szCs w:val="18"/>
                <w:shd w:val="clear" w:color="auto" w:fill="FFFFFF"/>
              </w:rPr>
              <w:t>Metal cutlery, wooden tables, brick walls</w:t>
            </w:r>
            <w:r w:rsidRPr="004A4BB8">
              <w:rPr>
                <w:rFonts w:asciiTheme="majorHAnsi" w:hAnsiTheme="majorHAnsi" w:cstheme="majorHAnsi"/>
                <w:color w:val="333333"/>
                <w:sz w:val="18"/>
                <w:szCs w:val="18"/>
                <w:shd w:val="clear" w:color="auto" w:fill="FFFFFF"/>
              </w:rPr>
              <w:t xml:space="preserve"> (can carry weight or resist force)</w:t>
            </w:r>
          </w:p>
          <w:p w14:paraId="294265A8" w14:textId="77777777" w:rsidR="004A4BB8" w:rsidRPr="004A4BB8" w:rsidRDefault="004A4BB8" w:rsidP="004A4BB8">
            <w:pPr>
              <w:numPr>
                <w:ilvl w:val="0"/>
                <w:numId w:val="19"/>
              </w:numPr>
              <w:textAlignment w:val="baseline"/>
              <w:rPr>
                <w:rFonts w:asciiTheme="majorHAnsi" w:hAnsiTheme="majorHAnsi" w:cstheme="majorHAnsi"/>
                <w:color w:val="333333"/>
                <w:sz w:val="18"/>
                <w:szCs w:val="18"/>
                <w:shd w:val="clear" w:color="auto" w:fill="FFFFFF"/>
              </w:rPr>
            </w:pPr>
            <w:r w:rsidRPr="004A4BB8">
              <w:rPr>
                <w:rFonts w:asciiTheme="majorHAnsi" w:hAnsiTheme="majorHAnsi" w:cstheme="majorHAnsi"/>
                <w:b/>
                <w:bCs/>
                <w:color w:val="333333"/>
                <w:sz w:val="18"/>
                <w:szCs w:val="18"/>
                <w:shd w:val="clear" w:color="auto" w:fill="FFFFFF"/>
              </w:rPr>
              <w:t>Bendy/Flexible</w:t>
            </w:r>
            <w:r w:rsidRPr="004A4BB8">
              <w:rPr>
                <w:rFonts w:asciiTheme="majorHAnsi" w:hAnsiTheme="majorHAnsi" w:cstheme="majorHAnsi"/>
                <w:color w:val="333333"/>
                <w:sz w:val="18"/>
                <w:szCs w:val="18"/>
                <w:shd w:val="clear" w:color="auto" w:fill="FFFFFF"/>
              </w:rPr>
              <w:t xml:space="preserve"> → </w:t>
            </w:r>
            <w:r w:rsidRPr="004A4BB8">
              <w:rPr>
                <w:rFonts w:asciiTheme="majorHAnsi" w:hAnsiTheme="majorHAnsi" w:cstheme="majorHAnsi"/>
                <w:b/>
                <w:bCs/>
                <w:color w:val="333333"/>
                <w:sz w:val="18"/>
                <w:szCs w:val="18"/>
                <w:shd w:val="clear" w:color="auto" w:fill="FFFFFF"/>
              </w:rPr>
              <w:t>Rubber bands, plastic straws, cling film</w:t>
            </w:r>
            <w:r w:rsidRPr="004A4BB8">
              <w:rPr>
                <w:rFonts w:asciiTheme="majorHAnsi" w:hAnsiTheme="majorHAnsi" w:cstheme="majorHAnsi"/>
                <w:color w:val="333333"/>
                <w:sz w:val="18"/>
                <w:szCs w:val="18"/>
                <w:shd w:val="clear" w:color="auto" w:fill="FFFFFF"/>
              </w:rPr>
              <w:t xml:space="preserve"> (can bend without breaking)</w:t>
            </w:r>
          </w:p>
          <w:p w14:paraId="73429E04" w14:textId="77777777" w:rsidR="004A4BB8" w:rsidRPr="004A4BB8" w:rsidRDefault="004A4BB8" w:rsidP="004A4BB8">
            <w:pPr>
              <w:numPr>
                <w:ilvl w:val="0"/>
                <w:numId w:val="19"/>
              </w:numPr>
              <w:textAlignment w:val="baseline"/>
              <w:rPr>
                <w:rFonts w:asciiTheme="majorHAnsi" w:hAnsiTheme="majorHAnsi" w:cstheme="majorHAnsi"/>
                <w:color w:val="333333"/>
                <w:sz w:val="18"/>
                <w:szCs w:val="18"/>
                <w:shd w:val="clear" w:color="auto" w:fill="FFFFFF"/>
              </w:rPr>
            </w:pPr>
            <w:r w:rsidRPr="004A4BB8">
              <w:rPr>
                <w:rFonts w:asciiTheme="majorHAnsi" w:hAnsiTheme="majorHAnsi" w:cstheme="majorHAnsi"/>
                <w:b/>
                <w:bCs/>
                <w:color w:val="333333"/>
                <w:sz w:val="18"/>
                <w:szCs w:val="18"/>
                <w:shd w:val="clear" w:color="auto" w:fill="FFFFFF"/>
              </w:rPr>
              <w:t>Hard</w:t>
            </w:r>
            <w:r w:rsidRPr="004A4BB8">
              <w:rPr>
                <w:rFonts w:asciiTheme="majorHAnsi" w:hAnsiTheme="majorHAnsi" w:cstheme="majorHAnsi"/>
                <w:color w:val="333333"/>
                <w:sz w:val="18"/>
                <w:szCs w:val="18"/>
                <w:shd w:val="clear" w:color="auto" w:fill="FFFFFF"/>
              </w:rPr>
              <w:t xml:space="preserve"> → </w:t>
            </w:r>
            <w:r w:rsidRPr="004A4BB8">
              <w:rPr>
                <w:rFonts w:asciiTheme="majorHAnsi" w:hAnsiTheme="majorHAnsi" w:cstheme="majorHAnsi"/>
                <w:b/>
                <w:bCs/>
                <w:color w:val="333333"/>
                <w:sz w:val="18"/>
                <w:szCs w:val="18"/>
                <w:shd w:val="clear" w:color="auto" w:fill="FFFFFF"/>
              </w:rPr>
              <w:t>Glass windows, rocks, metal keys</w:t>
            </w:r>
            <w:r w:rsidRPr="004A4BB8">
              <w:rPr>
                <w:rFonts w:asciiTheme="majorHAnsi" w:hAnsiTheme="majorHAnsi" w:cstheme="majorHAnsi"/>
                <w:color w:val="333333"/>
                <w:sz w:val="18"/>
                <w:szCs w:val="18"/>
                <w:shd w:val="clear" w:color="auto" w:fill="FFFFFF"/>
              </w:rPr>
              <w:t xml:space="preserve"> (does not get damaged easily)</w:t>
            </w:r>
          </w:p>
          <w:p w14:paraId="5DB5044D" w14:textId="77777777" w:rsidR="004A4BB8" w:rsidRPr="004A4BB8" w:rsidRDefault="004A4BB8" w:rsidP="004A4BB8">
            <w:pPr>
              <w:numPr>
                <w:ilvl w:val="0"/>
                <w:numId w:val="19"/>
              </w:numPr>
              <w:textAlignment w:val="baseline"/>
              <w:rPr>
                <w:rFonts w:asciiTheme="majorHAnsi" w:hAnsiTheme="majorHAnsi" w:cstheme="majorHAnsi"/>
                <w:color w:val="333333"/>
                <w:sz w:val="18"/>
                <w:szCs w:val="18"/>
                <w:shd w:val="clear" w:color="auto" w:fill="FFFFFF"/>
              </w:rPr>
            </w:pPr>
            <w:r w:rsidRPr="004A4BB8">
              <w:rPr>
                <w:rFonts w:asciiTheme="majorHAnsi" w:hAnsiTheme="majorHAnsi" w:cstheme="majorHAnsi"/>
                <w:b/>
                <w:bCs/>
                <w:color w:val="333333"/>
                <w:sz w:val="18"/>
                <w:szCs w:val="18"/>
                <w:shd w:val="clear" w:color="auto" w:fill="FFFFFF"/>
              </w:rPr>
              <w:t>Lightweight</w:t>
            </w:r>
            <w:r w:rsidRPr="004A4BB8">
              <w:rPr>
                <w:rFonts w:asciiTheme="majorHAnsi" w:hAnsiTheme="majorHAnsi" w:cstheme="majorHAnsi"/>
                <w:color w:val="333333"/>
                <w:sz w:val="18"/>
                <w:szCs w:val="18"/>
                <w:shd w:val="clear" w:color="auto" w:fill="FFFFFF"/>
              </w:rPr>
              <w:t xml:space="preserve"> → </w:t>
            </w:r>
            <w:r w:rsidRPr="004A4BB8">
              <w:rPr>
                <w:rFonts w:asciiTheme="majorHAnsi" w:hAnsiTheme="majorHAnsi" w:cstheme="majorHAnsi"/>
                <w:b/>
                <w:bCs/>
                <w:color w:val="333333"/>
                <w:sz w:val="18"/>
                <w:szCs w:val="18"/>
                <w:shd w:val="clear" w:color="auto" w:fill="FFFFFF"/>
              </w:rPr>
              <w:t>Paper, cardboard boxes, plastic cups</w:t>
            </w:r>
            <w:r w:rsidRPr="004A4BB8">
              <w:rPr>
                <w:rFonts w:asciiTheme="majorHAnsi" w:hAnsiTheme="majorHAnsi" w:cstheme="majorHAnsi"/>
                <w:color w:val="333333"/>
                <w:sz w:val="18"/>
                <w:szCs w:val="18"/>
                <w:shd w:val="clear" w:color="auto" w:fill="FFFFFF"/>
              </w:rPr>
              <w:t xml:space="preserve"> (easy to carry)</w:t>
            </w:r>
          </w:p>
          <w:p w14:paraId="0472D9C4" w14:textId="77777777" w:rsidR="004A4BB8" w:rsidRPr="004A4BB8" w:rsidRDefault="004A4BB8" w:rsidP="004A4BB8">
            <w:pPr>
              <w:numPr>
                <w:ilvl w:val="0"/>
                <w:numId w:val="19"/>
              </w:numPr>
              <w:textAlignment w:val="baseline"/>
              <w:rPr>
                <w:rFonts w:asciiTheme="majorHAnsi" w:hAnsiTheme="majorHAnsi" w:cstheme="majorHAnsi"/>
                <w:color w:val="333333"/>
                <w:sz w:val="18"/>
                <w:szCs w:val="18"/>
                <w:shd w:val="clear" w:color="auto" w:fill="FFFFFF"/>
              </w:rPr>
            </w:pPr>
            <w:r w:rsidRPr="004A4BB8">
              <w:rPr>
                <w:rFonts w:asciiTheme="majorHAnsi" w:hAnsiTheme="majorHAnsi" w:cstheme="majorHAnsi"/>
                <w:b/>
                <w:bCs/>
                <w:color w:val="333333"/>
                <w:sz w:val="18"/>
                <w:szCs w:val="18"/>
                <w:shd w:val="clear" w:color="auto" w:fill="FFFFFF"/>
              </w:rPr>
              <w:t>Smooth</w:t>
            </w:r>
            <w:r w:rsidRPr="004A4BB8">
              <w:rPr>
                <w:rFonts w:asciiTheme="majorHAnsi" w:hAnsiTheme="majorHAnsi" w:cstheme="majorHAnsi"/>
                <w:color w:val="333333"/>
                <w:sz w:val="18"/>
                <w:szCs w:val="18"/>
                <w:shd w:val="clear" w:color="auto" w:fill="FFFFFF"/>
              </w:rPr>
              <w:t xml:space="preserve"> → </w:t>
            </w:r>
            <w:r w:rsidRPr="004A4BB8">
              <w:rPr>
                <w:rFonts w:asciiTheme="majorHAnsi" w:hAnsiTheme="majorHAnsi" w:cstheme="majorHAnsi"/>
                <w:b/>
                <w:bCs/>
                <w:color w:val="333333"/>
                <w:sz w:val="18"/>
                <w:szCs w:val="18"/>
                <w:shd w:val="clear" w:color="auto" w:fill="FFFFFF"/>
              </w:rPr>
              <w:t>Glass mirrors, metal spoons, plastic trays</w:t>
            </w:r>
            <w:r w:rsidRPr="004A4BB8">
              <w:rPr>
                <w:rFonts w:asciiTheme="majorHAnsi" w:hAnsiTheme="majorHAnsi" w:cstheme="majorHAnsi"/>
                <w:color w:val="333333"/>
                <w:sz w:val="18"/>
                <w:szCs w:val="18"/>
                <w:shd w:val="clear" w:color="auto" w:fill="FFFFFF"/>
              </w:rPr>
              <w:t xml:space="preserve"> (easy to clean and use)</w:t>
            </w:r>
          </w:p>
          <w:p w14:paraId="4518D4DF" w14:textId="77777777" w:rsidR="004A4BB8" w:rsidRPr="004A4BB8" w:rsidRDefault="004A4BB8" w:rsidP="004A4BB8">
            <w:pPr>
              <w:numPr>
                <w:ilvl w:val="0"/>
                <w:numId w:val="19"/>
              </w:numPr>
              <w:textAlignment w:val="baseline"/>
              <w:rPr>
                <w:rFonts w:asciiTheme="majorHAnsi" w:hAnsiTheme="majorHAnsi" w:cstheme="majorHAnsi"/>
                <w:color w:val="333333"/>
                <w:sz w:val="18"/>
                <w:szCs w:val="18"/>
                <w:shd w:val="clear" w:color="auto" w:fill="FFFFFF"/>
              </w:rPr>
            </w:pPr>
            <w:r w:rsidRPr="004A4BB8">
              <w:rPr>
                <w:rFonts w:asciiTheme="majorHAnsi" w:hAnsiTheme="majorHAnsi" w:cstheme="majorHAnsi"/>
                <w:b/>
                <w:bCs/>
                <w:color w:val="333333"/>
                <w:sz w:val="18"/>
                <w:szCs w:val="18"/>
                <w:shd w:val="clear" w:color="auto" w:fill="FFFFFF"/>
              </w:rPr>
              <w:t>Soft</w:t>
            </w:r>
            <w:r w:rsidRPr="004A4BB8">
              <w:rPr>
                <w:rFonts w:asciiTheme="majorHAnsi" w:hAnsiTheme="majorHAnsi" w:cstheme="majorHAnsi"/>
                <w:color w:val="333333"/>
                <w:sz w:val="18"/>
                <w:szCs w:val="18"/>
                <w:shd w:val="clear" w:color="auto" w:fill="FFFFFF"/>
              </w:rPr>
              <w:t xml:space="preserve"> → </w:t>
            </w:r>
            <w:r w:rsidRPr="004A4BB8">
              <w:rPr>
                <w:rFonts w:asciiTheme="majorHAnsi" w:hAnsiTheme="majorHAnsi" w:cstheme="majorHAnsi"/>
                <w:b/>
                <w:bCs/>
                <w:color w:val="333333"/>
                <w:sz w:val="18"/>
                <w:szCs w:val="18"/>
                <w:shd w:val="clear" w:color="auto" w:fill="FFFFFF"/>
              </w:rPr>
              <w:t>Fabric cushions, paper, sponge</w:t>
            </w:r>
            <w:r w:rsidRPr="004A4BB8">
              <w:rPr>
                <w:rFonts w:asciiTheme="majorHAnsi" w:hAnsiTheme="majorHAnsi" w:cstheme="majorHAnsi"/>
                <w:color w:val="333333"/>
                <w:sz w:val="18"/>
                <w:szCs w:val="18"/>
                <w:shd w:val="clear" w:color="auto" w:fill="FFFFFF"/>
              </w:rPr>
              <w:t xml:space="preserve"> (comfortable or absorbent)</w:t>
            </w:r>
          </w:p>
          <w:p w14:paraId="182D786C" w14:textId="239A6836" w:rsidR="00FD4A2F" w:rsidRPr="00DC4643" w:rsidRDefault="00FD4A2F" w:rsidP="00FD4A2F">
            <w:pPr>
              <w:textAlignment w:val="baseline"/>
              <w:rPr>
                <w:rFonts w:asciiTheme="majorHAnsi" w:hAnsiTheme="majorHAnsi" w:cstheme="majorHAnsi"/>
                <w:color w:val="333333"/>
                <w:sz w:val="18"/>
                <w:szCs w:val="18"/>
                <w:shd w:val="clear" w:color="auto" w:fill="FFFFFF"/>
              </w:rPr>
            </w:pPr>
          </w:p>
        </w:tc>
        <w:tc>
          <w:tcPr>
            <w:tcW w:w="2500" w:type="dxa"/>
            <w:gridSpan w:val="2"/>
          </w:tcPr>
          <w:p w14:paraId="22AEAC87" w14:textId="77777777" w:rsidR="00111D99" w:rsidRPr="00111D99" w:rsidRDefault="00111D99" w:rsidP="00111D99">
            <w:pPr>
              <w:rPr>
                <w:rFonts w:asciiTheme="majorHAnsi" w:hAnsiTheme="majorHAnsi" w:cstheme="majorHAnsi"/>
                <w:sz w:val="16"/>
                <w:szCs w:val="18"/>
              </w:rPr>
            </w:pPr>
            <w:r w:rsidRPr="00111D99">
              <w:rPr>
                <w:rFonts w:asciiTheme="majorHAnsi" w:hAnsiTheme="majorHAnsi" w:cstheme="majorHAnsi"/>
                <w:sz w:val="16"/>
                <w:szCs w:val="18"/>
              </w:rPr>
              <w:t>Some materials can change shape when a force is applied, while others cannot.</w:t>
            </w:r>
          </w:p>
          <w:p w14:paraId="221D6C3F" w14:textId="77777777" w:rsidR="00111D99" w:rsidRPr="00111D99" w:rsidRDefault="00111D99" w:rsidP="00111D99">
            <w:pPr>
              <w:rPr>
                <w:rFonts w:asciiTheme="majorHAnsi" w:hAnsiTheme="majorHAnsi" w:cstheme="majorHAnsi"/>
                <w:sz w:val="16"/>
                <w:szCs w:val="18"/>
              </w:rPr>
            </w:pPr>
          </w:p>
          <w:p w14:paraId="5DCE5F03" w14:textId="77777777" w:rsidR="00111D99" w:rsidRPr="00111D99" w:rsidRDefault="00111D99" w:rsidP="00111D99">
            <w:pPr>
              <w:rPr>
                <w:rFonts w:asciiTheme="majorHAnsi" w:hAnsiTheme="majorHAnsi" w:cstheme="majorHAnsi"/>
                <w:sz w:val="16"/>
                <w:szCs w:val="18"/>
              </w:rPr>
            </w:pPr>
            <w:r w:rsidRPr="00111D99">
              <w:rPr>
                <w:rFonts w:asciiTheme="majorHAnsi" w:hAnsiTheme="majorHAnsi" w:cstheme="majorHAnsi"/>
                <w:sz w:val="16"/>
                <w:szCs w:val="18"/>
              </w:rPr>
              <w:t>The main ways shapes of materials can be changed include: bending, stretching, squashing, twisting, folding, and cutting.</w:t>
            </w:r>
          </w:p>
          <w:p w14:paraId="511FE3C9" w14:textId="77777777" w:rsidR="00111D99" w:rsidRPr="00111D99" w:rsidRDefault="00111D99" w:rsidP="00111D99">
            <w:pPr>
              <w:rPr>
                <w:rFonts w:asciiTheme="majorHAnsi" w:hAnsiTheme="majorHAnsi" w:cstheme="majorHAnsi"/>
                <w:sz w:val="16"/>
                <w:szCs w:val="18"/>
              </w:rPr>
            </w:pPr>
          </w:p>
          <w:p w14:paraId="4F726CDC" w14:textId="77777777" w:rsidR="00111D99" w:rsidRPr="00111D99" w:rsidRDefault="00111D99" w:rsidP="00111D99">
            <w:pPr>
              <w:rPr>
                <w:rFonts w:asciiTheme="majorHAnsi" w:hAnsiTheme="majorHAnsi" w:cstheme="majorHAnsi"/>
                <w:sz w:val="16"/>
                <w:szCs w:val="18"/>
              </w:rPr>
            </w:pPr>
            <w:r w:rsidRPr="00111D99">
              <w:rPr>
                <w:rFonts w:asciiTheme="majorHAnsi" w:hAnsiTheme="majorHAnsi" w:cstheme="majorHAnsi"/>
                <w:sz w:val="16"/>
                <w:szCs w:val="18"/>
              </w:rPr>
              <w:t>Materials that are flexible or soft (e.g., clay, rubber, fabric, foil) are easier to change than hard or rigid materials (e.g., wood, glass, metal).</w:t>
            </w:r>
          </w:p>
          <w:p w14:paraId="73C721C4" w14:textId="77777777" w:rsidR="00111D99" w:rsidRPr="00111D99" w:rsidRDefault="00111D99" w:rsidP="00111D99">
            <w:pPr>
              <w:rPr>
                <w:rFonts w:asciiTheme="majorHAnsi" w:hAnsiTheme="majorHAnsi" w:cstheme="majorHAnsi"/>
                <w:sz w:val="16"/>
                <w:szCs w:val="18"/>
              </w:rPr>
            </w:pPr>
          </w:p>
          <w:p w14:paraId="396740FB" w14:textId="77777777" w:rsidR="00111D99" w:rsidRPr="00111D99" w:rsidRDefault="00111D99" w:rsidP="00111D99">
            <w:pPr>
              <w:rPr>
                <w:rFonts w:asciiTheme="majorHAnsi" w:hAnsiTheme="majorHAnsi" w:cstheme="majorHAnsi"/>
                <w:sz w:val="16"/>
                <w:szCs w:val="18"/>
              </w:rPr>
            </w:pPr>
            <w:r w:rsidRPr="00111D99">
              <w:rPr>
                <w:rFonts w:asciiTheme="majorHAnsi" w:hAnsiTheme="majorHAnsi" w:cstheme="majorHAnsi"/>
                <w:sz w:val="16"/>
                <w:szCs w:val="18"/>
              </w:rPr>
              <w:t>Understanding how materials can be shaped helps explain why some materials are used for particular objects.</w:t>
            </w:r>
          </w:p>
          <w:p w14:paraId="4934C2DC" w14:textId="77777777" w:rsidR="00111D99" w:rsidRPr="00111D99" w:rsidRDefault="00111D99" w:rsidP="00111D99">
            <w:pPr>
              <w:rPr>
                <w:rFonts w:asciiTheme="majorHAnsi" w:hAnsiTheme="majorHAnsi" w:cstheme="majorHAnsi"/>
                <w:sz w:val="16"/>
                <w:szCs w:val="18"/>
              </w:rPr>
            </w:pPr>
          </w:p>
          <w:p w14:paraId="644F51DD" w14:textId="77777777" w:rsidR="00FD4A2F" w:rsidRDefault="00111D99" w:rsidP="00111D99">
            <w:pPr>
              <w:rPr>
                <w:rFonts w:asciiTheme="majorHAnsi" w:hAnsiTheme="majorHAnsi" w:cstheme="majorHAnsi"/>
                <w:sz w:val="16"/>
                <w:szCs w:val="18"/>
              </w:rPr>
            </w:pPr>
            <w:r w:rsidRPr="00111D99">
              <w:rPr>
                <w:rFonts w:asciiTheme="majorHAnsi" w:hAnsiTheme="majorHAnsi" w:cstheme="majorHAnsi"/>
                <w:sz w:val="16"/>
                <w:szCs w:val="18"/>
              </w:rPr>
              <w:t>Some objects cannot be changed easily because the material is strong, hard, or brittle.</w:t>
            </w:r>
          </w:p>
          <w:p w14:paraId="5204656C" w14:textId="77777777" w:rsidR="00267302" w:rsidRDefault="00267302" w:rsidP="00111D99">
            <w:pPr>
              <w:rPr>
                <w:rFonts w:asciiTheme="majorHAnsi" w:hAnsiTheme="majorHAnsi" w:cstheme="majorHAnsi"/>
                <w:sz w:val="16"/>
                <w:szCs w:val="18"/>
              </w:rPr>
            </w:pPr>
          </w:p>
          <w:p w14:paraId="54B497D7" w14:textId="7CDF15E7" w:rsidR="00267302" w:rsidRPr="00267302" w:rsidRDefault="00267302" w:rsidP="00267302">
            <w:pPr>
              <w:rPr>
                <w:rFonts w:asciiTheme="majorHAnsi" w:hAnsiTheme="majorHAnsi" w:cstheme="majorHAnsi"/>
                <w:sz w:val="16"/>
                <w:szCs w:val="18"/>
              </w:rPr>
            </w:pPr>
            <w:r w:rsidRPr="00267302">
              <w:rPr>
                <w:rFonts w:asciiTheme="majorHAnsi" w:hAnsiTheme="majorHAnsi" w:cstheme="majorHAnsi"/>
                <w:sz w:val="16"/>
                <w:szCs w:val="18"/>
              </w:rPr>
              <w:t>Examples of Shape Changes</w:t>
            </w:r>
            <w:r>
              <w:rPr>
                <w:rFonts w:asciiTheme="majorHAnsi" w:hAnsiTheme="majorHAnsi" w:cstheme="majorHAnsi"/>
                <w:sz w:val="16"/>
                <w:szCs w:val="18"/>
              </w:rPr>
              <w:t>:</w:t>
            </w:r>
          </w:p>
          <w:p w14:paraId="2F3204EC" w14:textId="77777777" w:rsidR="00267302" w:rsidRPr="00267302" w:rsidRDefault="00267302" w:rsidP="00267302">
            <w:pPr>
              <w:rPr>
                <w:rFonts w:asciiTheme="majorHAnsi" w:hAnsiTheme="majorHAnsi" w:cstheme="majorHAnsi"/>
                <w:sz w:val="16"/>
                <w:szCs w:val="18"/>
              </w:rPr>
            </w:pPr>
            <w:r w:rsidRPr="00267302">
              <w:rPr>
                <w:rFonts w:asciiTheme="majorHAnsi" w:hAnsiTheme="majorHAnsi" w:cstheme="majorHAnsi"/>
                <w:b/>
                <w:sz w:val="16"/>
                <w:szCs w:val="18"/>
              </w:rPr>
              <w:t xml:space="preserve">Bending </w:t>
            </w:r>
            <w:r w:rsidRPr="00267302">
              <w:rPr>
                <w:rFonts w:asciiTheme="majorHAnsi" w:hAnsiTheme="majorHAnsi" w:cstheme="majorHAnsi"/>
                <w:sz w:val="16"/>
                <w:szCs w:val="18"/>
              </w:rPr>
              <w:t>– e.g., bending a straw, a piece of wire, a ruler, or a pipe cleaner.</w:t>
            </w:r>
          </w:p>
          <w:p w14:paraId="2CF3A834" w14:textId="77777777" w:rsidR="00267302" w:rsidRPr="00267302" w:rsidRDefault="00267302" w:rsidP="00267302">
            <w:pPr>
              <w:rPr>
                <w:rFonts w:asciiTheme="majorHAnsi" w:hAnsiTheme="majorHAnsi" w:cstheme="majorHAnsi"/>
                <w:sz w:val="16"/>
                <w:szCs w:val="18"/>
              </w:rPr>
            </w:pPr>
          </w:p>
          <w:p w14:paraId="1A889DE5" w14:textId="77777777" w:rsidR="00267302" w:rsidRPr="00267302" w:rsidRDefault="00267302" w:rsidP="00267302">
            <w:pPr>
              <w:rPr>
                <w:rFonts w:asciiTheme="majorHAnsi" w:hAnsiTheme="majorHAnsi" w:cstheme="majorHAnsi"/>
                <w:sz w:val="16"/>
                <w:szCs w:val="18"/>
              </w:rPr>
            </w:pPr>
            <w:r w:rsidRPr="00267302">
              <w:rPr>
                <w:rFonts w:asciiTheme="majorHAnsi" w:hAnsiTheme="majorHAnsi" w:cstheme="majorHAnsi"/>
                <w:b/>
                <w:sz w:val="16"/>
                <w:szCs w:val="18"/>
              </w:rPr>
              <w:t>Stretching</w:t>
            </w:r>
            <w:r w:rsidRPr="00267302">
              <w:rPr>
                <w:rFonts w:asciiTheme="majorHAnsi" w:hAnsiTheme="majorHAnsi" w:cstheme="majorHAnsi"/>
                <w:sz w:val="16"/>
                <w:szCs w:val="18"/>
              </w:rPr>
              <w:t xml:space="preserve"> – e.g., stretching a rubber band, elastic, sponge, or putty.</w:t>
            </w:r>
          </w:p>
          <w:p w14:paraId="061E2D37" w14:textId="77777777" w:rsidR="00267302" w:rsidRPr="00267302" w:rsidRDefault="00267302" w:rsidP="00267302">
            <w:pPr>
              <w:rPr>
                <w:rFonts w:asciiTheme="majorHAnsi" w:hAnsiTheme="majorHAnsi" w:cstheme="majorHAnsi"/>
                <w:sz w:val="16"/>
                <w:szCs w:val="18"/>
              </w:rPr>
            </w:pPr>
          </w:p>
          <w:p w14:paraId="4EB95459" w14:textId="77777777" w:rsidR="00267302" w:rsidRPr="00267302" w:rsidRDefault="00267302" w:rsidP="00267302">
            <w:pPr>
              <w:rPr>
                <w:rFonts w:asciiTheme="majorHAnsi" w:hAnsiTheme="majorHAnsi" w:cstheme="majorHAnsi"/>
                <w:sz w:val="16"/>
                <w:szCs w:val="18"/>
              </w:rPr>
            </w:pPr>
            <w:r w:rsidRPr="00267302">
              <w:rPr>
                <w:rFonts w:asciiTheme="majorHAnsi" w:hAnsiTheme="majorHAnsi" w:cstheme="majorHAnsi"/>
                <w:b/>
                <w:sz w:val="16"/>
                <w:szCs w:val="18"/>
              </w:rPr>
              <w:t>Squashing/Compression</w:t>
            </w:r>
            <w:r w:rsidRPr="00267302">
              <w:rPr>
                <w:rFonts w:asciiTheme="majorHAnsi" w:hAnsiTheme="majorHAnsi" w:cstheme="majorHAnsi"/>
                <w:sz w:val="16"/>
                <w:szCs w:val="18"/>
              </w:rPr>
              <w:t xml:space="preserve"> – e.g., squashing playdough, clay, a sponge, or soft foam.</w:t>
            </w:r>
          </w:p>
          <w:p w14:paraId="36E5AB1B" w14:textId="77777777" w:rsidR="00267302" w:rsidRPr="00267302" w:rsidRDefault="00267302" w:rsidP="00267302">
            <w:pPr>
              <w:rPr>
                <w:rFonts w:asciiTheme="majorHAnsi" w:hAnsiTheme="majorHAnsi" w:cstheme="majorHAnsi"/>
                <w:sz w:val="16"/>
                <w:szCs w:val="18"/>
              </w:rPr>
            </w:pPr>
          </w:p>
          <w:p w14:paraId="23E1FD4F" w14:textId="77777777" w:rsidR="00267302" w:rsidRPr="00267302" w:rsidRDefault="00267302" w:rsidP="00267302">
            <w:pPr>
              <w:rPr>
                <w:rFonts w:asciiTheme="majorHAnsi" w:hAnsiTheme="majorHAnsi" w:cstheme="majorHAnsi"/>
                <w:sz w:val="16"/>
                <w:szCs w:val="18"/>
              </w:rPr>
            </w:pPr>
            <w:r w:rsidRPr="00267302">
              <w:rPr>
                <w:rFonts w:asciiTheme="majorHAnsi" w:hAnsiTheme="majorHAnsi" w:cstheme="majorHAnsi"/>
                <w:b/>
                <w:sz w:val="16"/>
                <w:szCs w:val="18"/>
              </w:rPr>
              <w:t>Twisting</w:t>
            </w:r>
            <w:r w:rsidRPr="00267302">
              <w:rPr>
                <w:rFonts w:asciiTheme="majorHAnsi" w:hAnsiTheme="majorHAnsi" w:cstheme="majorHAnsi"/>
                <w:sz w:val="16"/>
                <w:szCs w:val="18"/>
              </w:rPr>
              <w:t xml:space="preserve"> – e.g., twisting foil, string, a towel, or a pipe cleaner.</w:t>
            </w:r>
          </w:p>
          <w:p w14:paraId="2FBF72A7" w14:textId="77777777" w:rsidR="00267302" w:rsidRPr="00267302" w:rsidRDefault="00267302" w:rsidP="00267302">
            <w:pPr>
              <w:rPr>
                <w:rFonts w:asciiTheme="majorHAnsi" w:hAnsiTheme="majorHAnsi" w:cstheme="majorHAnsi"/>
                <w:sz w:val="16"/>
                <w:szCs w:val="18"/>
              </w:rPr>
            </w:pPr>
          </w:p>
          <w:p w14:paraId="5E9E37EC" w14:textId="77777777" w:rsidR="00267302" w:rsidRPr="00267302" w:rsidRDefault="00267302" w:rsidP="00267302">
            <w:pPr>
              <w:rPr>
                <w:rFonts w:asciiTheme="majorHAnsi" w:hAnsiTheme="majorHAnsi" w:cstheme="majorHAnsi"/>
                <w:sz w:val="16"/>
                <w:szCs w:val="18"/>
              </w:rPr>
            </w:pPr>
            <w:r w:rsidRPr="00267302">
              <w:rPr>
                <w:rFonts w:asciiTheme="majorHAnsi" w:hAnsiTheme="majorHAnsi" w:cstheme="majorHAnsi"/>
                <w:b/>
                <w:sz w:val="16"/>
                <w:szCs w:val="18"/>
              </w:rPr>
              <w:t xml:space="preserve">Folding </w:t>
            </w:r>
            <w:r w:rsidRPr="00267302">
              <w:rPr>
                <w:rFonts w:asciiTheme="majorHAnsi" w:hAnsiTheme="majorHAnsi" w:cstheme="majorHAnsi"/>
                <w:sz w:val="16"/>
                <w:szCs w:val="18"/>
              </w:rPr>
              <w:t>– e.g., folding paper, cardboard, fabric, or foil.</w:t>
            </w:r>
          </w:p>
          <w:p w14:paraId="76D44EF8" w14:textId="77777777" w:rsidR="00267302" w:rsidRPr="00267302" w:rsidRDefault="00267302" w:rsidP="00267302">
            <w:pPr>
              <w:rPr>
                <w:rFonts w:asciiTheme="majorHAnsi" w:hAnsiTheme="majorHAnsi" w:cstheme="majorHAnsi"/>
                <w:sz w:val="16"/>
                <w:szCs w:val="18"/>
              </w:rPr>
            </w:pPr>
          </w:p>
          <w:p w14:paraId="49E6720F" w14:textId="77777777" w:rsidR="00267302" w:rsidRPr="00267302" w:rsidRDefault="00267302" w:rsidP="00267302">
            <w:pPr>
              <w:rPr>
                <w:rFonts w:asciiTheme="majorHAnsi" w:hAnsiTheme="majorHAnsi" w:cstheme="majorHAnsi"/>
                <w:sz w:val="16"/>
                <w:szCs w:val="18"/>
              </w:rPr>
            </w:pPr>
            <w:r w:rsidRPr="00267302">
              <w:rPr>
                <w:rFonts w:asciiTheme="majorHAnsi" w:hAnsiTheme="majorHAnsi" w:cstheme="majorHAnsi"/>
                <w:b/>
                <w:sz w:val="16"/>
                <w:szCs w:val="18"/>
              </w:rPr>
              <w:t>Cutting</w:t>
            </w:r>
            <w:r w:rsidRPr="00267302">
              <w:rPr>
                <w:rFonts w:asciiTheme="majorHAnsi" w:hAnsiTheme="majorHAnsi" w:cstheme="majorHAnsi"/>
                <w:sz w:val="16"/>
                <w:szCs w:val="18"/>
              </w:rPr>
              <w:t xml:space="preserve"> – e.g., cutting paper, card, fabric, or string.</w:t>
            </w:r>
          </w:p>
          <w:p w14:paraId="28B28DEE" w14:textId="77777777" w:rsidR="00267302" w:rsidRPr="00267302" w:rsidRDefault="00267302" w:rsidP="00267302">
            <w:pPr>
              <w:rPr>
                <w:rFonts w:asciiTheme="majorHAnsi" w:hAnsiTheme="majorHAnsi" w:cstheme="majorHAnsi"/>
                <w:sz w:val="16"/>
                <w:szCs w:val="18"/>
              </w:rPr>
            </w:pPr>
          </w:p>
          <w:p w14:paraId="26300074" w14:textId="18E5C110" w:rsidR="00267302" w:rsidRPr="00267302" w:rsidRDefault="00267302" w:rsidP="00267302">
            <w:pPr>
              <w:rPr>
                <w:rFonts w:asciiTheme="majorHAnsi" w:hAnsiTheme="majorHAnsi" w:cstheme="majorHAnsi"/>
                <w:sz w:val="16"/>
                <w:szCs w:val="18"/>
              </w:rPr>
            </w:pPr>
            <w:r w:rsidRPr="00267302">
              <w:rPr>
                <w:rFonts w:asciiTheme="majorHAnsi" w:hAnsiTheme="majorHAnsi" w:cstheme="majorHAnsi"/>
                <w:sz w:val="16"/>
                <w:szCs w:val="18"/>
              </w:rPr>
              <w:t>Additi</w:t>
            </w:r>
            <w:r>
              <w:rPr>
                <w:rFonts w:asciiTheme="majorHAnsi" w:hAnsiTheme="majorHAnsi" w:cstheme="majorHAnsi"/>
                <w:sz w:val="16"/>
                <w:szCs w:val="18"/>
              </w:rPr>
              <w:t>onal points for pupils to know:</w:t>
            </w:r>
          </w:p>
          <w:p w14:paraId="1A8E18D7" w14:textId="77777777" w:rsidR="00267302" w:rsidRPr="00267302" w:rsidRDefault="00267302" w:rsidP="00267302">
            <w:pPr>
              <w:rPr>
                <w:rFonts w:asciiTheme="majorHAnsi" w:hAnsiTheme="majorHAnsi" w:cstheme="majorHAnsi"/>
                <w:sz w:val="16"/>
                <w:szCs w:val="18"/>
              </w:rPr>
            </w:pPr>
            <w:r w:rsidRPr="00267302">
              <w:rPr>
                <w:rFonts w:asciiTheme="majorHAnsi" w:hAnsiTheme="majorHAnsi" w:cstheme="majorHAnsi"/>
                <w:sz w:val="16"/>
                <w:szCs w:val="18"/>
              </w:rPr>
              <w:t>Materials like clay, foil, sponge, rubber, and fabric are easy to change because they are flexible or soft.</w:t>
            </w:r>
          </w:p>
          <w:p w14:paraId="585BBA82" w14:textId="77777777" w:rsidR="00267302" w:rsidRPr="00267302" w:rsidRDefault="00267302" w:rsidP="00267302">
            <w:pPr>
              <w:rPr>
                <w:rFonts w:asciiTheme="majorHAnsi" w:hAnsiTheme="majorHAnsi" w:cstheme="majorHAnsi"/>
                <w:sz w:val="16"/>
                <w:szCs w:val="18"/>
              </w:rPr>
            </w:pPr>
          </w:p>
          <w:p w14:paraId="520EF53A" w14:textId="77777777" w:rsidR="00267302" w:rsidRPr="00267302" w:rsidRDefault="00267302" w:rsidP="00267302">
            <w:pPr>
              <w:rPr>
                <w:rFonts w:asciiTheme="majorHAnsi" w:hAnsiTheme="majorHAnsi" w:cstheme="majorHAnsi"/>
                <w:sz w:val="16"/>
                <w:szCs w:val="18"/>
              </w:rPr>
            </w:pPr>
            <w:r w:rsidRPr="00267302">
              <w:rPr>
                <w:rFonts w:asciiTheme="majorHAnsi" w:hAnsiTheme="majorHAnsi" w:cstheme="majorHAnsi"/>
                <w:sz w:val="16"/>
                <w:szCs w:val="18"/>
              </w:rPr>
              <w:t>Materials like wood, glass, metal, and hard plastic are harder to change because they are rigid or brittle.</w:t>
            </w:r>
          </w:p>
          <w:p w14:paraId="22E29068" w14:textId="77777777" w:rsidR="00267302" w:rsidRPr="00267302" w:rsidRDefault="00267302" w:rsidP="00267302">
            <w:pPr>
              <w:rPr>
                <w:rFonts w:asciiTheme="majorHAnsi" w:hAnsiTheme="majorHAnsi" w:cstheme="majorHAnsi"/>
                <w:sz w:val="16"/>
                <w:szCs w:val="18"/>
              </w:rPr>
            </w:pPr>
          </w:p>
          <w:p w14:paraId="155835D5" w14:textId="77777777" w:rsidR="00267302" w:rsidRDefault="00267302" w:rsidP="00267302">
            <w:pPr>
              <w:rPr>
                <w:rFonts w:asciiTheme="majorHAnsi" w:hAnsiTheme="majorHAnsi" w:cstheme="majorHAnsi"/>
                <w:sz w:val="16"/>
                <w:szCs w:val="18"/>
              </w:rPr>
            </w:pPr>
            <w:r w:rsidRPr="00267302">
              <w:rPr>
                <w:rFonts w:asciiTheme="majorHAnsi" w:hAnsiTheme="majorHAnsi" w:cstheme="majorHAnsi"/>
                <w:sz w:val="16"/>
                <w:szCs w:val="18"/>
              </w:rPr>
              <w:t>Some materials return to their original shape after being bent or stretched (elastic bands), while others stay changed (clay, foil).</w:t>
            </w:r>
          </w:p>
          <w:p w14:paraId="7415EA0B" w14:textId="77777777" w:rsidR="00267302" w:rsidRDefault="00267302" w:rsidP="00267302">
            <w:pPr>
              <w:rPr>
                <w:rFonts w:asciiTheme="majorHAnsi" w:hAnsiTheme="majorHAnsi" w:cstheme="majorHAnsi"/>
                <w:sz w:val="16"/>
                <w:szCs w:val="18"/>
              </w:rPr>
            </w:pPr>
          </w:p>
          <w:p w14:paraId="15285E0E" w14:textId="68CAB38E" w:rsidR="00267302" w:rsidRPr="00F9056C" w:rsidRDefault="00267302" w:rsidP="00267302">
            <w:pPr>
              <w:rPr>
                <w:rFonts w:asciiTheme="majorHAnsi" w:hAnsiTheme="majorHAnsi" w:cstheme="majorHAnsi"/>
                <w:sz w:val="16"/>
                <w:szCs w:val="18"/>
              </w:rPr>
            </w:pPr>
          </w:p>
        </w:tc>
        <w:tc>
          <w:tcPr>
            <w:tcW w:w="2321" w:type="dxa"/>
          </w:tcPr>
          <w:p w14:paraId="3B5FE5FD" w14:textId="4E013015" w:rsidR="00267302" w:rsidRDefault="00267302" w:rsidP="00267302">
            <w:pPr>
              <w:rPr>
                <w:rFonts w:asciiTheme="majorHAnsi" w:hAnsiTheme="majorHAnsi" w:cstheme="majorHAnsi"/>
                <w:sz w:val="18"/>
                <w:szCs w:val="18"/>
              </w:rPr>
            </w:pPr>
            <w:r w:rsidRPr="00267302">
              <w:rPr>
                <w:rFonts w:asciiTheme="majorHAnsi" w:hAnsiTheme="majorHAnsi" w:cstheme="majorHAnsi"/>
                <w:sz w:val="18"/>
                <w:szCs w:val="18"/>
              </w:rPr>
              <w:t>Recycling is when we collect old materials, like paper, plastic, and metal, and turn them into new things instead of throwing them away.</w:t>
            </w:r>
          </w:p>
          <w:p w14:paraId="5498B7B1" w14:textId="77777777" w:rsidR="00267302" w:rsidRDefault="00267302" w:rsidP="00267302">
            <w:pPr>
              <w:rPr>
                <w:rFonts w:asciiTheme="majorHAnsi" w:hAnsiTheme="majorHAnsi" w:cstheme="majorHAnsi"/>
                <w:sz w:val="18"/>
                <w:szCs w:val="18"/>
              </w:rPr>
            </w:pPr>
          </w:p>
          <w:p w14:paraId="58E769A6" w14:textId="532B3367" w:rsidR="00267302" w:rsidRPr="00267302" w:rsidRDefault="00267302" w:rsidP="00267302">
            <w:pPr>
              <w:rPr>
                <w:rFonts w:asciiTheme="majorHAnsi" w:hAnsiTheme="majorHAnsi" w:cstheme="majorHAnsi"/>
                <w:sz w:val="18"/>
                <w:szCs w:val="18"/>
              </w:rPr>
            </w:pPr>
            <w:r>
              <w:rPr>
                <w:rFonts w:asciiTheme="majorHAnsi" w:hAnsiTheme="majorHAnsi" w:cstheme="majorHAnsi"/>
                <w:sz w:val="18"/>
                <w:szCs w:val="18"/>
              </w:rPr>
              <w:t xml:space="preserve">What can be recycled? </w:t>
            </w:r>
            <w:r w:rsidRPr="00267302">
              <w:rPr>
                <w:rFonts w:asciiTheme="majorHAnsi" w:hAnsiTheme="majorHAnsi" w:cstheme="majorHAnsi"/>
                <w:sz w:val="18"/>
                <w:szCs w:val="18"/>
              </w:rPr>
              <w:t>Paper and Cardboard  - such as newspaper and cardboard boxes</w:t>
            </w:r>
          </w:p>
          <w:p w14:paraId="40CCDE9F" w14:textId="77777777" w:rsidR="00267302" w:rsidRPr="00267302" w:rsidRDefault="00267302" w:rsidP="00267302">
            <w:pPr>
              <w:rPr>
                <w:rFonts w:asciiTheme="majorHAnsi" w:hAnsiTheme="majorHAnsi" w:cstheme="majorHAnsi"/>
                <w:sz w:val="18"/>
                <w:szCs w:val="18"/>
              </w:rPr>
            </w:pPr>
            <w:r w:rsidRPr="00267302">
              <w:rPr>
                <w:rFonts w:asciiTheme="majorHAnsi" w:hAnsiTheme="majorHAnsi" w:cstheme="majorHAnsi"/>
                <w:sz w:val="18"/>
                <w:szCs w:val="18"/>
              </w:rPr>
              <w:t>Plastic – such as yoghurt pots and milk bottles</w:t>
            </w:r>
          </w:p>
          <w:p w14:paraId="0E854106" w14:textId="77777777" w:rsidR="00267302" w:rsidRPr="00267302" w:rsidRDefault="00267302" w:rsidP="00267302">
            <w:pPr>
              <w:rPr>
                <w:rFonts w:asciiTheme="majorHAnsi" w:hAnsiTheme="majorHAnsi" w:cstheme="majorHAnsi"/>
                <w:sz w:val="18"/>
                <w:szCs w:val="18"/>
              </w:rPr>
            </w:pPr>
            <w:r w:rsidRPr="00267302">
              <w:rPr>
                <w:rFonts w:asciiTheme="majorHAnsi" w:hAnsiTheme="majorHAnsi" w:cstheme="majorHAnsi"/>
                <w:sz w:val="18"/>
                <w:szCs w:val="18"/>
              </w:rPr>
              <w:t xml:space="preserve">Metal – such as cans </w:t>
            </w:r>
          </w:p>
          <w:p w14:paraId="291C2CB1" w14:textId="77777777" w:rsidR="00267302" w:rsidRPr="00267302" w:rsidRDefault="00267302" w:rsidP="00267302">
            <w:pPr>
              <w:rPr>
                <w:rFonts w:asciiTheme="majorHAnsi" w:hAnsiTheme="majorHAnsi" w:cstheme="majorHAnsi"/>
                <w:sz w:val="18"/>
                <w:szCs w:val="18"/>
              </w:rPr>
            </w:pPr>
            <w:r w:rsidRPr="00267302">
              <w:rPr>
                <w:rFonts w:asciiTheme="majorHAnsi" w:hAnsiTheme="majorHAnsi" w:cstheme="majorHAnsi"/>
                <w:sz w:val="18"/>
                <w:szCs w:val="18"/>
              </w:rPr>
              <w:t>Glass – such as bottles and jars</w:t>
            </w:r>
          </w:p>
          <w:p w14:paraId="38EB4DE7" w14:textId="77777777" w:rsidR="00267302" w:rsidRPr="00267302" w:rsidRDefault="00267302" w:rsidP="00267302">
            <w:pPr>
              <w:rPr>
                <w:rFonts w:asciiTheme="majorHAnsi" w:hAnsiTheme="majorHAnsi" w:cstheme="majorHAnsi"/>
                <w:sz w:val="18"/>
                <w:szCs w:val="18"/>
              </w:rPr>
            </w:pPr>
            <w:r w:rsidRPr="00267302">
              <w:rPr>
                <w:rFonts w:asciiTheme="majorHAnsi" w:hAnsiTheme="majorHAnsi" w:cstheme="majorHAnsi"/>
                <w:sz w:val="18"/>
                <w:szCs w:val="18"/>
              </w:rPr>
              <w:t>Clothes – such as jumpers and trousers</w:t>
            </w:r>
          </w:p>
          <w:p w14:paraId="36187B53" w14:textId="77777777" w:rsidR="00267302" w:rsidRPr="00267302" w:rsidRDefault="00267302" w:rsidP="00267302">
            <w:pPr>
              <w:rPr>
                <w:rFonts w:asciiTheme="majorHAnsi" w:hAnsiTheme="majorHAnsi" w:cstheme="majorHAnsi"/>
                <w:sz w:val="18"/>
                <w:szCs w:val="18"/>
              </w:rPr>
            </w:pPr>
            <w:r w:rsidRPr="00267302">
              <w:rPr>
                <w:rFonts w:asciiTheme="majorHAnsi" w:hAnsiTheme="majorHAnsi" w:cstheme="majorHAnsi"/>
                <w:sz w:val="18"/>
                <w:szCs w:val="18"/>
              </w:rPr>
              <w:t xml:space="preserve">Garden Waste - such as grass cuttings </w:t>
            </w:r>
          </w:p>
          <w:p w14:paraId="643FE1E9" w14:textId="77777777" w:rsidR="00267302" w:rsidRPr="00267302" w:rsidRDefault="00267302" w:rsidP="00267302">
            <w:pPr>
              <w:rPr>
                <w:rFonts w:asciiTheme="majorHAnsi" w:hAnsiTheme="majorHAnsi" w:cstheme="majorHAnsi"/>
                <w:sz w:val="18"/>
                <w:szCs w:val="18"/>
              </w:rPr>
            </w:pPr>
            <w:r w:rsidRPr="00267302">
              <w:rPr>
                <w:rFonts w:asciiTheme="majorHAnsi" w:hAnsiTheme="majorHAnsi" w:cstheme="majorHAnsi"/>
                <w:sz w:val="18"/>
                <w:szCs w:val="18"/>
              </w:rPr>
              <w:t>Food – such as apple cores and leftovers</w:t>
            </w:r>
          </w:p>
          <w:p w14:paraId="0EAF6684" w14:textId="77777777" w:rsidR="00267302" w:rsidRDefault="00267302" w:rsidP="00FD4A2F">
            <w:pPr>
              <w:rPr>
                <w:rFonts w:asciiTheme="majorHAnsi" w:hAnsiTheme="majorHAnsi" w:cstheme="majorHAnsi"/>
                <w:sz w:val="18"/>
                <w:szCs w:val="18"/>
              </w:rPr>
            </w:pPr>
          </w:p>
          <w:p w14:paraId="7D876DB7" w14:textId="77777777" w:rsidR="00267302" w:rsidRDefault="00267302" w:rsidP="00267302">
            <w:pPr>
              <w:rPr>
                <w:rFonts w:asciiTheme="majorHAnsi" w:hAnsiTheme="majorHAnsi" w:cstheme="majorHAnsi"/>
                <w:sz w:val="18"/>
                <w:szCs w:val="18"/>
              </w:rPr>
            </w:pPr>
            <w:r w:rsidRPr="00267302">
              <w:rPr>
                <w:rFonts w:asciiTheme="majorHAnsi" w:hAnsiTheme="majorHAnsi" w:cstheme="majorHAnsi"/>
                <w:sz w:val="18"/>
                <w:szCs w:val="18"/>
              </w:rPr>
              <w:t>Different areas of the country recycle using slightly different systems but the goal is the same - to recycle as much as possible.</w:t>
            </w:r>
          </w:p>
          <w:p w14:paraId="57DF6E8F" w14:textId="77777777" w:rsidR="00267302" w:rsidRDefault="00267302" w:rsidP="00267302">
            <w:pPr>
              <w:rPr>
                <w:rFonts w:asciiTheme="majorHAnsi" w:hAnsiTheme="majorHAnsi" w:cstheme="majorHAnsi"/>
                <w:sz w:val="18"/>
                <w:szCs w:val="18"/>
              </w:rPr>
            </w:pPr>
          </w:p>
          <w:p w14:paraId="06D701AF" w14:textId="1AEBAB4F" w:rsidR="00267302" w:rsidRPr="00267302" w:rsidRDefault="00267302" w:rsidP="00267302">
            <w:pPr>
              <w:rPr>
                <w:rFonts w:asciiTheme="majorHAnsi" w:hAnsiTheme="majorHAnsi" w:cstheme="majorHAnsi"/>
                <w:b/>
                <w:bCs/>
                <w:sz w:val="18"/>
                <w:szCs w:val="18"/>
              </w:rPr>
            </w:pPr>
            <w:r>
              <w:rPr>
                <w:rFonts w:asciiTheme="majorHAnsi" w:hAnsiTheme="majorHAnsi" w:cstheme="majorHAnsi"/>
                <w:b/>
                <w:bCs/>
                <w:sz w:val="18"/>
                <w:szCs w:val="18"/>
              </w:rPr>
              <w:t xml:space="preserve">Recycling Plastic – </w:t>
            </w:r>
          </w:p>
          <w:p w14:paraId="016855F8" w14:textId="77777777" w:rsidR="00267302" w:rsidRPr="00267302" w:rsidRDefault="00267302" w:rsidP="00267302">
            <w:pPr>
              <w:numPr>
                <w:ilvl w:val="0"/>
                <w:numId w:val="21"/>
              </w:numPr>
              <w:rPr>
                <w:rFonts w:asciiTheme="majorHAnsi" w:hAnsiTheme="majorHAnsi" w:cstheme="majorHAnsi"/>
                <w:sz w:val="18"/>
                <w:szCs w:val="18"/>
              </w:rPr>
            </w:pPr>
            <w:r w:rsidRPr="00267302">
              <w:rPr>
                <w:rFonts w:asciiTheme="majorHAnsi" w:hAnsiTheme="majorHAnsi" w:cstheme="majorHAnsi"/>
                <w:b/>
                <w:bCs/>
                <w:sz w:val="18"/>
                <w:szCs w:val="18"/>
              </w:rPr>
              <w:t>Collecting</w:t>
            </w:r>
            <w:r w:rsidRPr="00267302">
              <w:rPr>
                <w:rFonts w:asciiTheme="majorHAnsi" w:hAnsiTheme="majorHAnsi" w:cstheme="majorHAnsi"/>
                <w:sz w:val="18"/>
                <w:szCs w:val="18"/>
              </w:rPr>
              <w:t xml:space="preserve"> – Old plastic, like bottles and containers, is collected from homes and recycling bins.</w:t>
            </w:r>
          </w:p>
          <w:p w14:paraId="1AB6B1D6" w14:textId="77777777" w:rsidR="00267302" w:rsidRPr="00267302" w:rsidRDefault="00267302" w:rsidP="00267302">
            <w:pPr>
              <w:numPr>
                <w:ilvl w:val="0"/>
                <w:numId w:val="21"/>
              </w:numPr>
              <w:rPr>
                <w:rFonts w:asciiTheme="majorHAnsi" w:hAnsiTheme="majorHAnsi" w:cstheme="majorHAnsi"/>
                <w:sz w:val="18"/>
                <w:szCs w:val="18"/>
              </w:rPr>
            </w:pPr>
            <w:r w:rsidRPr="00267302">
              <w:rPr>
                <w:rFonts w:asciiTheme="majorHAnsi" w:hAnsiTheme="majorHAnsi" w:cstheme="majorHAnsi"/>
                <w:b/>
                <w:bCs/>
                <w:sz w:val="18"/>
                <w:szCs w:val="18"/>
              </w:rPr>
              <w:t>Sorting</w:t>
            </w:r>
            <w:r w:rsidRPr="00267302">
              <w:rPr>
                <w:rFonts w:asciiTheme="majorHAnsi" w:hAnsiTheme="majorHAnsi" w:cstheme="majorHAnsi"/>
                <w:sz w:val="18"/>
                <w:szCs w:val="18"/>
              </w:rPr>
              <w:t xml:space="preserve"> – The plastic is sorted into different types because some plastics need to be recycled in different ways.</w:t>
            </w:r>
          </w:p>
          <w:p w14:paraId="6DD10EB2" w14:textId="77777777" w:rsidR="00267302" w:rsidRPr="00267302" w:rsidRDefault="00267302" w:rsidP="00267302">
            <w:pPr>
              <w:numPr>
                <w:ilvl w:val="0"/>
                <w:numId w:val="21"/>
              </w:numPr>
              <w:rPr>
                <w:rFonts w:asciiTheme="majorHAnsi" w:hAnsiTheme="majorHAnsi" w:cstheme="majorHAnsi"/>
                <w:sz w:val="18"/>
                <w:szCs w:val="18"/>
              </w:rPr>
            </w:pPr>
            <w:r w:rsidRPr="00267302">
              <w:rPr>
                <w:rFonts w:asciiTheme="majorHAnsi" w:hAnsiTheme="majorHAnsi" w:cstheme="majorHAnsi"/>
                <w:b/>
                <w:bCs/>
                <w:sz w:val="18"/>
                <w:szCs w:val="18"/>
              </w:rPr>
              <w:t>Cleaning</w:t>
            </w:r>
            <w:r w:rsidRPr="00267302">
              <w:rPr>
                <w:rFonts w:asciiTheme="majorHAnsi" w:hAnsiTheme="majorHAnsi" w:cstheme="majorHAnsi"/>
                <w:sz w:val="18"/>
                <w:szCs w:val="18"/>
              </w:rPr>
              <w:t xml:space="preserve"> – The plastic is washed to remove food, labels, or dirt.</w:t>
            </w:r>
          </w:p>
          <w:p w14:paraId="082DB199" w14:textId="77777777" w:rsidR="00267302" w:rsidRPr="00267302" w:rsidRDefault="00267302" w:rsidP="00267302">
            <w:pPr>
              <w:numPr>
                <w:ilvl w:val="0"/>
                <w:numId w:val="21"/>
              </w:numPr>
              <w:rPr>
                <w:rFonts w:asciiTheme="majorHAnsi" w:hAnsiTheme="majorHAnsi" w:cstheme="majorHAnsi"/>
                <w:sz w:val="18"/>
                <w:szCs w:val="18"/>
              </w:rPr>
            </w:pPr>
            <w:r w:rsidRPr="00267302">
              <w:rPr>
                <w:rFonts w:asciiTheme="majorHAnsi" w:hAnsiTheme="majorHAnsi" w:cstheme="majorHAnsi"/>
                <w:b/>
                <w:bCs/>
                <w:sz w:val="18"/>
                <w:szCs w:val="18"/>
              </w:rPr>
              <w:t>Breaking down</w:t>
            </w:r>
            <w:r w:rsidRPr="00267302">
              <w:rPr>
                <w:rFonts w:asciiTheme="majorHAnsi" w:hAnsiTheme="majorHAnsi" w:cstheme="majorHAnsi"/>
                <w:sz w:val="18"/>
                <w:szCs w:val="18"/>
              </w:rPr>
              <w:t xml:space="preserve"> – The plastic is cut into small pieces or melted so it can be used again.</w:t>
            </w:r>
          </w:p>
          <w:p w14:paraId="5C02FE3E" w14:textId="77777777" w:rsidR="00267302" w:rsidRPr="00267302" w:rsidRDefault="00267302" w:rsidP="00267302">
            <w:pPr>
              <w:numPr>
                <w:ilvl w:val="0"/>
                <w:numId w:val="21"/>
              </w:numPr>
              <w:rPr>
                <w:rFonts w:asciiTheme="majorHAnsi" w:hAnsiTheme="majorHAnsi" w:cstheme="majorHAnsi"/>
                <w:sz w:val="18"/>
                <w:szCs w:val="18"/>
              </w:rPr>
            </w:pPr>
            <w:r w:rsidRPr="00267302">
              <w:rPr>
                <w:rFonts w:asciiTheme="majorHAnsi" w:hAnsiTheme="majorHAnsi" w:cstheme="majorHAnsi"/>
                <w:b/>
                <w:bCs/>
                <w:sz w:val="18"/>
                <w:szCs w:val="18"/>
              </w:rPr>
              <w:t>Making new things</w:t>
            </w:r>
            <w:r w:rsidRPr="00267302">
              <w:rPr>
                <w:rFonts w:asciiTheme="majorHAnsi" w:hAnsiTheme="majorHAnsi" w:cstheme="majorHAnsi"/>
                <w:sz w:val="18"/>
                <w:szCs w:val="18"/>
              </w:rPr>
              <w:t xml:space="preserve"> – The recycled plastic is made into new objects, like bottles, toys, or park benches.</w:t>
            </w:r>
          </w:p>
          <w:p w14:paraId="486EEAD9" w14:textId="77777777" w:rsidR="00267302" w:rsidRDefault="00267302" w:rsidP="00267302">
            <w:pPr>
              <w:rPr>
                <w:rFonts w:asciiTheme="majorHAnsi" w:hAnsiTheme="majorHAnsi" w:cstheme="majorHAnsi"/>
                <w:b/>
                <w:bCs/>
                <w:sz w:val="18"/>
                <w:szCs w:val="18"/>
              </w:rPr>
            </w:pPr>
          </w:p>
          <w:p w14:paraId="317CE209" w14:textId="77777777" w:rsidR="00267302" w:rsidRPr="00267302" w:rsidRDefault="00267302" w:rsidP="00267302">
            <w:pPr>
              <w:rPr>
                <w:rFonts w:asciiTheme="majorHAnsi" w:hAnsiTheme="majorHAnsi" w:cstheme="majorHAnsi"/>
                <w:sz w:val="18"/>
                <w:szCs w:val="18"/>
              </w:rPr>
            </w:pPr>
            <w:r w:rsidRPr="00267302">
              <w:rPr>
                <w:rFonts w:asciiTheme="majorHAnsi" w:hAnsiTheme="majorHAnsi" w:cstheme="majorHAnsi"/>
                <w:b/>
                <w:bCs/>
                <w:sz w:val="18"/>
                <w:szCs w:val="18"/>
              </w:rPr>
              <w:t>Plastic can be collected, cleaned, and changed into small pieces, then made into new bottles, toys, or other useful things.</w:t>
            </w:r>
          </w:p>
          <w:p w14:paraId="31A13852" w14:textId="77777777" w:rsidR="00267302" w:rsidRPr="00267302" w:rsidRDefault="00267302" w:rsidP="00267302">
            <w:pPr>
              <w:rPr>
                <w:rFonts w:asciiTheme="majorHAnsi" w:hAnsiTheme="majorHAnsi" w:cstheme="majorHAnsi"/>
                <w:sz w:val="18"/>
                <w:szCs w:val="18"/>
              </w:rPr>
            </w:pPr>
          </w:p>
          <w:p w14:paraId="77D81558" w14:textId="29581E82" w:rsidR="00267302" w:rsidRPr="00345C45" w:rsidRDefault="00267302" w:rsidP="00FD4A2F">
            <w:pPr>
              <w:rPr>
                <w:rFonts w:asciiTheme="majorHAnsi" w:hAnsiTheme="majorHAnsi" w:cstheme="majorHAnsi"/>
                <w:sz w:val="18"/>
                <w:szCs w:val="18"/>
              </w:rPr>
            </w:pPr>
          </w:p>
        </w:tc>
        <w:tc>
          <w:tcPr>
            <w:tcW w:w="2507" w:type="dxa"/>
          </w:tcPr>
          <w:p w14:paraId="658EB8DA" w14:textId="6043EFEC" w:rsidR="00FD4A2F" w:rsidRPr="004A618A" w:rsidRDefault="00FD4A2F" w:rsidP="00FD4A2F">
            <w:pPr>
              <w:rPr>
                <w:rFonts w:asciiTheme="majorHAnsi" w:hAnsiTheme="majorHAnsi" w:cstheme="majorHAnsi"/>
                <w:sz w:val="18"/>
                <w:szCs w:val="18"/>
              </w:rPr>
            </w:pPr>
          </w:p>
        </w:tc>
      </w:tr>
      <w:tr w:rsidR="00FD4A2F" w:rsidRPr="0010533A" w14:paraId="20E24741" w14:textId="77777777" w:rsidTr="008273C1">
        <w:trPr>
          <w:trHeight w:val="586"/>
        </w:trPr>
        <w:tc>
          <w:tcPr>
            <w:tcW w:w="1107" w:type="dxa"/>
            <w:shd w:val="clear" w:color="auto" w:fill="A6A6A6" w:themeFill="background1" w:themeFillShade="A6"/>
          </w:tcPr>
          <w:p w14:paraId="24189BF2" w14:textId="77777777" w:rsidR="00FD4A2F" w:rsidRPr="00EE651F" w:rsidRDefault="00FD4A2F" w:rsidP="00FD4A2F">
            <w:pPr>
              <w:rPr>
                <w:rFonts w:asciiTheme="majorHAnsi" w:hAnsiTheme="majorHAnsi" w:cstheme="majorHAnsi"/>
                <w:sz w:val="18"/>
                <w:szCs w:val="18"/>
              </w:rPr>
            </w:pPr>
            <w:r w:rsidRPr="00EE651F">
              <w:rPr>
                <w:rFonts w:asciiTheme="majorHAnsi" w:hAnsiTheme="majorHAnsi" w:cstheme="majorHAnsi"/>
                <w:sz w:val="18"/>
                <w:szCs w:val="18"/>
              </w:rPr>
              <w:t xml:space="preserve">Key skills- how to achieve the LO </w:t>
            </w:r>
          </w:p>
          <w:p w14:paraId="5F235899" w14:textId="77777777" w:rsidR="00FD4A2F" w:rsidRPr="00EE651F" w:rsidRDefault="00FD4A2F" w:rsidP="00FD4A2F">
            <w:pPr>
              <w:rPr>
                <w:rFonts w:asciiTheme="majorHAnsi" w:hAnsiTheme="majorHAnsi" w:cstheme="majorHAnsi"/>
                <w:sz w:val="18"/>
                <w:szCs w:val="18"/>
              </w:rPr>
            </w:pPr>
            <w:r w:rsidRPr="00EE651F">
              <w:rPr>
                <w:rFonts w:asciiTheme="majorHAnsi" w:hAnsiTheme="majorHAnsi" w:cstheme="majorHAnsi"/>
                <w:sz w:val="18"/>
                <w:szCs w:val="18"/>
              </w:rPr>
              <w:t>(disciplinary knowledge)</w:t>
            </w:r>
          </w:p>
        </w:tc>
        <w:tc>
          <w:tcPr>
            <w:tcW w:w="2185" w:type="dxa"/>
          </w:tcPr>
          <w:p w14:paraId="43919608" w14:textId="55E3882A" w:rsidR="00FB1094" w:rsidRPr="00FB1094" w:rsidRDefault="00FB1094" w:rsidP="009A6D55">
            <w:pPr>
              <w:rPr>
                <w:rFonts w:asciiTheme="majorHAnsi" w:hAnsiTheme="majorHAnsi" w:cstheme="majorHAnsi"/>
                <w:b/>
                <w:i/>
                <w:sz w:val="18"/>
                <w:szCs w:val="18"/>
              </w:rPr>
            </w:pPr>
            <w:r w:rsidRPr="00FB1094">
              <w:rPr>
                <w:rFonts w:asciiTheme="majorHAnsi" w:hAnsiTheme="majorHAnsi" w:cstheme="majorHAnsi"/>
                <w:b/>
                <w:i/>
                <w:sz w:val="18"/>
                <w:szCs w:val="18"/>
              </w:rPr>
              <w:t xml:space="preserve">Classroom hunt – Children to have a look around the classroom. Can they see any familiar objects which are made from these materials? Record </w:t>
            </w:r>
            <w:r w:rsidR="00111D99">
              <w:rPr>
                <w:rFonts w:asciiTheme="majorHAnsi" w:hAnsiTheme="majorHAnsi" w:cstheme="majorHAnsi"/>
                <w:b/>
                <w:i/>
                <w:sz w:val="18"/>
                <w:szCs w:val="18"/>
              </w:rPr>
              <w:t>their ideas in their</w:t>
            </w:r>
            <w:r w:rsidRPr="00FB1094">
              <w:rPr>
                <w:rFonts w:asciiTheme="majorHAnsi" w:hAnsiTheme="majorHAnsi" w:cstheme="majorHAnsi"/>
                <w:b/>
                <w:i/>
                <w:sz w:val="18"/>
                <w:szCs w:val="18"/>
              </w:rPr>
              <w:t xml:space="preserve"> table. </w:t>
            </w:r>
          </w:p>
          <w:p w14:paraId="7A79F7A3" w14:textId="77777777" w:rsidR="00FB1094" w:rsidRDefault="00FB1094" w:rsidP="009A6D55">
            <w:pPr>
              <w:rPr>
                <w:rFonts w:asciiTheme="majorHAnsi" w:hAnsiTheme="majorHAnsi" w:cstheme="majorHAnsi"/>
                <w:sz w:val="18"/>
                <w:szCs w:val="18"/>
              </w:rPr>
            </w:pPr>
          </w:p>
          <w:p w14:paraId="6891E599" w14:textId="1F920069" w:rsidR="009A6D55" w:rsidRPr="009A6D55" w:rsidRDefault="009A6D55" w:rsidP="009A6D55">
            <w:pPr>
              <w:rPr>
                <w:rFonts w:asciiTheme="majorHAnsi" w:hAnsiTheme="majorHAnsi" w:cstheme="majorHAnsi"/>
                <w:sz w:val="18"/>
                <w:szCs w:val="18"/>
              </w:rPr>
            </w:pPr>
            <w:r w:rsidRPr="009A6D55">
              <w:rPr>
                <w:rFonts w:asciiTheme="majorHAnsi" w:hAnsiTheme="majorHAnsi" w:cstheme="majorHAnsi"/>
                <w:sz w:val="18"/>
                <w:szCs w:val="18"/>
              </w:rPr>
              <w:t>To recognise common materials including wood, plastic, glass, metal, rock, brick, paper, and cardboard.</w:t>
            </w:r>
          </w:p>
          <w:p w14:paraId="213447A0" w14:textId="77777777" w:rsidR="009A6D55" w:rsidRPr="009A6D55" w:rsidRDefault="009A6D55" w:rsidP="009A6D55">
            <w:pPr>
              <w:rPr>
                <w:rFonts w:asciiTheme="majorHAnsi" w:hAnsiTheme="majorHAnsi" w:cstheme="majorHAnsi"/>
                <w:sz w:val="18"/>
                <w:szCs w:val="18"/>
              </w:rPr>
            </w:pPr>
          </w:p>
          <w:p w14:paraId="6DAC7C58" w14:textId="77777777" w:rsidR="009A6D55" w:rsidRPr="009A6D55" w:rsidRDefault="009A6D55" w:rsidP="009A6D55">
            <w:pPr>
              <w:rPr>
                <w:rFonts w:asciiTheme="majorHAnsi" w:hAnsiTheme="majorHAnsi" w:cstheme="majorHAnsi"/>
                <w:sz w:val="18"/>
                <w:szCs w:val="18"/>
              </w:rPr>
            </w:pPr>
            <w:r w:rsidRPr="009A6D55">
              <w:rPr>
                <w:rFonts w:asciiTheme="majorHAnsi" w:hAnsiTheme="majorHAnsi" w:cstheme="majorHAnsi"/>
                <w:sz w:val="18"/>
                <w:szCs w:val="18"/>
              </w:rPr>
              <w:t xml:space="preserve">To look closely at materials and describe how they feel and look (e.g. hard, soft, smooth, rough, </w:t>
            </w:r>
            <w:proofErr w:type="gramStart"/>
            <w:r w:rsidRPr="009A6D55">
              <w:rPr>
                <w:rFonts w:asciiTheme="majorHAnsi" w:hAnsiTheme="majorHAnsi" w:cstheme="majorHAnsi"/>
                <w:sz w:val="18"/>
                <w:szCs w:val="18"/>
              </w:rPr>
              <w:t>shiny</w:t>
            </w:r>
            <w:proofErr w:type="gramEnd"/>
            <w:r w:rsidRPr="009A6D55">
              <w:rPr>
                <w:rFonts w:asciiTheme="majorHAnsi" w:hAnsiTheme="majorHAnsi" w:cstheme="majorHAnsi"/>
                <w:sz w:val="18"/>
                <w:szCs w:val="18"/>
              </w:rPr>
              <w:t>).</w:t>
            </w:r>
          </w:p>
          <w:p w14:paraId="7C9990BE" w14:textId="77777777" w:rsidR="009A6D55" w:rsidRPr="009A6D55" w:rsidRDefault="009A6D55" w:rsidP="009A6D55">
            <w:pPr>
              <w:rPr>
                <w:rFonts w:asciiTheme="majorHAnsi" w:hAnsiTheme="majorHAnsi" w:cstheme="majorHAnsi"/>
                <w:sz w:val="18"/>
                <w:szCs w:val="18"/>
              </w:rPr>
            </w:pPr>
          </w:p>
          <w:p w14:paraId="2A52CAE0" w14:textId="77777777" w:rsidR="009A6D55" w:rsidRPr="009A6D55" w:rsidRDefault="009A6D55" w:rsidP="009A6D55">
            <w:pPr>
              <w:rPr>
                <w:rFonts w:asciiTheme="majorHAnsi" w:hAnsiTheme="majorHAnsi" w:cstheme="majorHAnsi"/>
                <w:sz w:val="18"/>
                <w:szCs w:val="18"/>
              </w:rPr>
            </w:pPr>
            <w:r w:rsidRPr="009A6D55">
              <w:rPr>
                <w:rFonts w:asciiTheme="majorHAnsi" w:hAnsiTheme="majorHAnsi" w:cstheme="majorHAnsi"/>
                <w:sz w:val="18"/>
                <w:szCs w:val="18"/>
              </w:rPr>
              <w:t>To notice similarities and differences between materials and sort them in different ways.</w:t>
            </w:r>
          </w:p>
          <w:p w14:paraId="20A3C816" w14:textId="77777777" w:rsidR="009A6D55" w:rsidRPr="009A6D55" w:rsidRDefault="009A6D55" w:rsidP="009A6D55">
            <w:pPr>
              <w:rPr>
                <w:rFonts w:asciiTheme="majorHAnsi" w:hAnsiTheme="majorHAnsi" w:cstheme="majorHAnsi"/>
                <w:sz w:val="18"/>
                <w:szCs w:val="18"/>
              </w:rPr>
            </w:pPr>
          </w:p>
          <w:p w14:paraId="463FBF72" w14:textId="77777777" w:rsidR="009A6D55" w:rsidRPr="009A6D55" w:rsidRDefault="009A6D55" w:rsidP="009A6D55">
            <w:pPr>
              <w:rPr>
                <w:rFonts w:asciiTheme="majorHAnsi" w:hAnsiTheme="majorHAnsi" w:cstheme="majorHAnsi"/>
                <w:sz w:val="18"/>
                <w:szCs w:val="18"/>
              </w:rPr>
            </w:pPr>
            <w:r w:rsidRPr="009A6D55">
              <w:rPr>
                <w:rFonts w:asciiTheme="majorHAnsi" w:hAnsiTheme="majorHAnsi" w:cstheme="majorHAnsi"/>
                <w:sz w:val="18"/>
                <w:szCs w:val="18"/>
              </w:rPr>
              <w:t>To explore simple properties such as hard/soft, strong/weak, bendy/rigid, waterproof/not waterproof.</w:t>
            </w:r>
          </w:p>
          <w:p w14:paraId="378D81D4" w14:textId="77777777" w:rsidR="009A6D55" w:rsidRPr="009A6D55" w:rsidRDefault="009A6D55" w:rsidP="009A6D55">
            <w:pPr>
              <w:rPr>
                <w:rFonts w:asciiTheme="majorHAnsi" w:hAnsiTheme="majorHAnsi" w:cstheme="majorHAnsi"/>
                <w:sz w:val="18"/>
                <w:szCs w:val="18"/>
              </w:rPr>
            </w:pPr>
          </w:p>
          <w:p w14:paraId="4ABA85BF" w14:textId="77777777" w:rsidR="009A6D55" w:rsidRPr="009A6D55" w:rsidRDefault="009A6D55" w:rsidP="009A6D55">
            <w:pPr>
              <w:rPr>
                <w:rFonts w:asciiTheme="majorHAnsi" w:hAnsiTheme="majorHAnsi" w:cstheme="majorHAnsi"/>
                <w:sz w:val="18"/>
                <w:szCs w:val="18"/>
              </w:rPr>
            </w:pPr>
            <w:r w:rsidRPr="009A6D55">
              <w:rPr>
                <w:rFonts w:asciiTheme="majorHAnsi" w:hAnsiTheme="majorHAnsi" w:cstheme="majorHAnsi"/>
                <w:sz w:val="18"/>
                <w:szCs w:val="18"/>
              </w:rPr>
              <w:t>To explain why different materials are used for different objects (e.g. glass for windows, metal for cutlery).</w:t>
            </w:r>
          </w:p>
          <w:p w14:paraId="0BD05C4C" w14:textId="77777777" w:rsidR="009A6D55" w:rsidRPr="009A6D55" w:rsidRDefault="009A6D55" w:rsidP="009A6D55">
            <w:pPr>
              <w:rPr>
                <w:rFonts w:asciiTheme="majorHAnsi" w:hAnsiTheme="majorHAnsi" w:cstheme="majorHAnsi"/>
                <w:sz w:val="18"/>
                <w:szCs w:val="18"/>
              </w:rPr>
            </w:pPr>
          </w:p>
          <w:p w14:paraId="42AAEC97" w14:textId="77777777" w:rsidR="009A6D55" w:rsidRPr="009A6D55" w:rsidRDefault="009A6D55" w:rsidP="009A6D55">
            <w:pPr>
              <w:rPr>
                <w:rFonts w:asciiTheme="majorHAnsi" w:hAnsiTheme="majorHAnsi" w:cstheme="majorHAnsi"/>
                <w:sz w:val="18"/>
                <w:szCs w:val="18"/>
              </w:rPr>
            </w:pPr>
          </w:p>
          <w:p w14:paraId="32433160" w14:textId="77777777" w:rsidR="009A6D55" w:rsidRDefault="009A6D55" w:rsidP="009A6D55">
            <w:pPr>
              <w:rPr>
                <w:rFonts w:asciiTheme="majorHAnsi" w:hAnsiTheme="majorHAnsi" w:cstheme="majorHAnsi"/>
                <w:sz w:val="18"/>
                <w:szCs w:val="18"/>
              </w:rPr>
            </w:pPr>
            <w:r w:rsidRPr="009A6D55">
              <w:rPr>
                <w:rFonts w:asciiTheme="majorHAnsi" w:hAnsiTheme="majorHAnsi" w:cstheme="majorHAnsi"/>
                <w:sz w:val="18"/>
                <w:szCs w:val="18"/>
              </w:rPr>
              <w:t>To use the names of materials and simple property words when talking about findings.</w:t>
            </w:r>
          </w:p>
          <w:p w14:paraId="17997DE3" w14:textId="60AA69FD" w:rsidR="00FB1094" w:rsidRDefault="00FB1094" w:rsidP="009A6D55">
            <w:pPr>
              <w:rPr>
                <w:rFonts w:asciiTheme="majorHAnsi" w:hAnsiTheme="majorHAnsi" w:cstheme="majorHAnsi"/>
                <w:sz w:val="18"/>
                <w:szCs w:val="18"/>
              </w:rPr>
            </w:pPr>
          </w:p>
          <w:p w14:paraId="5B099DCF" w14:textId="0B1FF595" w:rsidR="009A6D55" w:rsidRPr="00EE651F" w:rsidRDefault="00FB1094" w:rsidP="00FD4A2F">
            <w:pPr>
              <w:rPr>
                <w:rFonts w:asciiTheme="majorHAnsi" w:hAnsiTheme="majorHAnsi" w:cstheme="majorHAnsi"/>
                <w:sz w:val="18"/>
                <w:szCs w:val="18"/>
              </w:rPr>
            </w:pPr>
            <w:r w:rsidRPr="00FB1094">
              <w:rPr>
                <w:rFonts w:asciiTheme="majorHAnsi" w:hAnsiTheme="majorHAnsi" w:cstheme="majorHAnsi"/>
                <w:sz w:val="18"/>
                <w:szCs w:val="18"/>
              </w:rPr>
              <w:t>To share observations through drawings, sorting activities, simple charts, or sentences.</w:t>
            </w:r>
          </w:p>
        </w:tc>
        <w:tc>
          <w:tcPr>
            <w:tcW w:w="2655" w:type="dxa"/>
          </w:tcPr>
          <w:p w14:paraId="4B11C2C3" w14:textId="77777777" w:rsidR="00FD4A2F" w:rsidRDefault="00C347C9" w:rsidP="00C347C9">
            <w:pPr>
              <w:rPr>
                <w:rFonts w:asciiTheme="majorHAnsi" w:hAnsiTheme="majorHAnsi" w:cstheme="majorHAnsi"/>
                <w:b/>
                <w:i/>
                <w:sz w:val="18"/>
                <w:szCs w:val="18"/>
              </w:rPr>
            </w:pPr>
            <w:r>
              <w:rPr>
                <w:rFonts w:asciiTheme="majorHAnsi" w:hAnsiTheme="majorHAnsi" w:cstheme="majorHAnsi"/>
                <w:b/>
                <w:i/>
                <w:sz w:val="18"/>
                <w:szCs w:val="18"/>
              </w:rPr>
              <w:t xml:space="preserve">Environment hunt- Children </w:t>
            </w:r>
            <w:r w:rsidRPr="00C347C9">
              <w:rPr>
                <w:rFonts w:asciiTheme="majorHAnsi" w:hAnsiTheme="majorHAnsi" w:cstheme="majorHAnsi"/>
                <w:b/>
                <w:i/>
                <w:sz w:val="18"/>
                <w:szCs w:val="18"/>
              </w:rPr>
              <w:t>to observe and identify different uses of everyday materials in the local environment. Careful observation will be used to recognise materials and their uses, with findings recorded on a prepared recording sheet.</w:t>
            </w:r>
            <w:r>
              <w:rPr>
                <w:rFonts w:asciiTheme="majorHAnsi" w:hAnsiTheme="majorHAnsi" w:cstheme="majorHAnsi"/>
                <w:b/>
                <w:i/>
                <w:sz w:val="18"/>
                <w:szCs w:val="18"/>
              </w:rPr>
              <w:t xml:space="preserve"> </w:t>
            </w:r>
          </w:p>
          <w:p w14:paraId="04A850FB" w14:textId="77777777" w:rsidR="00C347C9" w:rsidRDefault="00C347C9" w:rsidP="00C347C9">
            <w:pPr>
              <w:rPr>
                <w:rFonts w:asciiTheme="majorHAnsi" w:hAnsiTheme="majorHAnsi" w:cstheme="majorHAnsi"/>
                <w:b/>
                <w:i/>
                <w:sz w:val="18"/>
                <w:szCs w:val="18"/>
              </w:rPr>
            </w:pPr>
          </w:p>
          <w:p w14:paraId="4FBAEC88" w14:textId="77777777" w:rsidR="00C347C9" w:rsidRPr="00C347C9" w:rsidRDefault="00C347C9" w:rsidP="00C347C9">
            <w:pPr>
              <w:rPr>
                <w:rFonts w:asciiTheme="majorHAnsi" w:hAnsiTheme="majorHAnsi" w:cstheme="majorHAnsi"/>
                <w:sz w:val="18"/>
                <w:szCs w:val="18"/>
              </w:rPr>
            </w:pPr>
            <w:r w:rsidRPr="00C347C9">
              <w:rPr>
                <w:rFonts w:asciiTheme="majorHAnsi" w:hAnsiTheme="majorHAnsi" w:cstheme="majorHAnsi"/>
                <w:sz w:val="18"/>
                <w:szCs w:val="18"/>
              </w:rPr>
              <w:t>To observe and describe materials and their uses.</w:t>
            </w:r>
          </w:p>
          <w:p w14:paraId="5110EC74" w14:textId="77777777" w:rsidR="00C347C9" w:rsidRPr="00C347C9" w:rsidRDefault="00C347C9" w:rsidP="00C347C9">
            <w:pPr>
              <w:rPr>
                <w:rFonts w:asciiTheme="majorHAnsi" w:hAnsiTheme="majorHAnsi" w:cstheme="majorHAnsi"/>
                <w:sz w:val="18"/>
                <w:szCs w:val="18"/>
              </w:rPr>
            </w:pPr>
          </w:p>
          <w:p w14:paraId="114C102F" w14:textId="77777777" w:rsidR="00C347C9" w:rsidRPr="00C347C9" w:rsidRDefault="00C347C9" w:rsidP="00C347C9">
            <w:pPr>
              <w:rPr>
                <w:rFonts w:asciiTheme="majorHAnsi" w:hAnsiTheme="majorHAnsi" w:cstheme="majorHAnsi"/>
                <w:sz w:val="18"/>
                <w:szCs w:val="18"/>
              </w:rPr>
            </w:pPr>
            <w:r w:rsidRPr="00C347C9">
              <w:rPr>
                <w:rFonts w:asciiTheme="majorHAnsi" w:hAnsiTheme="majorHAnsi" w:cstheme="majorHAnsi"/>
                <w:sz w:val="18"/>
                <w:szCs w:val="18"/>
              </w:rPr>
              <w:t>To compare materials and explain differences in properties such as hard/soft, bendy/rigid, waterproof/not waterproof, and strong/weak.</w:t>
            </w:r>
          </w:p>
          <w:p w14:paraId="2E15A016" w14:textId="77777777" w:rsidR="00C347C9" w:rsidRPr="00C347C9" w:rsidRDefault="00C347C9" w:rsidP="00C347C9">
            <w:pPr>
              <w:rPr>
                <w:rFonts w:asciiTheme="majorHAnsi" w:hAnsiTheme="majorHAnsi" w:cstheme="majorHAnsi"/>
                <w:sz w:val="18"/>
                <w:szCs w:val="18"/>
              </w:rPr>
            </w:pPr>
          </w:p>
          <w:p w14:paraId="0EAB2AA3" w14:textId="77777777" w:rsidR="00C347C9" w:rsidRPr="00C347C9" w:rsidRDefault="00C347C9" w:rsidP="00C347C9">
            <w:pPr>
              <w:rPr>
                <w:rFonts w:asciiTheme="majorHAnsi" w:hAnsiTheme="majorHAnsi" w:cstheme="majorHAnsi"/>
                <w:sz w:val="18"/>
                <w:szCs w:val="18"/>
              </w:rPr>
            </w:pPr>
            <w:r w:rsidRPr="00C347C9">
              <w:rPr>
                <w:rFonts w:asciiTheme="majorHAnsi" w:hAnsiTheme="majorHAnsi" w:cstheme="majorHAnsi"/>
                <w:sz w:val="18"/>
                <w:szCs w:val="18"/>
              </w:rPr>
              <w:t>To ask and answer questions about materials and their suitability for different purposes.</w:t>
            </w:r>
          </w:p>
          <w:p w14:paraId="578F5CFF" w14:textId="77777777" w:rsidR="00C347C9" w:rsidRPr="00C347C9" w:rsidRDefault="00C347C9" w:rsidP="00C347C9">
            <w:pPr>
              <w:rPr>
                <w:rFonts w:asciiTheme="majorHAnsi" w:hAnsiTheme="majorHAnsi" w:cstheme="majorHAnsi"/>
                <w:sz w:val="18"/>
                <w:szCs w:val="18"/>
              </w:rPr>
            </w:pPr>
          </w:p>
          <w:p w14:paraId="31EF7BCD" w14:textId="77777777" w:rsidR="00C347C9" w:rsidRPr="00C347C9" w:rsidRDefault="00C347C9" w:rsidP="00C347C9">
            <w:pPr>
              <w:rPr>
                <w:rFonts w:asciiTheme="majorHAnsi" w:hAnsiTheme="majorHAnsi" w:cstheme="majorHAnsi"/>
                <w:sz w:val="18"/>
                <w:szCs w:val="18"/>
              </w:rPr>
            </w:pPr>
            <w:r w:rsidRPr="00C347C9">
              <w:rPr>
                <w:rFonts w:asciiTheme="majorHAnsi" w:hAnsiTheme="majorHAnsi" w:cstheme="majorHAnsi"/>
                <w:sz w:val="18"/>
                <w:szCs w:val="18"/>
              </w:rPr>
              <w:t>To record findings using drawings, labels, simple charts, or sentences.</w:t>
            </w:r>
          </w:p>
          <w:p w14:paraId="4B6D4728" w14:textId="77777777" w:rsidR="00C347C9" w:rsidRPr="00C347C9" w:rsidRDefault="00C347C9" w:rsidP="00C347C9">
            <w:pPr>
              <w:rPr>
                <w:rFonts w:asciiTheme="majorHAnsi" w:hAnsiTheme="majorHAnsi" w:cstheme="majorHAnsi"/>
                <w:sz w:val="18"/>
                <w:szCs w:val="18"/>
              </w:rPr>
            </w:pPr>
          </w:p>
          <w:p w14:paraId="7FDBD83B" w14:textId="3A4FA1A6" w:rsidR="00C347C9" w:rsidRPr="00C347C9" w:rsidRDefault="00C347C9" w:rsidP="00C347C9">
            <w:pPr>
              <w:rPr>
                <w:rFonts w:asciiTheme="majorHAnsi" w:hAnsiTheme="majorHAnsi" w:cstheme="majorHAnsi"/>
                <w:b/>
                <w:i/>
                <w:sz w:val="18"/>
                <w:szCs w:val="18"/>
              </w:rPr>
            </w:pPr>
            <w:r w:rsidRPr="00C347C9">
              <w:rPr>
                <w:rFonts w:asciiTheme="majorHAnsi" w:hAnsiTheme="majorHAnsi" w:cstheme="majorHAnsi"/>
                <w:sz w:val="18"/>
                <w:szCs w:val="18"/>
              </w:rPr>
              <w:t>To use appropriate scientific vocabulary, including material names and property words.</w:t>
            </w:r>
          </w:p>
        </w:tc>
        <w:tc>
          <w:tcPr>
            <w:tcW w:w="2410" w:type="dxa"/>
          </w:tcPr>
          <w:p w14:paraId="1FFE2CBB" w14:textId="726086CB" w:rsidR="004A4BB8" w:rsidRPr="008273C1" w:rsidRDefault="008273C1" w:rsidP="008273C1">
            <w:pPr>
              <w:rPr>
                <w:rFonts w:asciiTheme="majorHAnsi" w:hAnsiTheme="majorHAnsi" w:cstheme="majorHAnsi"/>
                <w:b/>
                <w:i/>
                <w:sz w:val="18"/>
                <w:szCs w:val="18"/>
              </w:rPr>
            </w:pPr>
            <w:r w:rsidRPr="008273C1">
              <w:rPr>
                <w:rFonts w:asciiTheme="majorHAnsi" w:hAnsiTheme="majorHAnsi" w:cstheme="majorHAnsi"/>
                <w:b/>
                <w:i/>
                <w:sz w:val="18"/>
                <w:szCs w:val="18"/>
              </w:rPr>
              <w:t xml:space="preserve">Matching task which will then lead into a discussion task. Children read the </w:t>
            </w:r>
            <w:proofErr w:type="spellStart"/>
            <w:r w:rsidRPr="008273C1">
              <w:rPr>
                <w:rFonts w:asciiTheme="majorHAnsi" w:hAnsiTheme="majorHAnsi" w:cstheme="majorHAnsi"/>
                <w:b/>
                <w:i/>
                <w:sz w:val="18"/>
                <w:szCs w:val="18"/>
              </w:rPr>
              <w:t>minibrief</w:t>
            </w:r>
            <w:proofErr w:type="spellEnd"/>
            <w:r w:rsidRPr="008273C1">
              <w:rPr>
                <w:rFonts w:asciiTheme="majorHAnsi" w:hAnsiTheme="majorHAnsi" w:cstheme="majorHAnsi"/>
                <w:b/>
                <w:i/>
                <w:sz w:val="18"/>
                <w:szCs w:val="18"/>
              </w:rPr>
              <w:t xml:space="preserve"> for an object, suggest which material would be suitable for the job and explain why. Encourage children to eliminate materials which wouldn’t be suitable to help them reach their decision.</w:t>
            </w:r>
          </w:p>
          <w:p w14:paraId="03FBE9AE" w14:textId="77777777" w:rsidR="004A4BB8" w:rsidRDefault="004A4BB8" w:rsidP="004A4BB8">
            <w:pPr>
              <w:rPr>
                <w:rFonts w:asciiTheme="majorHAnsi" w:hAnsiTheme="majorHAnsi" w:cstheme="majorHAnsi"/>
                <w:sz w:val="18"/>
                <w:szCs w:val="18"/>
              </w:rPr>
            </w:pPr>
          </w:p>
          <w:p w14:paraId="3B78837B" w14:textId="7FF607E4" w:rsidR="004A4BB8" w:rsidRPr="004A4BB8" w:rsidRDefault="004A4BB8" w:rsidP="004A4BB8">
            <w:pPr>
              <w:rPr>
                <w:rFonts w:asciiTheme="majorHAnsi" w:hAnsiTheme="majorHAnsi" w:cstheme="majorHAnsi"/>
                <w:sz w:val="18"/>
                <w:szCs w:val="18"/>
              </w:rPr>
            </w:pPr>
            <w:r w:rsidRPr="004A4BB8">
              <w:rPr>
                <w:rFonts w:asciiTheme="majorHAnsi" w:hAnsiTheme="majorHAnsi" w:cstheme="majorHAnsi"/>
                <w:sz w:val="18"/>
                <w:szCs w:val="18"/>
              </w:rPr>
              <w:t>To compare the suitability of different everyday materials</w:t>
            </w:r>
            <w:r>
              <w:rPr>
                <w:rFonts w:asciiTheme="majorHAnsi" w:hAnsiTheme="majorHAnsi" w:cstheme="majorHAnsi"/>
                <w:sz w:val="18"/>
                <w:szCs w:val="18"/>
              </w:rPr>
              <w:t xml:space="preserve">- </w:t>
            </w:r>
            <w:r w:rsidRPr="004A4BB8">
              <w:rPr>
                <w:rFonts w:asciiTheme="majorHAnsi" w:hAnsiTheme="majorHAnsi" w:cstheme="majorHAnsi"/>
                <w:sz w:val="18"/>
                <w:szCs w:val="18"/>
              </w:rPr>
              <w:t>To observe and test materials to see how their properties (hard, soft, strong, bendy, waterproof) affect what they can be used for.</w:t>
            </w:r>
          </w:p>
          <w:p w14:paraId="1958EA3D" w14:textId="77777777" w:rsidR="004A4BB8" w:rsidRPr="004A4BB8" w:rsidRDefault="004A4BB8" w:rsidP="004A4BB8">
            <w:pPr>
              <w:rPr>
                <w:rFonts w:asciiTheme="majorHAnsi" w:hAnsiTheme="majorHAnsi" w:cstheme="majorHAnsi"/>
                <w:sz w:val="18"/>
                <w:szCs w:val="18"/>
              </w:rPr>
            </w:pPr>
          </w:p>
          <w:p w14:paraId="1E9D1638" w14:textId="2A076C83" w:rsidR="004A4BB8" w:rsidRPr="004A4BB8" w:rsidRDefault="004A4BB8" w:rsidP="004A4BB8">
            <w:pPr>
              <w:rPr>
                <w:rFonts w:asciiTheme="majorHAnsi" w:hAnsiTheme="majorHAnsi" w:cstheme="majorHAnsi"/>
                <w:sz w:val="18"/>
                <w:szCs w:val="18"/>
              </w:rPr>
            </w:pPr>
            <w:r w:rsidRPr="004A4BB8">
              <w:rPr>
                <w:rFonts w:asciiTheme="majorHAnsi" w:hAnsiTheme="majorHAnsi" w:cstheme="majorHAnsi"/>
                <w:sz w:val="18"/>
                <w:szCs w:val="18"/>
              </w:rPr>
              <w:t>To notice differences between materials when used for the same type of object (e.</w:t>
            </w:r>
            <w:r>
              <w:rPr>
                <w:rFonts w:asciiTheme="majorHAnsi" w:hAnsiTheme="majorHAnsi" w:cstheme="majorHAnsi"/>
                <w:sz w:val="18"/>
                <w:szCs w:val="18"/>
              </w:rPr>
              <w:t>g., plastic cup vs. paper cup).-</w:t>
            </w:r>
            <w:r w:rsidRPr="004A4BB8">
              <w:rPr>
                <w:rFonts w:asciiTheme="majorHAnsi" w:hAnsiTheme="majorHAnsi" w:cstheme="majorHAnsi"/>
                <w:sz w:val="18"/>
                <w:szCs w:val="18"/>
              </w:rPr>
              <w:t>To explain why different materials can be used to make the same object</w:t>
            </w:r>
          </w:p>
          <w:p w14:paraId="0B6A19DF" w14:textId="77777777" w:rsidR="004A4BB8" w:rsidRPr="004A4BB8" w:rsidRDefault="004A4BB8" w:rsidP="004A4BB8">
            <w:pPr>
              <w:rPr>
                <w:rFonts w:asciiTheme="majorHAnsi" w:hAnsiTheme="majorHAnsi" w:cstheme="majorHAnsi"/>
                <w:sz w:val="18"/>
                <w:szCs w:val="18"/>
              </w:rPr>
            </w:pPr>
          </w:p>
          <w:p w14:paraId="59E51688" w14:textId="310190C7" w:rsidR="004A4BB8" w:rsidRPr="004A4BB8" w:rsidRDefault="004A4BB8" w:rsidP="004A4BB8">
            <w:pPr>
              <w:rPr>
                <w:rFonts w:asciiTheme="majorHAnsi" w:hAnsiTheme="majorHAnsi" w:cstheme="majorHAnsi"/>
                <w:sz w:val="18"/>
                <w:szCs w:val="18"/>
              </w:rPr>
            </w:pPr>
            <w:r w:rsidRPr="004A4BB8">
              <w:rPr>
                <w:rFonts w:asciiTheme="majorHAnsi" w:hAnsiTheme="majorHAnsi" w:cstheme="majorHAnsi"/>
                <w:sz w:val="18"/>
                <w:szCs w:val="18"/>
              </w:rPr>
              <w:t>To understand that some objects can be made from different materials because the materials share useful properties (e.g., a cup can be made from plastic, glass, or met</w:t>
            </w:r>
            <w:r>
              <w:rPr>
                <w:rFonts w:asciiTheme="majorHAnsi" w:hAnsiTheme="majorHAnsi" w:cstheme="majorHAnsi"/>
                <w:sz w:val="18"/>
                <w:szCs w:val="18"/>
              </w:rPr>
              <w:t>al because each is waterproof)</w:t>
            </w:r>
            <w:proofErr w:type="gramStart"/>
            <w:r>
              <w:rPr>
                <w:rFonts w:asciiTheme="majorHAnsi" w:hAnsiTheme="majorHAnsi" w:cstheme="majorHAnsi"/>
                <w:sz w:val="18"/>
                <w:szCs w:val="18"/>
              </w:rPr>
              <w:t>.-</w:t>
            </w:r>
            <w:proofErr w:type="gramEnd"/>
            <w:r>
              <w:rPr>
                <w:rFonts w:asciiTheme="majorHAnsi" w:hAnsiTheme="majorHAnsi" w:cstheme="majorHAnsi"/>
                <w:sz w:val="18"/>
                <w:szCs w:val="18"/>
              </w:rPr>
              <w:t xml:space="preserve"> </w:t>
            </w:r>
            <w:r w:rsidRPr="004A4BB8">
              <w:rPr>
                <w:rFonts w:asciiTheme="majorHAnsi" w:hAnsiTheme="majorHAnsi" w:cstheme="majorHAnsi"/>
                <w:sz w:val="18"/>
                <w:szCs w:val="18"/>
              </w:rPr>
              <w:t>To identify properties that make materials suitable or uns</w:t>
            </w:r>
            <w:r w:rsidR="00267302">
              <w:rPr>
                <w:rFonts w:asciiTheme="majorHAnsi" w:hAnsiTheme="majorHAnsi" w:cstheme="majorHAnsi"/>
                <w:sz w:val="18"/>
                <w:szCs w:val="18"/>
              </w:rPr>
              <w:t xml:space="preserve">uitable for particular purposes. </w:t>
            </w:r>
          </w:p>
          <w:p w14:paraId="56D03643" w14:textId="7DADA018" w:rsidR="00FD4A2F" w:rsidRPr="008F1377" w:rsidRDefault="004A4BB8" w:rsidP="004A4BB8">
            <w:pPr>
              <w:rPr>
                <w:rFonts w:asciiTheme="majorHAnsi" w:hAnsiTheme="majorHAnsi" w:cstheme="majorHAnsi"/>
                <w:sz w:val="18"/>
                <w:szCs w:val="18"/>
              </w:rPr>
            </w:pPr>
            <w:r w:rsidRPr="004A4BB8">
              <w:rPr>
                <w:rFonts w:asciiTheme="majorHAnsi" w:hAnsiTheme="majorHAnsi" w:cstheme="majorHAnsi"/>
                <w:sz w:val="18"/>
                <w:szCs w:val="18"/>
              </w:rPr>
              <w:t>To recognise why certain properties (strength, flexibility, waterproofness, hardness) make a mater</w:t>
            </w:r>
            <w:r>
              <w:rPr>
                <w:rFonts w:asciiTheme="majorHAnsi" w:hAnsiTheme="majorHAnsi" w:cstheme="majorHAnsi"/>
                <w:sz w:val="18"/>
                <w:szCs w:val="18"/>
              </w:rPr>
              <w:t xml:space="preserve">ial suitable for specific uses.- </w:t>
            </w:r>
            <w:r w:rsidRPr="004A4BB8">
              <w:rPr>
                <w:rFonts w:asciiTheme="majorHAnsi" w:hAnsiTheme="majorHAnsi" w:cstheme="majorHAnsi"/>
                <w:sz w:val="18"/>
                <w:szCs w:val="18"/>
              </w:rPr>
              <w:t>To explain why some materials are not suitable for certain purposes (e.g., paper is not strong for building walls, metal is not flexible for clothing).</w:t>
            </w:r>
          </w:p>
        </w:tc>
        <w:tc>
          <w:tcPr>
            <w:tcW w:w="2500" w:type="dxa"/>
            <w:gridSpan w:val="2"/>
          </w:tcPr>
          <w:p w14:paraId="14EB9E7C" w14:textId="77777777" w:rsidR="00FD4A2F" w:rsidRDefault="00111D99" w:rsidP="00111D99">
            <w:pPr>
              <w:rPr>
                <w:rFonts w:asciiTheme="majorHAnsi" w:hAnsiTheme="majorHAnsi" w:cstheme="majorHAnsi"/>
                <w:b/>
                <w:i/>
                <w:sz w:val="18"/>
                <w:szCs w:val="18"/>
              </w:rPr>
            </w:pPr>
            <w:r w:rsidRPr="00111D99">
              <w:rPr>
                <w:rFonts w:asciiTheme="majorHAnsi" w:hAnsiTheme="majorHAnsi" w:cstheme="majorHAnsi"/>
                <w:b/>
                <w:i/>
                <w:sz w:val="18"/>
                <w:szCs w:val="18"/>
              </w:rPr>
              <w:t>Exploring objects- Before any are touched, prompt children to think about how they could be changed. Explore changing the shape of the objects on your table by gently squashing, bending, twisting or stretching them. Children record what they find out on their Changing Shape Activity Sheet.</w:t>
            </w:r>
          </w:p>
          <w:p w14:paraId="2E2BABC0" w14:textId="77777777" w:rsidR="00111D99" w:rsidRDefault="00111D99" w:rsidP="00111D99">
            <w:pPr>
              <w:rPr>
                <w:rFonts w:asciiTheme="majorHAnsi" w:hAnsiTheme="majorHAnsi" w:cstheme="majorHAnsi"/>
                <w:b/>
                <w:i/>
                <w:sz w:val="18"/>
                <w:szCs w:val="18"/>
              </w:rPr>
            </w:pPr>
          </w:p>
          <w:p w14:paraId="1CBBD70F" w14:textId="77777777" w:rsidR="00267302" w:rsidRPr="00267302" w:rsidRDefault="00267302" w:rsidP="00267302">
            <w:pPr>
              <w:rPr>
                <w:rFonts w:asciiTheme="majorHAnsi" w:hAnsiTheme="majorHAnsi" w:cstheme="majorHAnsi"/>
                <w:sz w:val="18"/>
                <w:szCs w:val="18"/>
              </w:rPr>
            </w:pPr>
            <w:r w:rsidRPr="00267302">
              <w:rPr>
                <w:rFonts w:asciiTheme="majorHAnsi" w:hAnsiTheme="majorHAnsi" w:cstheme="majorHAnsi"/>
                <w:sz w:val="18"/>
                <w:szCs w:val="18"/>
              </w:rPr>
              <w:t>To observe and describe how materials respond to forces applied.</w:t>
            </w:r>
          </w:p>
          <w:p w14:paraId="6D362081" w14:textId="77777777" w:rsidR="00267302" w:rsidRPr="00267302" w:rsidRDefault="00267302" w:rsidP="00267302">
            <w:pPr>
              <w:rPr>
                <w:rFonts w:asciiTheme="majorHAnsi" w:hAnsiTheme="majorHAnsi" w:cstheme="majorHAnsi"/>
                <w:sz w:val="18"/>
                <w:szCs w:val="18"/>
              </w:rPr>
            </w:pPr>
          </w:p>
          <w:p w14:paraId="5089EEB2" w14:textId="77777777" w:rsidR="00267302" w:rsidRPr="00267302" w:rsidRDefault="00267302" w:rsidP="00267302">
            <w:pPr>
              <w:rPr>
                <w:rFonts w:asciiTheme="majorHAnsi" w:hAnsiTheme="majorHAnsi" w:cstheme="majorHAnsi"/>
                <w:sz w:val="18"/>
                <w:szCs w:val="18"/>
              </w:rPr>
            </w:pPr>
            <w:r w:rsidRPr="00267302">
              <w:rPr>
                <w:rFonts w:asciiTheme="majorHAnsi" w:hAnsiTheme="majorHAnsi" w:cstheme="majorHAnsi"/>
                <w:sz w:val="18"/>
                <w:szCs w:val="18"/>
              </w:rPr>
              <w:t>To apply forces safely to test how objects can change shape.</w:t>
            </w:r>
          </w:p>
          <w:p w14:paraId="569709FD" w14:textId="77777777" w:rsidR="00267302" w:rsidRPr="00267302" w:rsidRDefault="00267302" w:rsidP="00267302">
            <w:pPr>
              <w:rPr>
                <w:rFonts w:asciiTheme="majorHAnsi" w:hAnsiTheme="majorHAnsi" w:cstheme="majorHAnsi"/>
                <w:sz w:val="18"/>
                <w:szCs w:val="18"/>
              </w:rPr>
            </w:pPr>
          </w:p>
          <w:p w14:paraId="7B671B41" w14:textId="77777777" w:rsidR="00267302" w:rsidRPr="00267302" w:rsidRDefault="00267302" w:rsidP="00267302">
            <w:pPr>
              <w:rPr>
                <w:rFonts w:asciiTheme="majorHAnsi" w:hAnsiTheme="majorHAnsi" w:cstheme="majorHAnsi"/>
                <w:sz w:val="18"/>
                <w:szCs w:val="18"/>
              </w:rPr>
            </w:pPr>
            <w:r w:rsidRPr="00267302">
              <w:rPr>
                <w:rFonts w:asciiTheme="majorHAnsi" w:hAnsiTheme="majorHAnsi" w:cstheme="majorHAnsi"/>
                <w:sz w:val="18"/>
                <w:szCs w:val="18"/>
              </w:rPr>
              <w:t>To compare different materials to see which are easier or harder to change.</w:t>
            </w:r>
          </w:p>
          <w:p w14:paraId="3D8D7F7B" w14:textId="77777777" w:rsidR="00267302" w:rsidRPr="00267302" w:rsidRDefault="00267302" w:rsidP="00267302">
            <w:pPr>
              <w:rPr>
                <w:rFonts w:asciiTheme="majorHAnsi" w:hAnsiTheme="majorHAnsi" w:cstheme="majorHAnsi"/>
                <w:sz w:val="18"/>
                <w:szCs w:val="18"/>
              </w:rPr>
            </w:pPr>
          </w:p>
          <w:p w14:paraId="786056B0" w14:textId="77777777" w:rsidR="00267302" w:rsidRPr="00267302" w:rsidRDefault="00267302" w:rsidP="00267302">
            <w:pPr>
              <w:rPr>
                <w:rFonts w:asciiTheme="majorHAnsi" w:hAnsiTheme="majorHAnsi" w:cstheme="majorHAnsi"/>
                <w:sz w:val="18"/>
                <w:szCs w:val="18"/>
              </w:rPr>
            </w:pPr>
            <w:r w:rsidRPr="00267302">
              <w:rPr>
                <w:rFonts w:asciiTheme="majorHAnsi" w:hAnsiTheme="majorHAnsi" w:cstheme="majorHAnsi"/>
                <w:sz w:val="18"/>
                <w:szCs w:val="18"/>
              </w:rPr>
              <w:t>To explain why certain materials change shape in certain ways.</w:t>
            </w:r>
          </w:p>
          <w:p w14:paraId="22EAA94E" w14:textId="77777777" w:rsidR="00267302" w:rsidRPr="00267302" w:rsidRDefault="00267302" w:rsidP="00267302">
            <w:pPr>
              <w:rPr>
                <w:rFonts w:asciiTheme="majorHAnsi" w:hAnsiTheme="majorHAnsi" w:cstheme="majorHAnsi"/>
                <w:sz w:val="18"/>
                <w:szCs w:val="18"/>
              </w:rPr>
            </w:pPr>
          </w:p>
          <w:p w14:paraId="1F6DE97C" w14:textId="77777777" w:rsidR="00267302" w:rsidRPr="00267302" w:rsidRDefault="00267302" w:rsidP="00267302">
            <w:pPr>
              <w:rPr>
                <w:rFonts w:asciiTheme="majorHAnsi" w:hAnsiTheme="majorHAnsi" w:cstheme="majorHAnsi"/>
                <w:sz w:val="18"/>
                <w:szCs w:val="18"/>
              </w:rPr>
            </w:pPr>
            <w:r w:rsidRPr="00267302">
              <w:rPr>
                <w:rFonts w:asciiTheme="majorHAnsi" w:hAnsiTheme="majorHAnsi" w:cstheme="majorHAnsi"/>
                <w:sz w:val="18"/>
                <w:szCs w:val="18"/>
              </w:rPr>
              <w:t>To record observations using drawings, labels, or simple notes.</w:t>
            </w:r>
          </w:p>
          <w:p w14:paraId="56A2ECD9" w14:textId="77777777" w:rsidR="00267302" w:rsidRPr="00267302" w:rsidRDefault="00267302" w:rsidP="00267302">
            <w:pPr>
              <w:rPr>
                <w:rFonts w:asciiTheme="majorHAnsi" w:hAnsiTheme="majorHAnsi" w:cstheme="majorHAnsi"/>
                <w:sz w:val="18"/>
                <w:szCs w:val="18"/>
              </w:rPr>
            </w:pPr>
          </w:p>
          <w:p w14:paraId="50EE76DB" w14:textId="43652084" w:rsidR="00111D99" w:rsidRPr="00111D99" w:rsidRDefault="00267302" w:rsidP="00267302">
            <w:pPr>
              <w:rPr>
                <w:rFonts w:asciiTheme="majorHAnsi" w:hAnsiTheme="majorHAnsi" w:cstheme="majorHAnsi"/>
                <w:b/>
                <w:i/>
                <w:sz w:val="18"/>
                <w:szCs w:val="18"/>
              </w:rPr>
            </w:pPr>
            <w:r w:rsidRPr="00267302">
              <w:rPr>
                <w:rFonts w:asciiTheme="majorHAnsi" w:hAnsiTheme="majorHAnsi" w:cstheme="majorHAnsi"/>
                <w:sz w:val="18"/>
                <w:szCs w:val="18"/>
              </w:rPr>
              <w:t>To communicate findings clearly, demonstrating understanding of material properties and shape changes.</w:t>
            </w:r>
          </w:p>
        </w:tc>
        <w:tc>
          <w:tcPr>
            <w:tcW w:w="2321" w:type="dxa"/>
          </w:tcPr>
          <w:p w14:paraId="017873D9" w14:textId="77777777" w:rsidR="00FD4A2F" w:rsidRDefault="003B28F4" w:rsidP="00FD4A2F">
            <w:pPr>
              <w:rPr>
                <w:rFonts w:asciiTheme="majorHAnsi" w:hAnsiTheme="majorHAnsi" w:cstheme="majorHAnsi"/>
                <w:b/>
                <w:i/>
                <w:sz w:val="18"/>
                <w:szCs w:val="18"/>
              </w:rPr>
            </w:pPr>
            <w:r w:rsidRPr="003B28F4">
              <w:rPr>
                <w:rFonts w:asciiTheme="majorHAnsi" w:hAnsiTheme="majorHAnsi" w:cstheme="majorHAnsi"/>
                <w:b/>
                <w:i/>
                <w:sz w:val="18"/>
                <w:szCs w:val="18"/>
              </w:rPr>
              <w:t xml:space="preserve">Recycling carousel of tasks – importance of recycling posters, recycling sequencing task and recycling sorting task. </w:t>
            </w:r>
          </w:p>
          <w:p w14:paraId="0500F14D" w14:textId="77777777" w:rsidR="003B28F4" w:rsidRDefault="003B28F4" w:rsidP="00FD4A2F">
            <w:pPr>
              <w:rPr>
                <w:rFonts w:asciiTheme="majorHAnsi" w:hAnsiTheme="majorHAnsi" w:cstheme="majorHAnsi"/>
                <w:b/>
                <w:i/>
                <w:sz w:val="18"/>
                <w:szCs w:val="18"/>
              </w:rPr>
            </w:pPr>
          </w:p>
          <w:p w14:paraId="62F887E5" w14:textId="738EC5CC" w:rsidR="003B28F4" w:rsidRPr="003B28F4" w:rsidRDefault="003B28F4" w:rsidP="003B28F4">
            <w:pPr>
              <w:rPr>
                <w:rFonts w:asciiTheme="majorHAnsi" w:hAnsiTheme="majorHAnsi" w:cstheme="majorHAnsi"/>
                <w:sz w:val="18"/>
                <w:szCs w:val="18"/>
              </w:rPr>
            </w:pPr>
            <w:r w:rsidRPr="003B28F4">
              <w:rPr>
                <w:rFonts w:asciiTheme="majorHAnsi" w:hAnsiTheme="majorHAnsi" w:cstheme="majorHAnsi"/>
                <w:sz w:val="18"/>
                <w:szCs w:val="18"/>
              </w:rPr>
              <w:t>To</w:t>
            </w:r>
            <w:r>
              <w:rPr>
                <w:rFonts w:asciiTheme="majorHAnsi" w:hAnsiTheme="majorHAnsi" w:cstheme="majorHAnsi"/>
                <w:sz w:val="18"/>
                <w:szCs w:val="18"/>
              </w:rPr>
              <w:t xml:space="preserve"> observe and identify materials- T</w:t>
            </w:r>
            <w:r w:rsidRPr="003B28F4">
              <w:rPr>
                <w:rFonts w:asciiTheme="majorHAnsi" w:hAnsiTheme="majorHAnsi" w:cstheme="majorHAnsi"/>
                <w:sz w:val="18"/>
                <w:szCs w:val="18"/>
              </w:rPr>
              <w:t>o recognise which materials can be recycled, such as paper, cardboard, plastic, glass, and metal.</w:t>
            </w:r>
          </w:p>
          <w:p w14:paraId="73825A71" w14:textId="77777777" w:rsidR="003B28F4" w:rsidRPr="003B28F4" w:rsidRDefault="003B28F4" w:rsidP="003B28F4">
            <w:pPr>
              <w:rPr>
                <w:rFonts w:asciiTheme="majorHAnsi" w:hAnsiTheme="majorHAnsi" w:cstheme="majorHAnsi"/>
                <w:sz w:val="18"/>
                <w:szCs w:val="18"/>
              </w:rPr>
            </w:pPr>
          </w:p>
          <w:p w14:paraId="7D66CC5F" w14:textId="6ED92F8C" w:rsidR="003B28F4" w:rsidRPr="003B28F4" w:rsidRDefault="003B28F4" w:rsidP="003B28F4">
            <w:pPr>
              <w:rPr>
                <w:rFonts w:asciiTheme="majorHAnsi" w:hAnsiTheme="majorHAnsi" w:cstheme="majorHAnsi"/>
                <w:sz w:val="18"/>
                <w:szCs w:val="18"/>
              </w:rPr>
            </w:pPr>
            <w:r w:rsidRPr="003B28F4">
              <w:rPr>
                <w:rFonts w:asciiTheme="majorHAnsi" w:hAnsiTheme="majorHAnsi" w:cstheme="majorHAnsi"/>
                <w:sz w:val="18"/>
                <w:szCs w:val="18"/>
              </w:rPr>
              <w:t>To ask and a</w:t>
            </w:r>
            <w:r>
              <w:rPr>
                <w:rFonts w:asciiTheme="majorHAnsi" w:hAnsiTheme="majorHAnsi" w:cstheme="majorHAnsi"/>
                <w:sz w:val="18"/>
                <w:szCs w:val="18"/>
              </w:rPr>
              <w:t xml:space="preserve">nswer questions about recycling- </w:t>
            </w:r>
            <w:r w:rsidRPr="003B28F4">
              <w:rPr>
                <w:rFonts w:asciiTheme="majorHAnsi" w:hAnsiTheme="majorHAnsi" w:cstheme="majorHAnsi"/>
                <w:sz w:val="18"/>
                <w:szCs w:val="18"/>
              </w:rPr>
              <w:t>To ask questions like “How can we recycle this?” or “Why is it important to recycle?” and find answers using discussion, observation, or simple research.</w:t>
            </w:r>
          </w:p>
          <w:p w14:paraId="6BBB6081" w14:textId="77777777" w:rsidR="003B28F4" w:rsidRPr="003B28F4" w:rsidRDefault="003B28F4" w:rsidP="003B28F4">
            <w:pPr>
              <w:rPr>
                <w:rFonts w:asciiTheme="majorHAnsi" w:hAnsiTheme="majorHAnsi" w:cstheme="majorHAnsi"/>
                <w:sz w:val="18"/>
                <w:szCs w:val="18"/>
              </w:rPr>
            </w:pPr>
          </w:p>
          <w:p w14:paraId="4643CE06" w14:textId="0D8D381F" w:rsidR="003B28F4" w:rsidRPr="003B28F4" w:rsidRDefault="003B28F4" w:rsidP="003B28F4">
            <w:pPr>
              <w:rPr>
                <w:rFonts w:asciiTheme="majorHAnsi" w:hAnsiTheme="majorHAnsi" w:cstheme="majorHAnsi"/>
                <w:sz w:val="18"/>
                <w:szCs w:val="18"/>
              </w:rPr>
            </w:pPr>
            <w:r>
              <w:rPr>
                <w:rFonts w:asciiTheme="majorHAnsi" w:hAnsiTheme="majorHAnsi" w:cstheme="majorHAnsi"/>
                <w:sz w:val="18"/>
                <w:szCs w:val="18"/>
              </w:rPr>
              <w:t xml:space="preserve">To explain processes- </w:t>
            </w:r>
            <w:r w:rsidRPr="003B28F4">
              <w:rPr>
                <w:rFonts w:asciiTheme="majorHAnsi" w:hAnsiTheme="majorHAnsi" w:cstheme="majorHAnsi"/>
                <w:sz w:val="18"/>
                <w:szCs w:val="18"/>
              </w:rPr>
              <w:t>To describe the steps involved in recycling materials, such as collecting, sorting, cleaning, breaking down, and remaking into new products.</w:t>
            </w:r>
          </w:p>
          <w:p w14:paraId="32439592" w14:textId="77777777" w:rsidR="003B28F4" w:rsidRPr="003B28F4" w:rsidRDefault="003B28F4" w:rsidP="003B28F4">
            <w:pPr>
              <w:rPr>
                <w:rFonts w:asciiTheme="majorHAnsi" w:hAnsiTheme="majorHAnsi" w:cstheme="majorHAnsi"/>
                <w:sz w:val="18"/>
                <w:szCs w:val="18"/>
              </w:rPr>
            </w:pPr>
          </w:p>
          <w:p w14:paraId="6D08307B" w14:textId="629F5476" w:rsidR="003B28F4" w:rsidRPr="003B28F4" w:rsidRDefault="003B28F4" w:rsidP="003B28F4">
            <w:pPr>
              <w:rPr>
                <w:rFonts w:asciiTheme="majorHAnsi" w:hAnsiTheme="majorHAnsi" w:cstheme="majorHAnsi"/>
                <w:sz w:val="18"/>
                <w:szCs w:val="18"/>
              </w:rPr>
            </w:pPr>
            <w:r w:rsidRPr="003B28F4">
              <w:rPr>
                <w:rFonts w:asciiTheme="majorHAnsi" w:hAnsiTheme="majorHAnsi" w:cstheme="majorHAnsi"/>
                <w:sz w:val="18"/>
                <w:szCs w:val="18"/>
              </w:rPr>
              <w:t>T</w:t>
            </w:r>
            <w:r>
              <w:rPr>
                <w:rFonts w:asciiTheme="majorHAnsi" w:hAnsiTheme="majorHAnsi" w:cstheme="majorHAnsi"/>
                <w:sz w:val="18"/>
                <w:szCs w:val="18"/>
              </w:rPr>
              <w:t xml:space="preserve">o gather and record information- </w:t>
            </w:r>
            <w:r w:rsidRPr="003B28F4">
              <w:rPr>
                <w:rFonts w:asciiTheme="majorHAnsi" w:hAnsiTheme="majorHAnsi" w:cstheme="majorHAnsi"/>
                <w:sz w:val="18"/>
                <w:szCs w:val="18"/>
              </w:rPr>
              <w:t>To observe examples of recycling at home, school, or in videos and record findings using drawings, labels, or simple notes.</w:t>
            </w:r>
          </w:p>
          <w:p w14:paraId="085EFED0" w14:textId="77777777" w:rsidR="003B28F4" w:rsidRDefault="003B28F4" w:rsidP="003B28F4">
            <w:pPr>
              <w:rPr>
                <w:rFonts w:asciiTheme="majorHAnsi" w:hAnsiTheme="majorHAnsi" w:cstheme="majorHAnsi"/>
                <w:sz w:val="18"/>
                <w:szCs w:val="18"/>
              </w:rPr>
            </w:pPr>
          </w:p>
          <w:p w14:paraId="5032430A" w14:textId="3BAB94FC" w:rsidR="003B28F4" w:rsidRPr="003B28F4" w:rsidRDefault="003B28F4" w:rsidP="003B28F4">
            <w:pPr>
              <w:rPr>
                <w:rFonts w:asciiTheme="majorHAnsi" w:hAnsiTheme="majorHAnsi" w:cstheme="majorHAnsi"/>
                <w:sz w:val="18"/>
                <w:szCs w:val="18"/>
              </w:rPr>
            </w:pPr>
            <w:r>
              <w:rPr>
                <w:rFonts w:asciiTheme="majorHAnsi" w:hAnsiTheme="majorHAnsi" w:cstheme="majorHAnsi"/>
                <w:sz w:val="18"/>
                <w:szCs w:val="18"/>
              </w:rPr>
              <w:t xml:space="preserve">To make comparisons- </w:t>
            </w:r>
            <w:r w:rsidRPr="003B28F4">
              <w:rPr>
                <w:rFonts w:asciiTheme="majorHAnsi" w:hAnsiTheme="majorHAnsi" w:cstheme="majorHAnsi"/>
                <w:sz w:val="18"/>
                <w:szCs w:val="18"/>
              </w:rPr>
              <w:t>To notice differences between materials that can be recycled and those that cannot, and understand why some materials are more suitable for recycling.</w:t>
            </w:r>
          </w:p>
          <w:p w14:paraId="3342ACE0" w14:textId="77777777" w:rsidR="003B28F4" w:rsidRPr="003B28F4" w:rsidRDefault="003B28F4" w:rsidP="003B28F4">
            <w:pPr>
              <w:rPr>
                <w:rFonts w:asciiTheme="majorHAnsi" w:hAnsiTheme="majorHAnsi" w:cstheme="majorHAnsi"/>
                <w:sz w:val="18"/>
                <w:szCs w:val="18"/>
              </w:rPr>
            </w:pPr>
          </w:p>
          <w:p w14:paraId="71C52C3A" w14:textId="6FF91975" w:rsidR="003B28F4" w:rsidRPr="003B28F4" w:rsidRDefault="003B28F4" w:rsidP="003B28F4">
            <w:pPr>
              <w:rPr>
                <w:rFonts w:asciiTheme="majorHAnsi" w:hAnsiTheme="majorHAnsi" w:cstheme="majorHAnsi"/>
                <w:sz w:val="18"/>
                <w:szCs w:val="18"/>
              </w:rPr>
            </w:pPr>
            <w:r>
              <w:rPr>
                <w:rFonts w:asciiTheme="majorHAnsi" w:hAnsiTheme="majorHAnsi" w:cstheme="majorHAnsi"/>
                <w:sz w:val="18"/>
                <w:szCs w:val="18"/>
              </w:rPr>
              <w:t xml:space="preserve">To communicate understanding- </w:t>
            </w:r>
            <w:r w:rsidRPr="003B28F4">
              <w:rPr>
                <w:rFonts w:asciiTheme="majorHAnsi" w:hAnsiTheme="majorHAnsi" w:cstheme="majorHAnsi"/>
                <w:sz w:val="18"/>
                <w:szCs w:val="18"/>
              </w:rPr>
              <w:t>To explain the recycling process clearly using simple language, sequencing words, and drawings.</w:t>
            </w:r>
          </w:p>
          <w:p w14:paraId="343EAEC6" w14:textId="77777777" w:rsidR="003B28F4" w:rsidRPr="003B28F4" w:rsidRDefault="003B28F4" w:rsidP="003B28F4">
            <w:pPr>
              <w:rPr>
                <w:rFonts w:asciiTheme="majorHAnsi" w:hAnsiTheme="majorHAnsi" w:cstheme="majorHAnsi"/>
                <w:sz w:val="18"/>
                <w:szCs w:val="18"/>
              </w:rPr>
            </w:pPr>
          </w:p>
          <w:p w14:paraId="7344DA2F" w14:textId="033A331E" w:rsidR="003B28F4" w:rsidRPr="003B28F4" w:rsidRDefault="003B28F4" w:rsidP="003B28F4">
            <w:pPr>
              <w:rPr>
                <w:rFonts w:asciiTheme="majorHAnsi" w:hAnsiTheme="majorHAnsi" w:cstheme="majorHAnsi"/>
                <w:sz w:val="18"/>
                <w:szCs w:val="18"/>
              </w:rPr>
            </w:pPr>
            <w:r w:rsidRPr="003B28F4">
              <w:rPr>
                <w:rFonts w:asciiTheme="majorHAnsi" w:hAnsiTheme="majorHAnsi" w:cstheme="majorHAnsi"/>
                <w:sz w:val="18"/>
                <w:szCs w:val="18"/>
              </w:rPr>
              <w:t>T</w:t>
            </w:r>
            <w:r>
              <w:rPr>
                <w:rFonts w:asciiTheme="majorHAnsi" w:hAnsiTheme="majorHAnsi" w:cstheme="majorHAnsi"/>
                <w:sz w:val="18"/>
                <w:szCs w:val="18"/>
              </w:rPr>
              <w:t xml:space="preserve">o understand purpose and impact- </w:t>
            </w:r>
            <w:r w:rsidRPr="003B28F4">
              <w:rPr>
                <w:rFonts w:asciiTheme="majorHAnsi" w:hAnsiTheme="majorHAnsi" w:cstheme="majorHAnsi"/>
                <w:sz w:val="18"/>
                <w:szCs w:val="18"/>
              </w:rPr>
              <w:t>To explain why recycling is important, including saving resources, protecting the environment, and reducing waste.</w:t>
            </w:r>
          </w:p>
        </w:tc>
        <w:tc>
          <w:tcPr>
            <w:tcW w:w="2507" w:type="dxa"/>
          </w:tcPr>
          <w:p w14:paraId="4F238641" w14:textId="3D7A187D" w:rsidR="00FD4A2F" w:rsidRPr="0010533A" w:rsidRDefault="00FD4A2F" w:rsidP="00FD4A2F">
            <w:pPr>
              <w:spacing w:before="100" w:beforeAutospacing="1" w:after="100" w:afterAutospacing="1"/>
              <w:rPr>
                <w:rFonts w:asciiTheme="majorHAnsi" w:hAnsiTheme="majorHAnsi" w:cstheme="majorHAnsi"/>
                <w:sz w:val="18"/>
                <w:szCs w:val="18"/>
              </w:rPr>
            </w:pPr>
          </w:p>
        </w:tc>
      </w:tr>
      <w:tr w:rsidR="008273C1" w:rsidRPr="00EE651F" w14:paraId="2EFB1581" w14:textId="77777777" w:rsidTr="00E24C49">
        <w:trPr>
          <w:trHeight w:val="586"/>
        </w:trPr>
        <w:tc>
          <w:tcPr>
            <w:tcW w:w="1107" w:type="dxa"/>
            <w:shd w:val="clear" w:color="auto" w:fill="A6A6A6" w:themeFill="background1" w:themeFillShade="A6"/>
          </w:tcPr>
          <w:p w14:paraId="23D441B6" w14:textId="036995E6" w:rsidR="008273C1" w:rsidRPr="00EE651F" w:rsidRDefault="008273C1" w:rsidP="00FD4A2F">
            <w:pPr>
              <w:rPr>
                <w:rFonts w:asciiTheme="majorHAnsi" w:hAnsiTheme="majorHAnsi" w:cstheme="majorHAnsi"/>
                <w:sz w:val="18"/>
                <w:szCs w:val="18"/>
              </w:rPr>
            </w:pPr>
            <w:r w:rsidRPr="00EE651F">
              <w:rPr>
                <w:rFonts w:asciiTheme="majorHAnsi" w:hAnsiTheme="majorHAnsi" w:cstheme="majorHAnsi"/>
                <w:sz w:val="18"/>
                <w:szCs w:val="18"/>
              </w:rPr>
              <w:t>Key vocab</w:t>
            </w:r>
          </w:p>
          <w:p w14:paraId="20E9A655" w14:textId="77777777" w:rsidR="008273C1" w:rsidRPr="00EE651F" w:rsidRDefault="008273C1" w:rsidP="00FD4A2F">
            <w:pPr>
              <w:rPr>
                <w:rFonts w:asciiTheme="majorHAnsi" w:hAnsiTheme="majorHAnsi" w:cstheme="majorHAnsi"/>
                <w:sz w:val="18"/>
                <w:szCs w:val="18"/>
              </w:rPr>
            </w:pPr>
          </w:p>
        </w:tc>
        <w:tc>
          <w:tcPr>
            <w:tcW w:w="7257" w:type="dxa"/>
            <w:gridSpan w:val="4"/>
          </w:tcPr>
          <w:p w14:paraId="202BE686" w14:textId="6C58A1D6" w:rsidR="008273C1" w:rsidRPr="00EE651F" w:rsidRDefault="008273C1" w:rsidP="00CF3100">
            <w:pPr>
              <w:rPr>
                <w:rFonts w:asciiTheme="majorHAnsi" w:hAnsiTheme="majorHAnsi" w:cstheme="majorHAnsi"/>
                <w:sz w:val="18"/>
                <w:szCs w:val="18"/>
              </w:rPr>
            </w:pPr>
            <w:r w:rsidRPr="009A6D55">
              <w:rPr>
                <w:rFonts w:asciiTheme="majorHAnsi" w:hAnsiTheme="majorHAnsi" w:cstheme="majorHAnsi"/>
                <w:sz w:val="18"/>
                <w:szCs w:val="18"/>
              </w:rPr>
              <w:t>Identify, m</w:t>
            </w:r>
            <w:r>
              <w:rPr>
                <w:rFonts w:asciiTheme="majorHAnsi" w:hAnsiTheme="majorHAnsi" w:cstheme="majorHAnsi"/>
                <w:sz w:val="18"/>
                <w:szCs w:val="18"/>
              </w:rPr>
              <w:t xml:space="preserve">aterials, wood, plastic, glass, </w:t>
            </w:r>
            <w:r w:rsidRPr="009A6D55">
              <w:rPr>
                <w:rFonts w:asciiTheme="majorHAnsi" w:hAnsiTheme="majorHAnsi" w:cstheme="majorHAnsi"/>
                <w:sz w:val="18"/>
                <w:szCs w:val="18"/>
              </w:rPr>
              <w:t>metal, rock, brick, paper, cardboard, uses,</w:t>
            </w:r>
            <w:r>
              <w:rPr>
                <w:rFonts w:asciiTheme="majorHAnsi" w:hAnsiTheme="majorHAnsi" w:cstheme="majorHAnsi"/>
                <w:sz w:val="18"/>
                <w:szCs w:val="18"/>
              </w:rPr>
              <w:t xml:space="preserve"> u</w:t>
            </w:r>
            <w:r w:rsidRPr="009A6D55">
              <w:rPr>
                <w:rFonts w:asciiTheme="majorHAnsi" w:hAnsiTheme="majorHAnsi" w:cstheme="majorHAnsi"/>
                <w:sz w:val="18"/>
                <w:szCs w:val="18"/>
              </w:rPr>
              <w:t>s</w:t>
            </w:r>
            <w:r>
              <w:rPr>
                <w:rFonts w:asciiTheme="majorHAnsi" w:hAnsiTheme="majorHAnsi" w:cstheme="majorHAnsi"/>
                <w:sz w:val="18"/>
                <w:szCs w:val="18"/>
              </w:rPr>
              <w:t xml:space="preserve">ed </w:t>
            </w:r>
            <w:r w:rsidRPr="00CF3100">
              <w:rPr>
                <w:rFonts w:asciiTheme="majorHAnsi" w:hAnsiTheme="majorHAnsi" w:cstheme="majorHAnsi"/>
                <w:sz w:val="18"/>
                <w:szCs w:val="18"/>
              </w:rPr>
              <w:t>Observa</w:t>
            </w:r>
            <w:r>
              <w:rPr>
                <w:rFonts w:asciiTheme="majorHAnsi" w:hAnsiTheme="majorHAnsi" w:cstheme="majorHAnsi"/>
                <w:sz w:val="18"/>
                <w:szCs w:val="18"/>
              </w:rPr>
              <w:t xml:space="preserve">tions, record, classify, group, </w:t>
            </w:r>
            <w:r w:rsidRPr="00CF3100">
              <w:rPr>
                <w:rFonts w:asciiTheme="majorHAnsi" w:hAnsiTheme="majorHAnsi" w:cstheme="majorHAnsi"/>
                <w:sz w:val="18"/>
                <w:szCs w:val="18"/>
              </w:rPr>
              <w:t>similar, safe, unusual</w:t>
            </w:r>
          </w:p>
          <w:p w14:paraId="063182A9" w14:textId="1F458A3A" w:rsidR="008273C1" w:rsidRDefault="008273C1" w:rsidP="00CF3100">
            <w:pPr>
              <w:rPr>
                <w:rFonts w:asciiTheme="majorHAnsi" w:hAnsiTheme="majorHAnsi" w:cstheme="majorHAnsi"/>
                <w:sz w:val="18"/>
                <w:szCs w:val="18"/>
              </w:rPr>
            </w:pPr>
            <w:r w:rsidRPr="00CF3100">
              <w:rPr>
                <w:rFonts w:asciiTheme="majorHAnsi" w:hAnsiTheme="majorHAnsi" w:cstheme="majorHAnsi"/>
                <w:sz w:val="18"/>
                <w:szCs w:val="18"/>
              </w:rPr>
              <w:t>Compare, sui</w:t>
            </w:r>
            <w:r>
              <w:rPr>
                <w:rFonts w:asciiTheme="majorHAnsi" w:hAnsiTheme="majorHAnsi" w:cstheme="majorHAnsi"/>
                <w:sz w:val="18"/>
                <w:szCs w:val="18"/>
              </w:rPr>
              <w:t xml:space="preserve">tability, suitable, unsuitable, </w:t>
            </w:r>
            <w:r w:rsidRPr="00CF3100">
              <w:rPr>
                <w:rFonts w:asciiTheme="majorHAnsi" w:hAnsiTheme="majorHAnsi" w:cstheme="majorHAnsi"/>
                <w:sz w:val="18"/>
                <w:szCs w:val="18"/>
              </w:rPr>
              <w:t>purpose.</w:t>
            </w:r>
          </w:p>
          <w:p w14:paraId="4A282D1E" w14:textId="36B8F211" w:rsidR="008273C1" w:rsidRPr="00EE651F" w:rsidRDefault="008273C1" w:rsidP="00CF3100">
            <w:pPr>
              <w:rPr>
                <w:rFonts w:asciiTheme="majorHAnsi" w:hAnsiTheme="majorHAnsi" w:cstheme="majorHAnsi"/>
                <w:sz w:val="18"/>
                <w:szCs w:val="18"/>
              </w:rPr>
            </w:pPr>
            <w:r w:rsidRPr="004A4BB8">
              <w:rPr>
                <w:noProof/>
                <w:sz w:val="18"/>
                <w:lang w:eastAsia="en-GB"/>
                <w14:ligatures w14:val="none"/>
              </w:rPr>
              <w:t xml:space="preserve">Properties – hard, soft, stretchy, stiff, shiny, dull, rough, smooth, bendy, not bendy, absorbent, not absorbent, waterproof, not waterproof, transparent, opaque. </w:t>
            </w:r>
          </w:p>
        </w:tc>
        <w:tc>
          <w:tcPr>
            <w:tcW w:w="2493" w:type="dxa"/>
          </w:tcPr>
          <w:p w14:paraId="58D802F5" w14:textId="09268E8D" w:rsidR="008273C1" w:rsidRPr="00EE651F" w:rsidRDefault="003B28F4" w:rsidP="003B28F4">
            <w:pPr>
              <w:rPr>
                <w:rFonts w:asciiTheme="majorHAnsi" w:hAnsiTheme="majorHAnsi" w:cstheme="majorHAnsi"/>
                <w:sz w:val="18"/>
                <w:szCs w:val="18"/>
              </w:rPr>
            </w:pPr>
            <w:r w:rsidRPr="003B28F4">
              <w:rPr>
                <w:rFonts w:asciiTheme="majorHAnsi" w:hAnsiTheme="majorHAnsi" w:cstheme="majorHAnsi"/>
                <w:sz w:val="18"/>
                <w:szCs w:val="18"/>
              </w:rPr>
              <w:t>Change</w:t>
            </w:r>
            <w:r>
              <w:rPr>
                <w:rFonts w:asciiTheme="majorHAnsi" w:hAnsiTheme="majorHAnsi" w:cstheme="majorHAnsi"/>
                <w:sz w:val="18"/>
                <w:szCs w:val="18"/>
              </w:rPr>
              <w:t xml:space="preserve">, squashing, bending, twisting, </w:t>
            </w:r>
            <w:r w:rsidRPr="003B28F4">
              <w:rPr>
                <w:rFonts w:asciiTheme="majorHAnsi" w:hAnsiTheme="majorHAnsi" w:cstheme="majorHAnsi"/>
                <w:sz w:val="18"/>
                <w:szCs w:val="18"/>
              </w:rPr>
              <w:t>stretching, squash, bend, twist, stretch.</w:t>
            </w:r>
          </w:p>
        </w:tc>
        <w:tc>
          <w:tcPr>
            <w:tcW w:w="2321" w:type="dxa"/>
          </w:tcPr>
          <w:p w14:paraId="0B12DAF4" w14:textId="27A1E1C5" w:rsidR="008273C1" w:rsidRPr="00EE651F" w:rsidRDefault="003B28F4" w:rsidP="003B28F4">
            <w:pPr>
              <w:rPr>
                <w:rFonts w:asciiTheme="majorHAnsi" w:hAnsiTheme="majorHAnsi" w:cstheme="majorHAnsi"/>
                <w:sz w:val="18"/>
                <w:szCs w:val="18"/>
              </w:rPr>
            </w:pPr>
            <w:r w:rsidRPr="003B28F4">
              <w:rPr>
                <w:rFonts w:asciiTheme="majorHAnsi" w:hAnsiTheme="majorHAnsi" w:cstheme="majorHAnsi"/>
                <w:sz w:val="18"/>
                <w:szCs w:val="18"/>
              </w:rPr>
              <w:t>Recycle, recycl</w:t>
            </w:r>
            <w:r>
              <w:rPr>
                <w:rFonts w:asciiTheme="majorHAnsi" w:hAnsiTheme="majorHAnsi" w:cstheme="majorHAnsi"/>
                <w:sz w:val="18"/>
                <w:szCs w:val="18"/>
              </w:rPr>
              <w:t xml:space="preserve">ing, reuse, biodegradable, </w:t>
            </w:r>
            <w:r w:rsidRPr="003B28F4">
              <w:rPr>
                <w:rFonts w:asciiTheme="majorHAnsi" w:hAnsiTheme="majorHAnsi" w:cstheme="majorHAnsi"/>
                <w:sz w:val="18"/>
                <w:szCs w:val="18"/>
              </w:rPr>
              <w:t xml:space="preserve">environment, </w:t>
            </w:r>
            <w:r>
              <w:rPr>
                <w:rFonts w:asciiTheme="majorHAnsi" w:hAnsiTheme="majorHAnsi" w:cstheme="majorHAnsi"/>
                <w:sz w:val="18"/>
                <w:szCs w:val="18"/>
              </w:rPr>
              <w:t xml:space="preserve">landfill site, recycling depot, </w:t>
            </w:r>
            <w:r w:rsidRPr="003B28F4">
              <w:rPr>
                <w:rFonts w:asciiTheme="majorHAnsi" w:hAnsiTheme="majorHAnsi" w:cstheme="majorHAnsi"/>
                <w:sz w:val="18"/>
                <w:szCs w:val="18"/>
              </w:rPr>
              <w:t xml:space="preserve">shredded, </w:t>
            </w:r>
            <w:r>
              <w:rPr>
                <w:rFonts w:asciiTheme="majorHAnsi" w:hAnsiTheme="majorHAnsi" w:cstheme="majorHAnsi"/>
                <w:sz w:val="18"/>
                <w:szCs w:val="18"/>
              </w:rPr>
              <w:t xml:space="preserve">melted, pellets, raw materials, </w:t>
            </w:r>
            <w:r w:rsidRPr="003B28F4">
              <w:rPr>
                <w:rFonts w:asciiTheme="majorHAnsi" w:hAnsiTheme="majorHAnsi" w:cstheme="majorHAnsi"/>
                <w:sz w:val="18"/>
                <w:szCs w:val="18"/>
              </w:rPr>
              <w:t>greenhouse gases.</w:t>
            </w:r>
          </w:p>
        </w:tc>
        <w:tc>
          <w:tcPr>
            <w:tcW w:w="2507" w:type="dxa"/>
          </w:tcPr>
          <w:p w14:paraId="2665EB28" w14:textId="65BFD31D" w:rsidR="008273C1" w:rsidRPr="00EE651F" w:rsidRDefault="008273C1" w:rsidP="00FD4A2F">
            <w:pPr>
              <w:rPr>
                <w:rFonts w:asciiTheme="majorHAnsi" w:hAnsiTheme="majorHAnsi" w:cstheme="majorHAnsi"/>
                <w:sz w:val="18"/>
                <w:szCs w:val="18"/>
              </w:rPr>
            </w:pPr>
          </w:p>
        </w:tc>
      </w:tr>
    </w:tbl>
    <w:p w14:paraId="19C10099" w14:textId="77777777" w:rsidR="00DC4643" w:rsidRPr="00EE651F" w:rsidRDefault="00DC4643">
      <w:pPr>
        <w:rPr>
          <w:rFonts w:asciiTheme="majorHAnsi" w:hAnsiTheme="majorHAnsi" w:cstheme="majorHAnsi"/>
          <w:sz w:val="18"/>
          <w:szCs w:val="18"/>
        </w:rPr>
      </w:pPr>
    </w:p>
    <w:sectPr w:rsidR="00DC4643" w:rsidRPr="00EE651F" w:rsidSect="00DF094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779C3"/>
    <w:multiLevelType w:val="multilevel"/>
    <w:tmpl w:val="07B29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431C71"/>
    <w:multiLevelType w:val="multilevel"/>
    <w:tmpl w:val="BF246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1F3568"/>
    <w:multiLevelType w:val="multilevel"/>
    <w:tmpl w:val="3F528B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C21AC3"/>
    <w:multiLevelType w:val="hybridMultilevel"/>
    <w:tmpl w:val="4336F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C22869"/>
    <w:multiLevelType w:val="hybridMultilevel"/>
    <w:tmpl w:val="4A5CFA28"/>
    <w:lvl w:ilvl="0" w:tplc="B48044D8">
      <w:numFmt w:val="bullet"/>
      <w:lvlText w:val="-"/>
      <w:lvlJc w:val="left"/>
      <w:pPr>
        <w:ind w:left="761" w:hanging="360"/>
      </w:pPr>
      <w:rPr>
        <w:rFonts w:ascii="Calibri Light" w:eastAsiaTheme="minorHAnsi" w:hAnsi="Calibri Light" w:cs="Calibri Light" w:hint="default"/>
      </w:rPr>
    </w:lvl>
    <w:lvl w:ilvl="1" w:tplc="08090003" w:tentative="1">
      <w:start w:val="1"/>
      <w:numFmt w:val="bullet"/>
      <w:lvlText w:val="o"/>
      <w:lvlJc w:val="left"/>
      <w:pPr>
        <w:ind w:left="1481" w:hanging="360"/>
      </w:pPr>
      <w:rPr>
        <w:rFonts w:ascii="Courier New" w:hAnsi="Courier New" w:cs="Courier New" w:hint="default"/>
      </w:rPr>
    </w:lvl>
    <w:lvl w:ilvl="2" w:tplc="08090005" w:tentative="1">
      <w:start w:val="1"/>
      <w:numFmt w:val="bullet"/>
      <w:lvlText w:val=""/>
      <w:lvlJc w:val="left"/>
      <w:pPr>
        <w:ind w:left="2201" w:hanging="360"/>
      </w:pPr>
      <w:rPr>
        <w:rFonts w:ascii="Wingdings" w:hAnsi="Wingdings" w:hint="default"/>
      </w:rPr>
    </w:lvl>
    <w:lvl w:ilvl="3" w:tplc="08090001" w:tentative="1">
      <w:start w:val="1"/>
      <w:numFmt w:val="bullet"/>
      <w:lvlText w:val=""/>
      <w:lvlJc w:val="left"/>
      <w:pPr>
        <w:ind w:left="2921" w:hanging="360"/>
      </w:pPr>
      <w:rPr>
        <w:rFonts w:ascii="Symbol" w:hAnsi="Symbol" w:hint="default"/>
      </w:rPr>
    </w:lvl>
    <w:lvl w:ilvl="4" w:tplc="08090003" w:tentative="1">
      <w:start w:val="1"/>
      <w:numFmt w:val="bullet"/>
      <w:lvlText w:val="o"/>
      <w:lvlJc w:val="left"/>
      <w:pPr>
        <w:ind w:left="3641" w:hanging="360"/>
      </w:pPr>
      <w:rPr>
        <w:rFonts w:ascii="Courier New" w:hAnsi="Courier New" w:cs="Courier New" w:hint="default"/>
      </w:rPr>
    </w:lvl>
    <w:lvl w:ilvl="5" w:tplc="08090005" w:tentative="1">
      <w:start w:val="1"/>
      <w:numFmt w:val="bullet"/>
      <w:lvlText w:val=""/>
      <w:lvlJc w:val="left"/>
      <w:pPr>
        <w:ind w:left="4361" w:hanging="360"/>
      </w:pPr>
      <w:rPr>
        <w:rFonts w:ascii="Wingdings" w:hAnsi="Wingdings" w:hint="default"/>
      </w:rPr>
    </w:lvl>
    <w:lvl w:ilvl="6" w:tplc="08090001" w:tentative="1">
      <w:start w:val="1"/>
      <w:numFmt w:val="bullet"/>
      <w:lvlText w:val=""/>
      <w:lvlJc w:val="left"/>
      <w:pPr>
        <w:ind w:left="5081" w:hanging="360"/>
      </w:pPr>
      <w:rPr>
        <w:rFonts w:ascii="Symbol" w:hAnsi="Symbol" w:hint="default"/>
      </w:rPr>
    </w:lvl>
    <w:lvl w:ilvl="7" w:tplc="08090003" w:tentative="1">
      <w:start w:val="1"/>
      <w:numFmt w:val="bullet"/>
      <w:lvlText w:val="o"/>
      <w:lvlJc w:val="left"/>
      <w:pPr>
        <w:ind w:left="5801" w:hanging="360"/>
      </w:pPr>
      <w:rPr>
        <w:rFonts w:ascii="Courier New" w:hAnsi="Courier New" w:cs="Courier New" w:hint="default"/>
      </w:rPr>
    </w:lvl>
    <w:lvl w:ilvl="8" w:tplc="08090005" w:tentative="1">
      <w:start w:val="1"/>
      <w:numFmt w:val="bullet"/>
      <w:lvlText w:val=""/>
      <w:lvlJc w:val="left"/>
      <w:pPr>
        <w:ind w:left="6521" w:hanging="360"/>
      </w:pPr>
      <w:rPr>
        <w:rFonts w:ascii="Wingdings" w:hAnsi="Wingdings" w:hint="default"/>
      </w:rPr>
    </w:lvl>
  </w:abstractNum>
  <w:abstractNum w:abstractNumId="5" w15:restartNumberingAfterBreak="0">
    <w:nsid w:val="2A0D7C38"/>
    <w:multiLevelType w:val="hybridMultilevel"/>
    <w:tmpl w:val="9AC2925E"/>
    <w:lvl w:ilvl="0" w:tplc="B48044D8">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2F4121"/>
    <w:multiLevelType w:val="hybridMultilevel"/>
    <w:tmpl w:val="A9129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532F36"/>
    <w:multiLevelType w:val="multilevel"/>
    <w:tmpl w:val="BA4ED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D354DC9"/>
    <w:multiLevelType w:val="multilevel"/>
    <w:tmpl w:val="B6E4F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7B53EB"/>
    <w:multiLevelType w:val="multilevel"/>
    <w:tmpl w:val="381E4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14B712E"/>
    <w:multiLevelType w:val="hybridMultilevel"/>
    <w:tmpl w:val="8D103934"/>
    <w:lvl w:ilvl="0" w:tplc="F82414D4">
      <w:start w:val="1"/>
      <w:numFmt w:val="bullet"/>
      <w:lvlText w:val="•"/>
      <w:lvlJc w:val="left"/>
      <w:pPr>
        <w:tabs>
          <w:tab w:val="num" w:pos="720"/>
        </w:tabs>
        <w:ind w:left="720" w:hanging="360"/>
      </w:pPr>
      <w:rPr>
        <w:rFonts w:ascii="Arial" w:hAnsi="Arial" w:hint="default"/>
      </w:rPr>
    </w:lvl>
    <w:lvl w:ilvl="1" w:tplc="7BA25518" w:tentative="1">
      <w:start w:val="1"/>
      <w:numFmt w:val="bullet"/>
      <w:lvlText w:val="•"/>
      <w:lvlJc w:val="left"/>
      <w:pPr>
        <w:tabs>
          <w:tab w:val="num" w:pos="1440"/>
        </w:tabs>
        <w:ind w:left="1440" w:hanging="360"/>
      </w:pPr>
      <w:rPr>
        <w:rFonts w:ascii="Arial" w:hAnsi="Arial" w:hint="default"/>
      </w:rPr>
    </w:lvl>
    <w:lvl w:ilvl="2" w:tplc="06540A00" w:tentative="1">
      <w:start w:val="1"/>
      <w:numFmt w:val="bullet"/>
      <w:lvlText w:val="•"/>
      <w:lvlJc w:val="left"/>
      <w:pPr>
        <w:tabs>
          <w:tab w:val="num" w:pos="2160"/>
        </w:tabs>
        <w:ind w:left="2160" w:hanging="360"/>
      </w:pPr>
      <w:rPr>
        <w:rFonts w:ascii="Arial" w:hAnsi="Arial" w:hint="default"/>
      </w:rPr>
    </w:lvl>
    <w:lvl w:ilvl="3" w:tplc="DD84B104" w:tentative="1">
      <w:start w:val="1"/>
      <w:numFmt w:val="bullet"/>
      <w:lvlText w:val="•"/>
      <w:lvlJc w:val="left"/>
      <w:pPr>
        <w:tabs>
          <w:tab w:val="num" w:pos="2880"/>
        </w:tabs>
        <w:ind w:left="2880" w:hanging="360"/>
      </w:pPr>
      <w:rPr>
        <w:rFonts w:ascii="Arial" w:hAnsi="Arial" w:hint="default"/>
      </w:rPr>
    </w:lvl>
    <w:lvl w:ilvl="4" w:tplc="52948350" w:tentative="1">
      <w:start w:val="1"/>
      <w:numFmt w:val="bullet"/>
      <w:lvlText w:val="•"/>
      <w:lvlJc w:val="left"/>
      <w:pPr>
        <w:tabs>
          <w:tab w:val="num" w:pos="3600"/>
        </w:tabs>
        <w:ind w:left="3600" w:hanging="360"/>
      </w:pPr>
      <w:rPr>
        <w:rFonts w:ascii="Arial" w:hAnsi="Arial" w:hint="default"/>
      </w:rPr>
    </w:lvl>
    <w:lvl w:ilvl="5" w:tplc="24ECE040" w:tentative="1">
      <w:start w:val="1"/>
      <w:numFmt w:val="bullet"/>
      <w:lvlText w:val="•"/>
      <w:lvlJc w:val="left"/>
      <w:pPr>
        <w:tabs>
          <w:tab w:val="num" w:pos="4320"/>
        </w:tabs>
        <w:ind w:left="4320" w:hanging="360"/>
      </w:pPr>
      <w:rPr>
        <w:rFonts w:ascii="Arial" w:hAnsi="Arial" w:hint="default"/>
      </w:rPr>
    </w:lvl>
    <w:lvl w:ilvl="6" w:tplc="76B44152" w:tentative="1">
      <w:start w:val="1"/>
      <w:numFmt w:val="bullet"/>
      <w:lvlText w:val="•"/>
      <w:lvlJc w:val="left"/>
      <w:pPr>
        <w:tabs>
          <w:tab w:val="num" w:pos="5040"/>
        </w:tabs>
        <w:ind w:left="5040" w:hanging="360"/>
      </w:pPr>
      <w:rPr>
        <w:rFonts w:ascii="Arial" w:hAnsi="Arial" w:hint="default"/>
      </w:rPr>
    </w:lvl>
    <w:lvl w:ilvl="7" w:tplc="35FEB132" w:tentative="1">
      <w:start w:val="1"/>
      <w:numFmt w:val="bullet"/>
      <w:lvlText w:val="•"/>
      <w:lvlJc w:val="left"/>
      <w:pPr>
        <w:tabs>
          <w:tab w:val="num" w:pos="5760"/>
        </w:tabs>
        <w:ind w:left="5760" w:hanging="360"/>
      </w:pPr>
      <w:rPr>
        <w:rFonts w:ascii="Arial" w:hAnsi="Arial" w:hint="default"/>
      </w:rPr>
    </w:lvl>
    <w:lvl w:ilvl="8" w:tplc="6E8212E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3C73908"/>
    <w:multiLevelType w:val="hybridMultilevel"/>
    <w:tmpl w:val="110069A6"/>
    <w:lvl w:ilvl="0" w:tplc="08090001">
      <w:start w:val="1"/>
      <w:numFmt w:val="bullet"/>
      <w:lvlText w:val=""/>
      <w:lvlJc w:val="left"/>
      <w:pPr>
        <w:ind w:left="720" w:hanging="360"/>
      </w:pPr>
      <w:rPr>
        <w:rFonts w:ascii="Symbol" w:hAnsi="Symbol" w:hint="default"/>
      </w:rPr>
    </w:lvl>
    <w:lvl w:ilvl="1" w:tplc="83A83B9A">
      <w:numFmt w:val="bullet"/>
      <w:lvlText w:val=""/>
      <w:lvlJc w:val="left"/>
      <w:pPr>
        <w:ind w:left="1440" w:hanging="360"/>
      </w:pPr>
      <w:rPr>
        <w:rFonts w:ascii="Symbol" w:eastAsiaTheme="minorHAnsi" w:hAnsi="Symbol"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A25DF7"/>
    <w:multiLevelType w:val="multilevel"/>
    <w:tmpl w:val="49CC9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992DD5"/>
    <w:multiLevelType w:val="hybridMultilevel"/>
    <w:tmpl w:val="92309DE6"/>
    <w:lvl w:ilvl="0" w:tplc="B48044D8">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4916D9"/>
    <w:multiLevelType w:val="hybridMultilevel"/>
    <w:tmpl w:val="92E87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480F72"/>
    <w:multiLevelType w:val="hybridMultilevel"/>
    <w:tmpl w:val="32EA858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5D375E93"/>
    <w:multiLevelType w:val="hybridMultilevel"/>
    <w:tmpl w:val="14A8B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AA27AC"/>
    <w:multiLevelType w:val="hybridMultilevel"/>
    <w:tmpl w:val="4314C6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DE95CDE"/>
    <w:multiLevelType w:val="hybridMultilevel"/>
    <w:tmpl w:val="DA08F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CA6E3F"/>
    <w:multiLevelType w:val="multilevel"/>
    <w:tmpl w:val="86423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6A5E93"/>
    <w:multiLevelType w:val="hybridMultilevel"/>
    <w:tmpl w:val="01F44502"/>
    <w:lvl w:ilvl="0" w:tplc="B48044D8">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9"/>
  </w:num>
  <w:num w:numId="4">
    <w:abstractNumId w:val="0"/>
  </w:num>
  <w:num w:numId="5">
    <w:abstractNumId w:val="1"/>
  </w:num>
  <w:num w:numId="6">
    <w:abstractNumId w:val="13"/>
  </w:num>
  <w:num w:numId="7">
    <w:abstractNumId w:val="20"/>
  </w:num>
  <w:num w:numId="8">
    <w:abstractNumId w:val="4"/>
  </w:num>
  <w:num w:numId="9">
    <w:abstractNumId w:val="5"/>
  </w:num>
  <w:num w:numId="10">
    <w:abstractNumId w:val="18"/>
  </w:num>
  <w:num w:numId="11">
    <w:abstractNumId w:val="3"/>
  </w:num>
  <w:num w:numId="12">
    <w:abstractNumId w:val="16"/>
  </w:num>
  <w:num w:numId="13">
    <w:abstractNumId w:val="14"/>
  </w:num>
  <w:num w:numId="14">
    <w:abstractNumId w:val="11"/>
  </w:num>
  <w:num w:numId="15">
    <w:abstractNumId w:val="15"/>
  </w:num>
  <w:num w:numId="16">
    <w:abstractNumId w:val="17"/>
  </w:num>
  <w:num w:numId="17">
    <w:abstractNumId w:val="19"/>
  </w:num>
  <w:num w:numId="18">
    <w:abstractNumId w:val="12"/>
  </w:num>
  <w:num w:numId="19">
    <w:abstractNumId w:val="8"/>
  </w:num>
  <w:num w:numId="20">
    <w:abstractNumId w:val="10"/>
  </w:num>
  <w:num w:numId="21">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94A"/>
    <w:rsid w:val="00024917"/>
    <w:rsid w:val="00034209"/>
    <w:rsid w:val="00060976"/>
    <w:rsid w:val="000616B0"/>
    <w:rsid w:val="000E4558"/>
    <w:rsid w:val="000F5E3E"/>
    <w:rsid w:val="000F6B64"/>
    <w:rsid w:val="0010533A"/>
    <w:rsid w:val="00111D99"/>
    <w:rsid w:val="001302E9"/>
    <w:rsid w:val="001738D2"/>
    <w:rsid w:val="001C6297"/>
    <w:rsid w:val="001C6D9E"/>
    <w:rsid w:val="001E3D7C"/>
    <w:rsid w:val="001F0B8F"/>
    <w:rsid w:val="001F3D90"/>
    <w:rsid w:val="001F43A4"/>
    <w:rsid w:val="002116EC"/>
    <w:rsid w:val="00236834"/>
    <w:rsid w:val="00254608"/>
    <w:rsid w:val="002625CA"/>
    <w:rsid w:val="00267302"/>
    <w:rsid w:val="00274105"/>
    <w:rsid w:val="0028296E"/>
    <w:rsid w:val="002A4A07"/>
    <w:rsid w:val="002B1E0A"/>
    <w:rsid w:val="002E795E"/>
    <w:rsid w:val="002E7E2D"/>
    <w:rsid w:val="00311876"/>
    <w:rsid w:val="00320880"/>
    <w:rsid w:val="0033472D"/>
    <w:rsid w:val="00345C45"/>
    <w:rsid w:val="00352EAA"/>
    <w:rsid w:val="0036635C"/>
    <w:rsid w:val="00370A73"/>
    <w:rsid w:val="003907A4"/>
    <w:rsid w:val="003B28F4"/>
    <w:rsid w:val="003B5CBB"/>
    <w:rsid w:val="003C512B"/>
    <w:rsid w:val="003D27E4"/>
    <w:rsid w:val="003F38E2"/>
    <w:rsid w:val="00401959"/>
    <w:rsid w:val="00417F62"/>
    <w:rsid w:val="00433317"/>
    <w:rsid w:val="00443456"/>
    <w:rsid w:val="004553D8"/>
    <w:rsid w:val="004649F5"/>
    <w:rsid w:val="00476FAC"/>
    <w:rsid w:val="004A3238"/>
    <w:rsid w:val="004A4BB8"/>
    <w:rsid w:val="004A4E06"/>
    <w:rsid w:val="004A618A"/>
    <w:rsid w:val="0054401B"/>
    <w:rsid w:val="00554AC3"/>
    <w:rsid w:val="00564E2C"/>
    <w:rsid w:val="005C0567"/>
    <w:rsid w:val="005D4E67"/>
    <w:rsid w:val="005E63E3"/>
    <w:rsid w:val="005F4FC8"/>
    <w:rsid w:val="00626C02"/>
    <w:rsid w:val="00627B24"/>
    <w:rsid w:val="00632235"/>
    <w:rsid w:val="00637F68"/>
    <w:rsid w:val="00642C95"/>
    <w:rsid w:val="006576B7"/>
    <w:rsid w:val="00672A19"/>
    <w:rsid w:val="006B2DF0"/>
    <w:rsid w:val="006B4DC2"/>
    <w:rsid w:val="006E7779"/>
    <w:rsid w:val="007203F7"/>
    <w:rsid w:val="007273AE"/>
    <w:rsid w:val="00735C4F"/>
    <w:rsid w:val="007551C2"/>
    <w:rsid w:val="0076556F"/>
    <w:rsid w:val="007E3EB3"/>
    <w:rsid w:val="007E6779"/>
    <w:rsid w:val="007F7BA0"/>
    <w:rsid w:val="007F7DBE"/>
    <w:rsid w:val="00802574"/>
    <w:rsid w:val="00813CC8"/>
    <w:rsid w:val="00820AB0"/>
    <w:rsid w:val="008273C1"/>
    <w:rsid w:val="00827B51"/>
    <w:rsid w:val="0083624B"/>
    <w:rsid w:val="0086122A"/>
    <w:rsid w:val="00883DDB"/>
    <w:rsid w:val="00894F6D"/>
    <w:rsid w:val="00897ADE"/>
    <w:rsid w:val="00897C6D"/>
    <w:rsid w:val="008F1377"/>
    <w:rsid w:val="008F4E74"/>
    <w:rsid w:val="0092431E"/>
    <w:rsid w:val="009868E0"/>
    <w:rsid w:val="009A6D55"/>
    <w:rsid w:val="009C1112"/>
    <w:rsid w:val="009C2AC5"/>
    <w:rsid w:val="009D06DB"/>
    <w:rsid w:val="00A141A7"/>
    <w:rsid w:val="00A61CA6"/>
    <w:rsid w:val="00A66324"/>
    <w:rsid w:val="00A70C37"/>
    <w:rsid w:val="00A75CA3"/>
    <w:rsid w:val="00AA6A92"/>
    <w:rsid w:val="00AE1A34"/>
    <w:rsid w:val="00AF489A"/>
    <w:rsid w:val="00B32D5A"/>
    <w:rsid w:val="00B57A30"/>
    <w:rsid w:val="00C07933"/>
    <w:rsid w:val="00C347C9"/>
    <w:rsid w:val="00C5387C"/>
    <w:rsid w:val="00C625E1"/>
    <w:rsid w:val="00C63D82"/>
    <w:rsid w:val="00C84E06"/>
    <w:rsid w:val="00CA0841"/>
    <w:rsid w:val="00CD4A26"/>
    <w:rsid w:val="00CE3186"/>
    <w:rsid w:val="00CF3100"/>
    <w:rsid w:val="00D03EC6"/>
    <w:rsid w:val="00D10988"/>
    <w:rsid w:val="00D14C02"/>
    <w:rsid w:val="00D22D19"/>
    <w:rsid w:val="00D5407E"/>
    <w:rsid w:val="00D601A0"/>
    <w:rsid w:val="00D941C1"/>
    <w:rsid w:val="00DA13ED"/>
    <w:rsid w:val="00DB7DAB"/>
    <w:rsid w:val="00DC4643"/>
    <w:rsid w:val="00DC49DA"/>
    <w:rsid w:val="00DE3106"/>
    <w:rsid w:val="00DF094A"/>
    <w:rsid w:val="00E002F4"/>
    <w:rsid w:val="00E40A4C"/>
    <w:rsid w:val="00E963B8"/>
    <w:rsid w:val="00EB13AA"/>
    <w:rsid w:val="00EC45FF"/>
    <w:rsid w:val="00EC7434"/>
    <w:rsid w:val="00EE651F"/>
    <w:rsid w:val="00EF22F8"/>
    <w:rsid w:val="00F40B21"/>
    <w:rsid w:val="00F9056C"/>
    <w:rsid w:val="00F96A6F"/>
    <w:rsid w:val="00FA1897"/>
    <w:rsid w:val="00FB1094"/>
    <w:rsid w:val="00FD4A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CC4EB8"/>
  <w15:chartTrackingRefBased/>
  <w15:docId w15:val="{0D6E8FDF-DCA7-41A7-9224-F5F59C9E2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094A"/>
    <w:pPr>
      <w:spacing w:after="0" w:line="240" w:lineRule="auto"/>
    </w:pPr>
    <w:rPr>
      <w:kern w:val="2"/>
      <w:sz w:val="24"/>
      <w:szCs w:val="24"/>
      <w14:ligatures w14:val="standardContextual"/>
    </w:rPr>
  </w:style>
  <w:style w:type="paragraph" w:styleId="Heading3">
    <w:name w:val="heading 3"/>
    <w:basedOn w:val="Normal"/>
    <w:link w:val="Heading3Char"/>
    <w:uiPriority w:val="9"/>
    <w:qFormat/>
    <w:rsid w:val="00311876"/>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next w:val="Normal"/>
    <w:link w:val="Heading4Char"/>
    <w:uiPriority w:val="9"/>
    <w:semiHidden/>
    <w:unhideWhenUsed/>
    <w:qFormat/>
    <w:rsid w:val="0002491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F094A"/>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F094A"/>
    <w:pPr>
      <w:ind w:left="720"/>
      <w:contextualSpacing/>
    </w:pPr>
  </w:style>
  <w:style w:type="character" w:styleId="Strong">
    <w:name w:val="Strong"/>
    <w:basedOn w:val="DefaultParagraphFont"/>
    <w:uiPriority w:val="22"/>
    <w:qFormat/>
    <w:rsid w:val="00DF094A"/>
    <w:rPr>
      <w:b/>
      <w:bCs/>
    </w:rPr>
  </w:style>
  <w:style w:type="paragraph" w:styleId="NormalWeb">
    <w:name w:val="Normal (Web)"/>
    <w:basedOn w:val="Normal"/>
    <w:uiPriority w:val="99"/>
    <w:unhideWhenUsed/>
    <w:rsid w:val="00D03EC6"/>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3Char">
    <w:name w:val="Heading 3 Char"/>
    <w:basedOn w:val="DefaultParagraphFont"/>
    <w:link w:val="Heading3"/>
    <w:uiPriority w:val="9"/>
    <w:rsid w:val="00311876"/>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semiHidden/>
    <w:rsid w:val="00024917"/>
    <w:rPr>
      <w:rFonts w:asciiTheme="majorHAnsi" w:eastAsiaTheme="majorEastAsia" w:hAnsiTheme="majorHAnsi" w:cstheme="majorBidi"/>
      <w:i/>
      <w:iCs/>
      <w:color w:val="2F5496" w:themeColor="accent1" w:themeShade="BF"/>
      <w:kern w:val="2"/>
      <w:sz w:val="24"/>
      <w:szCs w:val="24"/>
      <w14:ligatures w14:val="standardContextual"/>
    </w:rPr>
  </w:style>
  <w:style w:type="paragraph" w:customStyle="1" w:styleId="TableParagraph">
    <w:name w:val="Table Paragraph"/>
    <w:basedOn w:val="Normal"/>
    <w:uiPriority w:val="1"/>
    <w:qFormat/>
    <w:rsid w:val="00034209"/>
    <w:pPr>
      <w:widowControl w:val="0"/>
      <w:autoSpaceDE w:val="0"/>
      <w:autoSpaceDN w:val="0"/>
      <w:ind w:left="111"/>
    </w:pPr>
    <w:rPr>
      <w:rFonts w:ascii="Carlito" w:eastAsia="Carlito" w:hAnsi="Carlito" w:cs="Carlito"/>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06278">
      <w:bodyDiv w:val="1"/>
      <w:marLeft w:val="0"/>
      <w:marRight w:val="0"/>
      <w:marTop w:val="0"/>
      <w:marBottom w:val="0"/>
      <w:divBdr>
        <w:top w:val="none" w:sz="0" w:space="0" w:color="auto"/>
        <w:left w:val="none" w:sz="0" w:space="0" w:color="auto"/>
        <w:bottom w:val="none" w:sz="0" w:space="0" w:color="auto"/>
        <w:right w:val="none" w:sz="0" w:space="0" w:color="auto"/>
      </w:divBdr>
    </w:div>
    <w:div w:id="43676073">
      <w:bodyDiv w:val="1"/>
      <w:marLeft w:val="0"/>
      <w:marRight w:val="0"/>
      <w:marTop w:val="0"/>
      <w:marBottom w:val="0"/>
      <w:divBdr>
        <w:top w:val="none" w:sz="0" w:space="0" w:color="auto"/>
        <w:left w:val="none" w:sz="0" w:space="0" w:color="auto"/>
        <w:bottom w:val="none" w:sz="0" w:space="0" w:color="auto"/>
        <w:right w:val="none" w:sz="0" w:space="0" w:color="auto"/>
      </w:divBdr>
    </w:div>
    <w:div w:id="47536897">
      <w:bodyDiv w:val="1"/>
      <w:marLeft w:val="0"/>
      <w:marRight w:val="0"/>
      <w:marTop w:val="0"/>
      <w:marBottom w:val="0"/>
      <w:divBdr>
        <w:top w:val="none" w:sz="0" w:space="0" w:color="auto"/>
        <w:left w:val="none" w:sz="0" w:space="0" w:color="auto"/>
        <w:bottom w:val="none" w:sz="0" w:space="0" w:color="auto"/>
        <w:right w:val="none" w:sz="0" w:space="0" w:color="auto"/>
      </w:divBdr>
    </w:div>
    <w:div w:id="63337669">
      <w:bodyDiv w:val="1"/>
      <w:marLeft w:val="0"/>
      <w:marRight w:val="0"/>
      <w:marTop w:val="0"/>
      <w:marBottom w:val="0"/>
      <w:divBdr>
        <w:top w:val="none" w:sz="0" w:space="0" w:color="auto"/>
        <w:left w:val="none" w:sz="0" w:space="0" w:color="auto"/>
        <w:bottom w:val="none" w:sz="0" w:space="0" w:color="auto"/>
        <w:right w:val="none" w:sz="0" w:space="0" w:color="auto"/>
      </w:divBdr>
    </w:div>
    <w:div w:id="116413811">
      <w:bodyDiv w:val="1"/>
      <w:marLeft w:val="0"/>
      <w:marRight w:val="0"/>
      <w:marTop w:val="0"/>
      <w:marBottom w:val="0"/>
      <w:divBdr>
        <w:top w:val="none" w:sz="0" w:space="0" w:color="auto"/>
        <w:left w:val="none" w:sz="0" w:space="0" w:color="auto"/>
        <w:bottom w:val="none" w:sz="0" w:space="0" w:color="auto"/>
        <w:right w:val="none" w:sz="0" w:space="0" w:color="auto"/>
      </w:divBdr>
    </w:div>
    <w:div w:id="118887530">
      <w:bodyDiv w:val="1"/>
      <w:marLeft w:val="0"/>
      <w:marRight w:val="0"/>
      <w:marTop w:val="0"/>
      <w:marBottom w:val="0"/>
      <w:divBdr>
        <w:top w:val="none" w:sz="0" w:space="0" w:color="auto"/>
        <w:left w:val="none" w:sz="0" w:space="0" w:color="auto"/>
        <w:bottom w:val="none" w:sz="0" w:space="0" w:color="auto"/>
        <w:right w:val="none" w:sz="0" w:space="0" w:color="auto"/>
      </w:divBdr>
    </w:div>
    <w:div w:id="124665432">
      <w:bodyDiv w:val="1"/>
      <w:marLeft w:val="0"/>
      <w:marRight w:val="0"/>
      <w:marTop w:val="0"/>
      <w:marBottom w:val="0"/>
      <w:divBdr>
        <w:top w:val="none" w:sz="0" w:space="0" w:color="auto"/>
        <w:left w:val="none" w:sz="0" w:space="0" w:color="auto"/>
        <w:bottom w:val="none" w:sz="0" w:space="0" w:color="auto"/>
        <w:right w:val="none" w:sz="0" w:space="0" w:color="auto"/>
      </w:divBdr>
    </w:div>
    <w:div w:id="145048248">
      <w:bodyDiv w:val="1"/>
      <w:marLeft w:val="0"/>
      <w:marRight w:val="0"/>
      <w:marTop w:val="0"/>
      <w:marBottom w:val="0"/>
      <w:divBdr>
        <w:top w:val="none" w:sz="0" w:space="0" w:color="auto"/>
        <w:left w:val="none" w:sz="0" w:space="0" w:color="auto"/>
        <w:bottom w:val="none" w:sz="0" w:space="0" w:color="auto"/>
        <w:right w:val="none" w:sz="0" w:space="0" w:color="auto"/>
      </w:divBdr>
    </w:div>
    <w:div w:id="203490130">
      <w:bodyDiv w:val="1"/>
      <w:marLeft w:val="0"/>
      <w:marRight w:val="0"/>
      <w:marTop w:val="0"/>
      <w:marBottom w:val="0"/>
      <w:divBdr>
        <w:top w:val="none" w:sz="0" w:space="0" w:color="auto"/>
        <w:left w:val="none" w:sz="0" w:space="0" w:color="auto"/>
        <w:bottom w:val="none" w:sz="0" w:space="0" w:color="auto"/>
        <w:right w:val="none" w:sz="0" w:space="0" w:color="auto"/>
      </w:divBdr>
    </w:div>
    <w:div w:id="209651685">
      <w:bodyDiv w:val="1"/>
      <w:marLeft w:val="0"/>
      <w:marRight w:val="0"/>
      <w:marTop w:val="0"/>
      <w:marBottom w:val="0"/>
      <w:divBdr>
        <w:top w:val="none" w:sz="0" w:space="0" w:color="auto"/>
        <w:left w:val="none" w:sz="0" w:space="0" w:color="auto"/>
        <w:bottom w:val="none" w:sz="0" w:space="0" w:color="auto"/>
        <w:right w:val="none" w:sz="0" w:space="0" w:color="auto"/>
      </w:divBdr>
    </w:div>
    <w:div w:id="225343909">
      <w:bodyDiv w:val="1"/>
      <w:marLeft w:val="0"/>
      <w:marRight w:val="0"/>
      <w:marTop w:val="0"/>
      <w:marBottom w:val="0"/>
      <w:divBdr>
        <w:top w:val="none" w:sz="0" w:space="0" w:color="auto"/>
        <w:left w:val="none" w:sz="0" w:space="0" w:color="auto"/>
        <w:bottom w:val="none" w:sz="0" w:space="0" w:color="auto"/>
        <w:right w:val="none" w:sz="0" w:space="0" w:color="auto"/>
      </w:divBdr>
    </w:div>
    <w:div w:id="232353373">
      <w:bodyDiv w:val="1"/>
      <w:marLeft w:val="0"/>
      <w:marRight w:val="0"/>
      <w:marTop w:val="0"/>
      <w:marBottom w:val="0"/>
      <w:divBdr>
        <w:top w:val="none" w:sz="0" w:space="0" w:color="auto"/>
        <w:left w:val="none" w:sz="0" w:space="0" w:color="auto"/>
        <w:bottom w:val="none" w:sz="0" w:space="0" w:color="auto"/>
        <w:right w:val="none" w:sz="0" w:space="0" w:color="auto"/>
      </w:divBdr>
    </w:div>
    <w:div w:id="244464296">
      <w:bodyDiv w:val="1"/>
      <w:marLeft w:val="0"/>
      <w:marRight w:val="0"/>
      <w:marTop w:val="0"/>
      <w:marBottom w:val="0"/>
      <w:divBdr>
        <w:top w:val="none" w:sz="0" w:space="0" w:color="auto"/>
        <w:left w:val="none" w:sz="0" w:space="0" w:color="auto"/>
        <w:bottom w:val="none" w:sz="0" w:space="0" w:color="auto"/>
        <w:right w:val="none" w:sz="0" w:space="0" w:color="auto"/>
      </w:divBdr>
    </w:div>
    <w:div w:id="245110536">
      <w:bodyDiv w:val="1"/>
      <w:marLeft w:val="0"/>
      <w:marRight w:val="0"/>
      <w:marTop w:val="0"/>
      <w:marBottom w:val="0"/>
      <w:divBdr>
        <w:top w:val="none" w:sz="0" w:space="0" w:color="auto"/>
        <w:left w:val="none" w:sz="0" w:space="0" w:color="auto"/>
        <w:bottom w:val="none" w:sz="0" w:space="0" w:color="auto"/>
        <w:right w:val="none" w:sz="0" w:space="0" w:color="auto"/>
      </w:divBdr>
    </w:div>
    <w:div w:id="247349441">
      <w:bodyDiv w:val="1"/>
      <w:marLeft w:val="0"/>
      <w:marRight w:val="0"/>
      <w:marTop w:val="0"/>
      <w:marBottom w:val="0"/>
      <w:divBdr>
        <w:top w:val="none" w:sz="0" w:space="0" w:color="auto"/>
        <w:left w:val="none" w:sz="0" w:space="0" w:color="auto"/>
        <w:bottom w:val="none" w:sz="0" w:space="0" w:color="auto"/>
        <w:right w:val="none" w:sz="0" w:space="0" w:color="auto"/>
      </w:divBdr>
    </w:div>
    <w:div w:id="264583311">
      <w:bodyDiv w:val="1"/>
      <w:marLeft w:val="0"/>
      <w:marRight w:val="0"/>
      <w:marTop w:val="0"/>
      <w:marBottom w:val="0"/>
      <w:divBdr>
        <w:top w:val="none" w:sz="0" w:space="0" w:color="auto"/>
        <w:left w:val="none" w:sz="0" w:space="0" w:color="auto"/>
        <w:bottom w:val="none" w:sz="0" w:space="0" w:color="auto"/>
        <w:right w:val="none" w:sz="0" w:space="0" w:color="auto"/>
      </w:divBdr>
    </w:div>
    <w:div w:id="322247118">
      <w:bodyDiv w:val="1"/>
      <w:marLeft w:val="0"/>
      <w:marRight w:val="0"/>
      <w:marTop w:val="0"/>
      <w:marBottom w:val="0"/>
      <w:divBdr>
        <w:top w:val="none" w:sz="0" w:space="0" w:color="auto"/>
        <w:left w:val="none" w:sz="0" w:space="0" w:color="auto"/>
        <w:bottom w:val="none" w:sz="0" w:space="0" w:color="auto"/>
        <w:right w:val="none" w:sz="0" w:space="0" w:color="auto"/>
      </w:divBdr>
    </w:div>
    <w:div w:id="336661380">
      <w:bodyDiv w:val="1"/>
      <w:marLeft w:val="0"/>
      <w:marRight w:val="0"/>
      <w:marTop w:val="0"/>
      <w:marBottom w:val="0"/>
      <w:divBdr>
        <w:top w:val="none" w:sz="0" w:space="0" w:color="auto"/>
        <w:left w:val="none" w:sz="0" w:space="0" w:color="auto"/>
        <w:bottom w:val="none" w:sz="0" w:space="0" w:color="auto"/>
        <w:right w:val="none" w:sz="0" w:space="0" w:color="auto"/>
      </w:divBdr>
    </w:div>
    <w:div w:id="352541393">
      <w:bodyDiv w:val="1"/>
      <w:marLeft w:val="0"/>
      <w:marRight w:val="0"/>
      <w:marTop w:val="0"/>
      <w:marBottom w:val="0"/>
      <w:divBdr>
        <w:top w:val="none" w:sz="0" w:space="0" w:color="auto"/>
        <w:left w:val="none" w:sz="0" w:space="0" w:color="auto"/>
        <w:bottom w:val="none" w:sz="0" w:space="0" w:color="auto"/>
        <w:right w:val="none" w:sz="0" w:space="0" w:color="auto"/>
      </w:divBdr>
    </w:div>
    <w:div w:id="355237501">
      <w:bodyDiv w:val="1"/>
      <w:marLeft w:val="0"/>
      <w:marRight w:val="0"/>
      <w:marTop w:val="0"/>
      <w:marBottom w:val="0"/>
      <w:divBdr>
        <w:top w:val="none" w:sz="0" w:space="0" w:color="auto"/>
        <w:left w:val="none" w:sz="0" w:space="0" w:color="auto"/>
        <w:bottom w:val="none" w:sz="0" w:space="0" w:color="auto"/>
        <w:right w:val="none" w:sz="0" w:space="0" w:color="auto"/>
      </w:divBdr>
    </w:div>
    <w:div w:id="367879450">
      <w:bodyDiv w:val="1"/>
      <w:marLeft w:val="0"/>
      <w:marRight w:val="0"/>
      <w:marTop w:val="0"/>
      <w:marBottom w:val="0"/>
      <w:divBdr>
        <w:top w:val="none" w:sz="0" w:space="0" w:color="auto"/>
        <w:left w:val="none" w:sz="0" w:space="0" w:color="auto"/>
        <w:bottom w:val="none" w:sz="0" w:space="0" w:color="auto"/>
        <w:right w:val="none" w:sz="0" w:space="0" w:color="auto"/>
      </w:divBdr>
    </w:div>
    <w:div w:id="407963040">
      <w:bodyDiv w:val="1"/>
      <w:marLeft w:val="0"/>
      <w:marRight w:val="0"/>
      <w:marTop w:val="0"/>
      <w:marBottom w:val="0"/>
      <w:divBdr>
        <w:top w:val="none" w:sz="0" w:space="0" w:color="auto"/>
        <w:left w:val="none" w:sz="0" w:space="0" w:color="auto"/>
        <w:bottom w:val="none" w:sz="0" w:space="0" w:color="auto"/>
        <w:right w:val="none" w:sz="0" w:space="0" w:color="auto"/>
      </w:divBdr>
    </w:div>
    <w:div w:id="411706347">
      <w:bodyDiv w:val="1"/>
      <w:marLeft w:val="0"/>
      <w:marRight w:val="0"/>
      <w:marTop w:val="0"/>
      <w:marBottom w:val="0"/>
      <w:divBdr>
        <w:top w:val="none" w:sz="0" w:space="0" w:color="auto"/>
        <w:left w:val="none" w:sz="0" w:space="0" w:color="auto"/>
        <w:bottom w:val="none" w:sz="0" w:space="0" w:color="auto"/>
        <w:right w:val="none" w:sz="0" w:space="0" w:color="auto"/>
      </w:divBdr>
    </w:div>
    <w:div w:id="412161966">
      <w:bodyDiv w:val="1"/>
      <w:marLeft w:val="0"/>
      <w:marRight w:val="0"/>
      <w:marTop w:val="0"/>
      <w:marBottom w:val="0"/>
      <w:divBdr>
        <w:top w:val="none" w:sz="0" w:space="0" w:color="auto"/>
        <w:left w:val="none" w:sz="0" w:space="0" w:color="auto"/>
        <w:bottom w:val="none" w:sz="0" w:space="0" w:color="auto"/>
        <w:right w:val="none" w:sz="0" w:space="0" w:color="auto"/>
      </w:divBdr>
    </w:div>
    <w:div w:id="426998579">
      <w:bodyDiv w:val="1"/>
      <w:marLeft w:val="0"/>
      <w:marRight w:val="0"/>
      <w:marTop w:val="0"/>
      <w:marBottom w:val="0"/>
      <w:divBdr>
        <w:top w:val="none" w:sz="0" w:space="0" w:color="auto"/>
        <w:left w:val="none" w:sz="0" w:space="0" w:color="auto"/>
        <w:bottom w:val="none" w:sz="0" w:space="0" w:color="auto"/>
        <w:right w:val="none" w:sz="0" w:space="0" w:color="auto"/>
      </w:divBdr>
    </w:div>
    <w:div w:id="428426363">
      <w:bodyDiv w:val="1"/>
      <w:marLeft w:val="0"/>
      <w:marRight w:val="0"/>
      <w:marTop w:val="0"/>
      <w:marBottom w:val="0"/>
      <w:divBdr>
        <w:top w:val="none" w:sz="0" w:space="0" w:color="auto"/>
        <w:left w:val="none" w:sz="0" w:space="0" w:color="auto"/>
        <w:bottom w:val="none" w:sz="0" w:space="0" w:color="auto"/>
        <w:right w:val="none" w:sz="0" w:space="0" w:color="auto"/>
      </w:divBdr>
    </w:div>
    <w:div w:id="445123263">
      <w:bodyDiv w:val="1"/>
      <w:marLeft w:val="0"/>
      <w:marRight w:val="0"/>
      <w:marTop w:val="0"/>
      <w:marBottom w:val="0"/>
      <w:divBdr>
        <w:top w:val="none" w:sz="0" w:space="0" w:color="auto"/>
        <w:left w:val="none" w:sz="0" w:space="0" w:color="auto"/>
        <w:bottom w:val="none" w:sz="0" w:space="0" w:color="auto"/>
        <w:right w:val="none" w:sz="0" w:space="0" w:color="auto"/>
      </w:divBdr>
    </w:div>
    <w:div w:id="462650594">
      <w:bodyDiv w:val="1"/>
      <w:marLeft w:val="0"/>
      <w:marRight w:val="0"/>
      <w:marTop w:val="0"/>
      <w:marBottom w:val="0"/>
      <w:divBdr>
        <w:top w:val="none" w:sz="0" w:space="0" w:color="auto"/>
        <w:left w:val="none" w:sz="0" w:space="0" w:color="auto"/>
        <w:bottom w:val="none" w:sz="0" w:space="0" w:color="auto"/>
        <w:right w:val="none" w:sz="0" w:space="0" w:color="auto"/>
      </w:divBdr>
    </w:div>
    <w:div w:id="500512318">
      <w:bodyDiv w:val="1"/>
      <w:marLeft w:val="0"/>
      <w:marRight w:val="0"/>
      <w:marTop w:val="0"/>
      <w:marBottom w:val="0"/>
      <w:divBdr>
        <w:top w:val="none" w:sz="0" w:space="0" w:color="auto"/>
        <w:left w:val="none" w:sz="0" w:space="0" w:color="auto"/>
        <w:bottom w:val="none" w:sz="0" w:space="0" w:color="auto"/>
        <w:right w:val="none" w:sz="0" w:space="0" w:color="auto"/>
      </w:divBdr>
    </w:div>
    <w:div w:id="504318750">
      <w:bodyDiv w:val="1"/>
      <w:marLeft w:val="0"/>
      <w:marRight w:val="0"/>
      <w:marTop w:val="0"/>
      <w:marBottom w:val="0"/>
      <w:divBdr>
        <w:top w:val="none" w:sz="0" w:space="0" w:color="auto"/>
        <w:left w:val="none" w:sz="0" w:space="0" w:color="auto"/>
        <w:bottom w:val="none" w:sz="0" w:space="0" w:color="auto"/>
        <w:right w:val="none" w:sz="0" w:space="0" w:color="auto"/>
      </w:divBdr>
    </w:div>
    <w:div w:id="554388217">
      <w:bodyDiv w:val="1"/>
      <w:marLeft w:val="0"/>
      <w:marRight w:val="0"/>
      <w:marTop w:val="0"/>
      <w:marBottom w:val="0"/>
      <w:divBdr>
        <w:top w:val="none" w:sz="0" w:space="0" w:color="auto"/>
        <w:left w:val="none" w:sz="0" w:space="0" w:color="auto"/>
        <w:bottom w:val="none" w:sz="0" w:space="0" w:color="auto"/>
        <w:right w:val="none" w:sz="0" w:space="0" w:color="auto"/>
      </w:divBdr>
    </w:div>
    <w:div w:id="556479624">
      <w:bodyDiv w:val="1"/>
      <w:marLeft w:val="0"/>
      <w:marRight w:val="0"/>
      <w:marTop w:val="0"/>
      <w:marBottom w:val="0"/>
      <w:divBdr>
        <w:top w:val="none" w:sz="0" w:space="0" w:color="auto"/>
        <w:left w:val="none" w:sz="0" w:space="0" w:color="auto"/>
        <w:bottom w:val="none" w:sz="0" w:space="0" w:color="auto"/>
        <w:right w:val="none" w:sz="0" w:space="0" w:color="auto"/>
      </w:divBdr>
    </w:div>
    <w:div w:id="583225706">
      <w:bodyDiv w:val="1"/>
      <w:marLeft w:val="0"/>
      <w:marRight w:val="0"/>
      <w:marTop w:val="0"/>
      <w:marBottom w:val="0"/>
      <w:divBdr>
        <w:top w:val="none" w:sz="0" w:space="0" w:color="auto"/>
        <w:left w:val="none" w:sz="0" w:space="0" w:color="auto"/>
        <w:bottom w:val="none" w:sz="0" w:space="0" w:color="auto"/>
        <w:right w:val="none" w:sz="0" w:space="0" w:color="auto"/>
      </w:divBdr>
    </w:div>
    <w:div w:id="597178800">
      <w:bodyDiv w:val="1"/>
      <w:marLeft w:val="0"/>
      <w:marRight w:val="0"/>
      <w:marTop w:val="0"/>
      <w:marBottom w:val="0"/>
      <w:divBdr>
        <w:top w:val="none" w:sz="0" w:space="0" w:color="auto"/>
        <w:left w:val="none" w:sz="0" w:space="0" w:color="auto"/>
        <w:bottom w:val="none" w:sz="0" w:space="0" w:color="auto"/>
        <w:right w:val="none" w:sz="0" w:space="0" w:color="auto"/>
      </w:divBdr>
    </w:div>
    <w:div w:id="610863604">
      <w:bodyDiv w:val="1"/>
      <w:marLeft w:val="0"/>
      <w:marRight w:val="0"/>
      <w:marTop w:val="0"/>
      <w:marBottom w:val="0"/>
      <w:divBdr>
        <w:top w:val="none" w:sz="0" w:space="0" w:color="auto"/>
        <w:left w:val="none" w:sz="0" w:space="0" w:color="auto"/>
        <w:bottom w:val="none" w:sz="0" w:space="0" w:color="auto"/>
        <w:right w:val="none" w:sz="0" w:space="0" w:color="auto"/>
      </w:divBdr>
    </w:div>
    <w:div w:id="614481549">
      <w:bodyDiv w:val="1"/>
      <w:marLeft w:val="0"/>
      <w:marRight w:val="0"/>
      <w:marTop w:val="0"/>
      <w:marBottom w:val="0"/>
      <w:divBdr>
        <w:top w:val="none" w:sz="0" w:space="0" w:color="auto"/>
        <w:left w:val="none" w:sz="0" w:space="0" w:color="auto"/>
        <w:bottom w:val="none" w:sz="0" w:space="0" w:color="auto"/>
        <w:right w:val="none" w:sz="0" w:space="0" w:color="auto"/>
      </w:divBdr>
    </w:div>
    <w:div w:id="635258195">
      <w:bodyDiv w:val="1"/>
      <w:marLeft w:val="0"/>
      <w:marRight w:val="0"/>
      <w:marTop w:val="0"/>
      <w:marBottom w:val="0"/>
      <w:divBdr>
        <w:top w:val="none" w:sz="0" w:space="0" w:color="auto"/>
        <w:left w:val="none" w:sz="0" w:space="0" w:color="auto"/>
        <w:bottom w:val="none" w:sz="0" w:space="0" w:color="auto"/>
        <w:right w:val="none" w:sz="0" w:space="0" w:color="auto"/>
      </w:divBdr>
    </w:div>
    <w:div w:id="637339568">
      <w:bodyDiv w:val="1"/>
      <w:marLeft w:val="0"/>
      <w:marRight w:val="0"/>
      <w:marTop w:val="0"/>
      <w:marBottom w:val="0"/>
      <w:divBdr>
        <w:top w:val="none" w:sz="0" w:space="0" w:color="auto"/>
        <w:left w:val="none" w:sz="0" w:space="0" w:color="auto"/>
        <w:bottom w:val="none" w:sz="0" w:space="0" w:color="auto"/>
        <w:right w:val="none" w:sz="0" w:space="0" w:color="auto"/>
      </w:divBdr>
    </w:div>
    <w:div w:id="646394700">
      <w:bodyDiv w:val="1"/>
      <w:marLeft w:val="0"/>
      <w:marRight w:val="0"/>
      <w:marTop w:val="0"/>
      <w:marBottom w:val="0"/>
      <w:divBdr>
        <w:top w:val="none" w:sz="0" w:space="0" w:color="auto"/>
        <w:left w:val="none" w:sz="0" w:space="0" w:color="auto"/>
        <w:bottom w:val="none" w:sz="0" w:space="0" w:color="auto"/>
        <w:right w:val="none" w:sz="0" w:space="0" w:color="auto"/>
      </w:divBdr>
    </w:div>
    <w:div w:id="664626144">
      <w:bodyDiv w:val="1"/>
      <w:marLeft w:val="0"/>
      <w:marRight w:val="0"/>
      <w:marTop w:val="0"/>
      <w:marBottom w:val="0"/>
      <w:divBdr>
        <w:top w:val="none" w:sz="0" w:space="0" w:color="auto"/>
        <w:left w:val="none" w:sz="0" w:space="0" w:color="auto"/>
        <w:bottom w:val="none" w:sz="0" w:space="0" w:color="auto"/>
        <w:right w:val="none" w:sz="0" w:space="0" w:color="auto"/>
      </w:divBdr>
    </w:div>
    <w:div w:id="675033247">
      <w:bodyDiv w:val="1"/>
      <w:marLeft w:val="0"/>
      <w:marRight w:val="0"/>
      <w:marTop w:val="0"/>
      <w:marBottom w:val="0"/>
      <w:divBdr>
        <w:top w:val="none" w:sz="0" w:space="0" w:color="auto"/>
        <w:left w:val="none" w:sz="0" w:space="0" w:color="auto"/>
        <w:bottom w:val="none" w:sz="0" w:space="0" w:color="auto"/>
        <w:right w:val="none" w:sz="0" w:space="0" w:color="auto"/>
      </w:divBdr>
    </w:div>
    <w:div w:id="681081322">
      <w:bodyDiv w:val="1"/>
      <w:marLeft w:val="0"/>
      <w:marRight w:val="0"/>
      <w:marTop w:val="0"/>
      <w:marBottom w:val="0"/>
      <w:divBdr>
        <w:top w:val="none" w:sz="0" w:space="0" w:color="auto"/>
        <w:left w:val="none" w:sz="0" w:space="0" w:color="auto"/>
        <w:bottom w:val="none" w:sz="0" w:space="0" w:color="auto"/>
        <w:right w:val="none" w:sz="0" w:space="0" w:color="auto"/>
      </w:divBdr>
    </w:div>
    <w:div w:id="702368658">
      <w:bodyDiv w:val="1"/>
      <w:marLeft w:val="0"/>
      <w:marRight w:val="0"/>
      <w:marTop w:val="0"/>
      <w:marBottom w:val="0"/>
      <w:divBdr>
        <w:top w:val="none" w:sz="0" w:space="0" w:color="auto"/>
        <w:left w:val="none" w:sz="0" w:space="0" w:color="auto"/>
        <w:bottom w:val="none" w:sz="0" w:space="0" w:color="auto"/>
        <w:right w:val="none" w:sz="0" w:space="0" w:color="auto"/>
      </w:divBdr>
    </w:div>
    <w:div w:id="726492964">
      <w:bodyDiv w:val="1"/>
      <w:marLeft w:val="0"/>
      <w:marRight w:val="0"/>
      <w:marTop w:val="0"/>
      <w:marBottom w:val="0"/>
      <w:divBdr>
        <w:top w:val="none" w:sz="0" w:space="0" w:color="auto"/>
        <w:left w:val="none" w:sz="0" w:space="0" w:color="auto"/>
        <w:bottom w:val="none" w:sz="0" w:space="0" w:color="auto"/>
        <w:right w:val="none" w:sz="0" w:space="0" w:color="auto"/>
      </w:divBdr>
    </w:div>
    <w:div w:id="762646721">
      <w:bodyDiv w:val="1"/>
      <w:marLeft w:val="0"/>
      <w:marRight w:val="0"/>
      <w:marTop w:val="0"/>
      <w:marBottom w:val="0"/>
      <w:divBdr>
        <w:top w:val="none" w:sz="0" w:space="0" w:color="auto"/>
        <w:left w:val="none" w:sz="0" w:space="0" w:color="auto"/>
        <w:bottom w:val="none" w:sz="0" w:space="0" w:color="auto"/>
        <w:right w:val="none" w:sz="0" w:space="0" w:color="auto"/>
      </w:divBdr>
    </w:div>
    <w:div w:id="776413877">
      <w:bodyDiv w:val="1"/>
      <w:marLeft w:val="0"/>
      <w:marRight w:val="0"/>
      <w:marTop w:val="0"/>
      <w:marBottom w:val="0"/>
      <w:divBdr>
        <w:top w:val="none" w:sz="0" w:space="0" w:color="auto"/>
        <w:left w:val="none" w:sz="0" w:space="0" w:color="auto"/>
        <w:bottom w:val="none" w:sz="0" w:space="0" w:color="auto"/>
        <w:right w:val="none" w:sz="0" w:space="0" w:color="auto"/>
      </w:divBdr>
    </w:div>
    <w:div w:id="779102413">
      <w:bodyDiv w:val="1"/>
      <w:marLeft w:val="0"/>
      <w:marRight w:val="0"/>
      <w:marTop w:val="0"/>
      <w:marBottom w:val="0"/>
      <w:divBdr>
        <w:top w:val="none" w:sz="0" w:space="0" w:color="auto"/>
        <w:left w:val="none" w:sz="0" w:space="0" w:color="auto"/>
        <w:bottom w:val="none" w:sz="0" w:space="0" w:color="auto"/>
        <w:right w:val="none" w:sz="0" w:space="0" w:color="auto"/>
      </w:divBdr>
      <w:divsChild>
        <w:div w:id="1519917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9053377">
      <w:bodyDiv w:val="1"/>
      <w:marLeft w:val="0"/>
      <w:marRight w:val="0"/>
      <w:marTop w:val="0"/>
      <w:marBottom w:val="0"/>
      <w:divBdr>
        <w:top w:val="none" w:sz="0" w:space="0" w:color="auto"/>
        <w:left w:val="none" w:sz="0" w:space="0" w:color="auto"/>
        <w:bottom w:val="none" w:sz="0" w:space="0" w:color="auto"/>
        <w:right w:val="none" w:sz="0" w:space="0" w:color="auto"/>
      </w:divBdr>
    </w:div>
    <w:div w:id="841161863">
      <w:bodyDiv w:val="1"/>
      <w:marLeft w:val="0"/>
      <w:marRight w:val="0"/>
      <w:marTop w:val="0"/>
      <w:marBottom w:val="0"/>
      <w:divBdr>
        <w:top w:val="none" w:sz="0" w:space="0" w:color="auto"/>
        <w:left w:val="none" w:sz="0" w:space="0" w:color="auto"/>
        <w:bottom w:val="none" w:sz="0" w:space="0" w:color="auto"/>
        <w:right w:val="none" w:sz="0" w:space="0" w:color="auto"/>
      </w:divBdr>
    </w:div>
    <w:div w:id="857236214">
      <w:bodyDiv w:val="1"/>
      <w:marLeft w:val="0"/>
      <w:marRight w:val="0"/>
      <w:marTop w:val="0"/>
      <w:marBottom w:val="0"/>
      <w:divBdr>
        <w:top w:val="none" w:sz="0" w:space="0" w:color="auto"/>
        <w:left w:val="none" w:sz="0" w:space="0" w:color="auto"/>
        <w:bottom w:val="none" w:sz="0" w:space="0" w:color="auto"/>
        <w:right w:val="none" w:sz="0" w:space="0" w:color="auto"/>
      </w:divBdr>
    </w:div>
    <w:div w:id="872426178">
      <w:bodyDiv w:val="1"/>
      <w:marLeft w:val="0"/>
      <w:marRight w:val="0"/>
      <w:marTop w:val="0"/>
      <w:marBottom w:val="0"/>
      <w:divBdr>
        <w:top w:val="none" w:sz="0" w:space="0" w:color="auto"/>
        <w:left w:val="none" w:sz="0" w:space="0" w:color="auto"/>
        <w:bottom w:val="none" w:sz="0" w:space="0" w:color="auto"/>
        <w:right w:val="none" w:sz="0" w:space="0" w:color="auto"/>
      </w:divBdr>
    </w:div>
    <w:div w:id="874461941">
      <w:bodyDiv w:val="1"/>
      <w:marLeft w:val="0"/>
      <w:marRight w:val="0"/>
      <w:marTop w:val="0"/>
      <w:marBottom w:val="0"/>
      <w:divBdr>
        <w:top w:val="none" w:sz="0" w:space="0" w:color="auto"/>
        <w:left w:val="none" w:sz="0" w:space="0" w:color="auto"/>
        <w:bottom w:val="none" w:sz="0" w:space="0" w:color="auto"/>
        <w:right w:val="none" w:sz="0" w:space="0" w:color="auto"/>
      </w:divBdr>
    </w:div>
    <w:div w:id="879322164">
      <w:bodyDiv w:val="1"/>
      <w:marLeft w:val="0"/>
      <w:marRight w:val="0"/>
      <w:marTop w:val="0"/>
      <w:marBottom w:val="0"/>
      <w:divBdr>
        <w:top w:val="none" w:sz="0" w:space="0" w:color="auto"/>
        <w:left w:val="none" w:sz="0" w:space="0" w:color="auto"/>
        <w:bottom w:val="none" w:sz="0" w:space="0" w:color="auto"/>
        <w:right w:val="none" w:sz="0" w:space="0" w:color="auto"/>
      </w:divBdr>
    </w:div>
    <w:div w:id="917983141">
      <w:bodyDiv w:val="1"/>
      <w:marLeft w:val="0"/>
      <w:marRight w:val="0"/>
      <w:marTop w:val="0"/>
      <w:marBottom w:val="0"/>
      <w:divBdr>
        <w:top w:val="none" w:sz="0" w:space="0" w:color="auto"/>
        <w:left w:val="none" w:sz="0" w:space="0" w:color="auto"/>
        <w:bottom w:val="none" w:sz="0" w:space="0" w:color="auto"/>
        <w:right w:val="none" w:sz="0" w:space="0" w:color="auto"/>
      </w:divBdr>
    </w:div>
    <w:div w:id="972446268">
      <w:bodyDiv w:val="1"/>
      <w:marLeft w:val="0"/>
      <w:marRight w:val="0"/>
      <w:marTop w:val="0"/>
      <w:marBottom w:val="0"/>
      <w:divBdr>
        <w:top w:val="none" w:sz="0" w:space="0" w:color="auto"/>
        <w:left w:val="none" w:sz="0" w:space="0" w:color="auto"/>
        <w:bottom w:val="none" w:sz="0" w:space="0" w:color="auto"/>
        <w:right w:val="none" w:sz="0" w:space="0" w:color="auto"/>
      </w:divBdr>
    </w:div>
    <w:div w:id="986595888">
      <w:bodyDiv w:val="1"/>
      <w:marLeft w:val="0"/>
      <w:marRight w:val="0"/>
      <w:marTop w:val="0"/>
      <w:marBottom w:val="0"/>
      <w:divBdr>
        <w:top w:val="none" w:sz="0" w:space="0" w:color="auto"/>
        <w:left w:val="none" w:sz="0" w:space="0" w:color="auto"/>
        <w:bottom w:val="none" w:sz="0" w:space="0" w:color="auto"/>
        <w:right w:val="none" w:sz="0" w:space="0" w:color="auto"/>
      </w:divBdr>
    </w:div>
    <w:div w:id="999428018">
      <w:bodyDiv w:val="1"/>
      <w:marLeft w:val="0"/>
      <w:marRight w:val="0"/>
      <w:marTop w:val="0"/>
      <w:marBottom w:val="0"/>
      <w:divBdr>
        <w:top w:val="none" w:sz="0" w:space="0" w:color="auto"/>
        <w:left w:val="none" w:sz="0" w:space="0" w:color="auto"/>
        <w:bottom w:val="none" w:sz="0" w:space="0" w:color="auto"/>
        <w:right w:val="none" w:sz="0" w:space="0" w:color="auto"/>
      </w:divBdr>
    </w:div>
    <w:div w:id="1023480396">
      <w:bodyDiv w:val="1"/>
      <w:marLeft w:val="0"/>
      <w:marRight w:val="0"/>
      <w:marTop w:val="0"/>
      <w:marBottom w:val="0"/>
      <w:divBdr>
        <w:top w:val="none" w:sz="0" w:space="0" w:color="auto"/>
        <w:left w:val="none" w:sz="0" w:space="0" w:color="auto"/>
        <w:bottom w:val="none" w:sz="0" w:space="0" w:color="auto"/>
        <w:right w:val="none" w:sz="0" w:space="0" w:color="auto"/>
      </w:divBdr>
    </w:div>
    <w:div w:id="1027679331">
      <w:bodyDiv w:val="1"/>
      <w:marLeft w:val="0"/>
      <w:marRight w:val="0"/>
      <w:marTop w:val="0"/>
      <w:marBottom w:val="0"/>
      <w:divBdr>
        <w:top w:val="none" w:sz="0" w:space="0" w:color="auto"/>
        <w:left w:val="none" w:sz="0" w:space="0" w:color="auto"/>
        <w:bottom w:val="none" w:sz="0" w:space="0" w:color="auto"/>
        <w:right w:val="none" w:sz="0" w:space="0" w:color="auto"/>
      </w:divBdr>
    </w:div>
    <w:div w:id="1065179804">
      <w:bodyDiv w:val="1"/>
      <w:marLeft w:val="0"/>
      <w:marRight w:val="0"/>
      <w:marTop w:val="0"/>
      <w:marBottom w:val="0"/>
      <w:divBdr>
        <w:top w:val="none" w:sz="0" w:space="0" w:color="auto"/>
        <w:left w:val="none" w:sz="0" w:space="0" w:color="auto"/>
        <w:bottom w:val="none" w:sz="0" w:space="0" w:color="auto"/>
        <w:right w:val="none" w:sz="0" w:space="0" w:color="auto"/>
      </w:divBdr>
    </w:div>
    <w:div w:id="1067068162">
      <w:bodyDiv w:val="1"/>
      <w:marLeft w:val="0"/>
      <w:marRight w:val="0"/>
      <w:marTop w:val="0"/>
      <w:marBottom w:val="0"/>
      <w:divBdr>
        <w:top w:val="none" w:sz="0" w:space="0" w:color="auto"/>
        <w:left w:val="none" w:sz="0" w:space="0" w:color="auto"/>
        <w:bottom w:val="none" w:sz="0" w:space="0" w:color="auto"/>
        <w:right w:val="none" w:sz="0" w:space="0" w:color="auto"/>
      </w:divBdr>
    </w:div>
    <w:div w:id="1077552973">
      <w:bodyDiv w:val="1"/>
      <w:marLeft w:val="0"/>
      <w:marRight w:val="0"/>
      <w:marTop w:val="0"/>
      <w:marBottom w:val="0"/>
      <w:divBdr>
        <w:top w:val="none" w:sz="0" w:space="0" w:color="auto"/>
        <w:left w:val="none" w:sz="0" w:space="0" w:color="auto"/>
        <w:bottom w:val="none" w:sz="0" w:space="0" w:color="auto"/>
        <w:right w:val="none" w:sz="0" w:space="0" w:color="auto"/>
      </w:divBdr>
    </w:div>
    <w:div w:id="1087724998">
      <w:bodyDiv w:val="1"/>
      <w:marLeft w:val="0"/>
      <w:marRight w:val="0"/>
      <w:marTop w:val="0"/>
      <w:marBottom w:val="0"/>
      <w:divBdr>
        <w:top w:val="none" w:sz="0" w:space="0" w:color="auto"/>
        <w:left w:val="none" w:sz="0" w:space="0" w:color="auto"/>
        <w:bottom w:val="none" w:sz="0" w:space="0" w:color="auto"/>
        <w:right w:val="none" w:sz="0" w:space="0" w:color="auto"/>
      </w:divBdr>
    </w:div>
    <w:div w:id="1154762004">
      <w:bodyDiv w:val="1"/>
      <w:marLeft w:val="0"/>
      <w:marRight w:val="0"/>
      <w:marTop w:val="0"/>
      <w:marBottom w:val="0"/>
      <w:divBdr>
        <w:top w:val="none" w:sz="0" w:space="0" w:color="auto"/>
        <w:left w:val="none" w:sz="0" w:space="0" w:color="auto"/>
        <w:bottom w:val="none" w:sz="0" w:space="0" w:color="auto"/>
        <w:right w:val="none" w:sz="0" w:space="0" w:color="auto"/>
      </w:divBdr>
    </w:div>
    <w:div w:id="1158033078">
      <w:bodyDiv w:val="1"/>
      <w:marLeft w:val="0"/>
      <w:marRight w:val="0"/>
      <w:marTop w:val="0"/>
      <w:marBottom w:val="0"/>
      <w:divBdr>
        <w:top w:val="none" w:sz="0" w:space="0" w:color="auto"/>
        <w:left w:val="none" w:sz="0" w:space="0" w:color="auto"/>
        <w:bottom w:val="none" w:sz="0" w:space="0" w:color="auto"/>
        <w:right w:val="none" w:sz="0" w:space="0" w:color="auto"/>
      </w:divBdr>
    </w:div>
    <w:div w:id="1161507186">
      <w:bodyDiv w:val="1"/>
      <w:marLeft w:val="0"/>
      <w:marRight w:val="0"/>
      <w:marTop w:val="0"/>
      <w:marBottom w:val="0"/>
      <w:divBdr>
        <w:top w:val="none" w:sz="0" w:space="0" w:color="auto"/>
        <w:left w:val="none" w:sz="0" w:space="0" w:color="auto"/>
        <w:bottom w:val="none" w:sz="0" w:space="0" w:color="auto"/>
        <w:right w:val="none" w:sz="0" w:space="0" w:color="auto"/>
      </w:divBdr>
    </w:div>
    <w:div w:id="1162157980">
      <w:bodyDiv w:val="1"/>
      <w:marLeft w:val="0"/>
      <w:marRight w:val="0"/>
      <w:marTop w:val="0"/>
      <w:marBottom w:val="0"/>
      <w:divBdr>
        <w:top w:val="none" w:sz="0" w:space="0" w:color="auto"/>
        <w:left w:val="none" w:sz="0" w:space="0" w:color="auto"/>
        <w:bottom w:val="none" w:sz="0" w:space="0" w:color="auto"/>
        <w:right w:val="none" w:sz="0" w:space="0" w:color="auto"/>
      </w:divBdr>
    </w:div>
    <w:div w:id="1180435974">
      <w:bodyDiv w:val="1"/>
      <w:marLeft w:val="0"/>
      <w:marRight w:val="0"/>
      <w:marTop w:val="0"/>
      <w:marBottom w:val="0"/>
      <w:divBdr>
        <w:top w:val="none" w:sz="0" w:space="0" w:color="auto"/>
        <w:left w:val="none" w:sz="0" w:space="0" w:color="auto"/>
        <w:bottom w:val="none" w:sz="0" w:space="0" w:color="auto"/>
        <w:right w:val="none" w:sz="0" w:space="0" w:color="auto"/>
      </w:divBdr>
    </w:div>
    <w:div w:id="1235972604">
      <w:bodyDiv w:val="1"/>
      <w:marLeft w:val="0"/>
      <w:marRight w:val="0"/>
      <w:marTop w:val="0"/>
      <w:marBottom w:val="0"/>
      <w:divBdr>
        <w:top w:val="none" w:sz="0" w:space="0" w:color="auto"/>
        <w:left w:val="none" w:sz="0" w:space="0" w:color="auto"/>
        <w:bottom w:val="none" w:sz="0" w:space="0" w:color="auto"/>
        <w:right w:val="none" w:sz="0" w:space="0" w:color="auto"/>
      </w:divBdr>
    </w:div>
    <w:div w:id="1254124390">
      <w:bodyDiv w:val="1"/>
      <w:marLeft w:val="0"/>
      <w:marRight w:val="0"/>
      <w:marTop w:val="0"/>
      <w:marBottom w:val="0"/>
      <w:divBdr>
        <w:top w:val="none" w:sz="0" w:space="0" w:color="auto"/>
        <w:left w:val="none" w:sz="0" w:space="0" w:color="auto"/>
        <w:bottom w:val="none" w:sz="0" w:space="0" w:color="auto"/>
        <w:right w:val="none" w:sz="0" w:space="0" w:color="auto"/>
      </w:divBdr>
    </w:div>
    <w:div w:id="1262225329">
      <w:bodyDiv w:val="1"/>
      <w:marLeft w:val="0"/>
      <w:marRight w:val="0"/>
      <w:marTop w:val="0"/>
      <w:marBottom w:val="0"/>
      <w:divBdr>
        <w:top w:val="none" w:sz="0" w:space="0" w:color="auto"/>
        <w:left w:val="none" w:sz="0" w:space="0" w:color="auto"/>
        <w:bottom w:val="none" w:sz="0" w:space="0" w:color="auto"/>
        <w:right w:val="none" w:sz="0" w:space="0" w:color="auto"/>
      </w:divBdr>
    </w:div>
    <w:div w:id="1300653393">
      <w:bodyDiv w:val="1"/>
      <w:marLeft w:val="0"/>
      <w:marRight w:val="0"/>
      <w:marTop w:val="0"/>
      <w:marBottom w:val="0"/>
      <w:divBdr>
        <w:top w:val="none" w:sz="0" w:space="0" w:color="auto"/>
        <w:left w:val="none" w:sz="0" w:space="0" w:color="auto"/>
        <w:bottom w:val="none" w:sz="0" w:space="0" w:color="auto"/>
        <w:right w:val="none" w:sz="0" w:space="0" w:color="auto"/>
      </w:divBdr>
    </w:div>
    <w:div w:id="1347319620">
      <w:bodyDiv w:val="1"/>
      <w:marLeft w:val="0"/>
      <w:marRight w:val="0"/>
      <w:marTop w:val="0"/>
      <w:marBottom w:val="0"/>
      <w:divBdr>
        <w:top w:val="none" w:sz="0" w:space="0" w:color="auto"/>
        <w:left w:val="none" w:sz="0" w:space="0" w:color="auto"/>
        <w:bottom w:val="none" w:sz="0" w:space="0" w:color="auto"/>
        <w:right w:val="none" w:sz="0" w:space="0" w:color="auto"/>
      </w:divBdr>
    </w:div>
    <w:div w:id="1357343301">
      <w:bodyDiv w:val="1"/>
      <w:marLeft w:val="0"/>
      <w:marRight w:val="0"/>
      <w:marTop w:val="0"/>
      <w:marBottom w:val="0"/>
      <w:divBdr>
        <w:top w:val="none" w:sz="0" w:space="0" w:color="auto"/>
        <w:left w:val="none" w:sz="0" w:space="0" w:color="auto"/>
        <w:bottom w:val="none" w:sz="0" w:space="0" w:color="auto"/>
        <w:right w:val="none" w:sz="0" w:space="0" w:color="auto"/>
      </w:divBdr>
    </w:div>
    <w:div w:id="1377654348">
      <w:bodyDiv w:val="1"/>
      <w:marLeft w:val="0"/>
      <w:marRight w:val="0"/>
      <w:marTop w:val="0"/>
      <w:marBottom w:val="0"/>
      <w:divBdr>
        <w:top w:val="none" w:sz="0" w:space="0" w:color="auto"/>
        <w:left w:val="none" w:sz="0" w:space="0" w:color="auto"/>
        <w:bottom w:val="none" w:sz="0" w:space="0" w:color="auto"/>
        <w:right w:val="none" w:sz="0" w:space="0" w:color="auto"/>
      </w:divBdr>
    </w:div>
    <w:div w:id="1388529340">
      <w:bodyDiv w:val="1"/>
      <w:marLeft w:val="0"/>
      <w:marRight w:val="0"/>
      <w:marTop w:val="0"/>
      <w:marBottom w:val="0"/>
      <w:divBdr>
        <w:top w:val="none" w:sz="0" w:space="0" w:color="auto"/>
        <w:left w:val="none" w:sz="0" w:space="0" w:color="auto"/>
        <w:bottom w:val="none" w:sz="0" w:space="0" w:color="auto"/>
        <w:right w:val="none" w:sz="0" w:space="0" w:color="auto"/>
      </w:divBdr>
    </w:div>
    <w:div w:id="1390574717">
      <w:bodyDiv w:val="1"/>
      <w:marLeft w:val="0"/>
      <w:marRight w:val="0"/>
      <w:marTop w:val="0"/>
      <w:marBottom w:val="0"/>
      <w:divBdr>
        <w:top w:val="none" w:sz="0" w:space="0" w:color="auto"/>
        <w:left w:val="none" w:sz="0" w:space="0" w:color="auto"/>
        <w:bottom w:val="none" w:sz="0" w:space="0" w:color="auto"/>
        <w:right w:val="none" w:sz="0" w:space="0" w:color="auto"/>
      </w:divBdr>
    </w:div>
    <w:div w:id="1398480110">
      <w:bodyDiv w:val="1"/>
      <w:marLeft w:val="0"/>
      <w:marRight w:val="0"/>
      <w:marTop w:val="0"/>
      <w:marBottom w:val="0"/>
      <w:divBdr>
        <w:top w:val="none" w:sz="0" w:space="0" w:color="auto"/>
        <w:left w:val="none" w:sz="0" w:space="0" w:color="auto"/>
        <w:bottom w:val="none" w:sz="0" w:space="0" w:color="auto"/>
        <w:right w:val="none" w:sz="0" w:space="0" w:color="auto"/>
      </w:divBdr>
    </w:div>
    <w:div w:id="1408452386">
      <w:bodyDiv w:val="1"/>
      <w:marLeft w:val="0"/>
      <w:marRight w:val="0"/>
      <w:marTop w:val="0"/>
      <w:marBottom w:val="0"/>
      <w:divBdr>
        <w:top w:val="none" w:sz="0" w:space="0" w:color="auto"/>
        <w:left w:val="none" w:sz="0" w:space="0" w:color="auto"/>
        <w:bottom w:val="none" w:sz="0" w:space="0" w:color="auto"/>
        <w:right w:val="none" w:sz="0" w:space="0" w:color="auto"/>
      </w:divBdr>
    </w:div>
    <w:div w:id="1442409636">
      <w:bodyDiv w:val="1"/>
      <w:marLeft w:val="0"/>
      <w:marRight w:val="0"/>
      <w:marTop w:val="0"/>
      <w:marBottom w:val="0"/>
      <w:divBdr>
        <w:top w:val="none" w:sz="0" w:space="0" w:color="auto"/>
        <w:left w:val="none" w:sz="0" w:space="0" w:color="auto"/>
        <w:bottom w:val="none" w:sz="0" w:space="0" w:color="auto"/>
        <w:right w:val="none" w:sz="0" w:space="0" w:color="auto"/>
      </w:divBdr>
    </w:div>
    <w:div w:id="1469934172">
      <w:bodyDiv w:val="1"/>
      <w:marLeft w:val="0"/>
      <w:marRight w:val="0"/>
      <w:marTop w:val="0"/>
      <w:marBottom w:val="0"/>
      <w:divBdr>
        <w:top w:val="none" w:sz="0" w:space="0" w:color="auto"/>
        <w:left w:val="none" w:sz="0" w:space="0" w:color="auto"/>
        <w:bottom w:val="none" w:sz="0" w:space="0" w:color="auto"/>
        <w:right w:val="none" w:sz="0" w:space="0" w:color="auto"/>
      </w:divBdr>
    </w:div>
    <w:div w:id="1480878316">
      <w:bodyDiv w:val="1"/>
      <w:marLeft w:val="0"/>
      <w:marRight w:val="0"/>
      <w:marTop w:val="0"/>
      <w:marBottom w:val="0"/>
      <w:divBdr>
        <w:top w:val="none" w:sz="0" w:space="0" w:color="auto"/>
        <w:left w:val="none" w:sz="0" w:space="0" w:color="auto"/>
        <w:bottom w:val="none" w:sz="0" w:space="0" w:color="auto"/>
        <w:right w:val="none" w:sz="0" w:space="0" w:color="auto"/>
      </w:divBdr>
    </w:div>
    <w:div w:id="1505437524">
      <w:bodyDiv w:val="1"/>
      <w:marLeft w:val="0"/>
      <w:marRight w:val="0"/>
      <w:marTop w:val="0"/>
      <w:marBottom w:val="0"/>
      <w:divBdr>
        <w:top w:val="none" w:sz="0" w:space="0" w:color="auto"/>
        <w:left w:val="none" w:sz="0" w:space="0" w:color="auto"/>
        <w:bottom w:val="none" w:sz="0" w:space="0" w:color="auto"/>
        <w:right w:val="none" w:sz="0" w:space="0" w:color="auto"/>
      </w:divBdr>
    </w:div>
    <w:div w:id="1524049451">
      <w:bodyDiv w:val="1"/>
      <w:marLeft w:val="0"/>
      <w:marRight w:val="0"/>
      <w:marTop w:val="0"/>
      <w:marBottom w:val="0"/>
      <w:divBdr>
        <w:top w:val="none" w:sz="0" w:space="0" w:color="auto"/>
        <w:left w:val="none" w:sz="0" w:space="0" w:color="auto"/>
        <w:bottom w:val="none" w:sz="0" w:space="0" w:color="auto"/>
        <w:right w:val="none" w:sz="0" w:space="0" w:color="auto"/>
      </w:divBdr>
    </w:div>
    <w:div w:id="1610426574">
      <w:bodyDiv w:val="1"/>
      <w:marLeft w:val="0"/>
      <w:marRight w:val="0"/>
      <w:marTop w:val="0"/>
      <w:marBottom w:val="0"/>
      <w:divBdr>
        <w:top w:val="none" w:sz="0" w:space="0" w:color="auto"/>
        <w:left w:val="none" w:sz="0" w:space="0" w:color="auto"/>
        <w:bottom w:val="none" w:sz="0" w:space="0" w:color="auto"/>
        <w:right w:val="none" w:sz="0" w:space="0" w:color="auto"/>
      </w:divBdr>
    </w:div>
    <w:div w:id="1619945962">
      <w:bodyDiv w:val="1"/>
      <w:marLeft w:val="0"/>
      <w:marRight w:val="0"/>
      <w:marTop w:val="0"/>
      <w:marBottom w:val="0"/>
      <w:divBdr>
        <w:top w:val="none" w:sz="0" w:space="0" w:color="auto"/>
        <w:left w:val="none" w:sz="0" w:space="0" w:color="auto"/>
        <w:bottom w:val="none" w:sz="0" w:space="0" w:color="auto"/>
        <w:right w:val="none" w:sz="0" w:space="0" w:color="auto"/>
      </w:divBdr>
    </w:div>
    <w:div w:id="1633364311">
      <w:bodyDiv w:val="1"/>
      <w:marLeft w:val="0"/>
      <w:marRight w:val="0"/>
      <w:marTop w:val="0"/>
      <w:marBottom w:val="0"/>
      <w:divBdr>
        <w:top w:val="none" w:sz="0" w:space="0" w:color="auto"/>
        <w:left w:val="none" w:sz="0" w:space="0" w:color="auto"/>
        <w:bottom w:val="none" w:sz="0" w:space="0" w:color="auto"/>
        <w:right w:val="none" w:sz="0" w:space="0" w:color="auto"/>
      </w:divBdr>
    </w:div>
    <w:div w:id="1646199273">
      <w:bodyDiv w:val="1"/>
      <w:marLeft w:val="0"/>
      <w:marRight w:val="0"/>
      <w:marTop w:val="0"/>
      <w:marBottom w:val="0"/>
      <w:divBdr>
        <w:top w:val="none" w:sz="0" w:space="0" w:color="auto"/>
        <w:left w:val="none" w:sz="0" w:space="0" w:color="auto"/>
        <w:bottom w:val="none" w:sz="0" w:space="0" w:color="auto"/>
        <w:right w:val="none" w:sz="0" w:space="0" w:color="auto"/>
      </w:divBdr>
    </w:div>
    <w:div w:id="1646275916">
      <w:bodyDiv w:val="1"/>
      <w:marLeft w:val="0"/>
      <w:marRight w:val="0"/>
      <w:marTop w:val="0"/>
      <w:marBottom w:val="0"/>
      <w:divBdr>
        <w:top w:val="none" w:sz="0" w:space="0" w:color="auto"/>
        <w:left w:val="none" w:sz="0" w:space="0" w:color="auto"/>
        <w:bottom w:val="none" w:sz="0" w:space="0" w:color="auto"/>
        <w:right w:val="none" w:sz="0" w:space="0" w:color="auto"/>
      </w:divBdr>
    </w:div>
    <w:div w:id="1717660043">
      <w:bodyDiv w:val="1"/>
      <w:marLeft w:val="0"/>
      <w:marRight w:val="0"/>
      <w:marTop w:val="0"/>
      <w:marBottom w:val="0"/>
      <w:divBdr>
        <w:top w:val="none" w:sz="0" w:space="0" w:color="auto"/>
        <w:left w:val="none" w:sz="0" w:space="0" w:color="auto"/>
        <w:bottom w:val="none" w:sz="0" w:space="0" w:color="auto"/>
        <w:right w:val="none" w:sz="0" w:space="0" w:color="auto"/>
      </w:divBdr>
    </w:div>
    <w:div w:id="1718816263">
      <w:bodyDiv w:val="1"/>
      <w:marLeft w:val="0"/>
      <w:marRight w:val="0"/>
      <w:marTop w:val="0"/>
      <w:marBottom w:val="0"/>
      <w:divBdr>
        <w:top w:val="none" w:sz="0" w:space="0" w:color="auto"/>
        <w:left w:val="none" w:sz="0" w:space="0" w:color="auto"/>
        <w:bottom w:val="none" w:sz="0" w:space="0" w:color="auto"/>
        <w:right w:val="none" w:sz="0" w:space="0" w:color="auto"/>
      </w:divBdr>
    </w:div>
    <w:div w:id="1722441278">
      <w:bodyDiv w:val="1"/>
      <w:marLeft w:val="0"/>
      <w:marRight w:val="0"/>
      <w:marTop w:val="0"/>
      <w:marBottom w:val="0"/>
      <w:divBdr>
        <w:top w:val="none" w:sz="0" w:space="0" w:color="auto"/>
        <w:left w:val="none" w:sz="0" w:space="0" w:color="auto"/>
        <w:bottom w:val="none" w:sz="0" w:space="0" w:color="auto"/>
        <w:right w:val="none" w:sz="0" w:space="0" w:color="auto"/>
      </w:divBdr>
    </w:div>
    <w:div w:id="1732464596">
      <w:bodyDiv w:val="1"/>
      <w:marLeft w:val="0"/>
      <w:marRight w:val="0"/>
      <w:marTop w:val="0"/>
      <w:marBottom w:val="0"/>
      <w:divBdr>
        <w:top w:val="none" w:sz="0" w:space="0" w:color="auto"/>
        <w:left w:val="none" w:sz="0" w:space="0" w:color="auto"/>
        <w:bottom w:val="none" w:sz="0" w:space="0" w:color="auto"/>
        <w:right w:val="none" w:sz="0" w:space="0" w:color="auto"/>
      </w:divBdr>
    </w:div>
    <w:div w:id="1780566462">
      <w:bodyDiv w:val="1"/>
      <w:marLeft w:val="0"/>
      <w:marRight w:val="0"/>
      <w:marTop w:val="0"/>
      <w:marBottom w:val="0"/>
      <w:divBdr>
        <w:top w:val="none" w:sz="0" w:space="0" w:color="auto"/>
        <w:left w:val="none" w:sz="0" w:space="0" w:color="auto"/>
        <w:bottom w:val="none" w:sz="0" w:space="0" w:color="auto"/>
        <w:right w:val="none" w:sz="0" w:space="0" w:color="auto"/>
      </w:divBdr>
    </w:div>
    <w:div w:id="1780685501">
      <w:bodyDiv w:val="1"/>
      <w:marLeft w:val="0"/>
      <w:marRight w:val="0"/>
      <w:marTop w:val="0"/>
      <w:marBottom w:val="0"/>
      <w:divBdr>
        <w:top w:val="none" w:sz="0" w:space="0" w:color="auto"/>
        <w:left w:val="none" w:sz="0" w:space="0" w:color="auto"/>
        <w:bottom w:val="none" w:sz="0" w:space="0" w:color="auto"/>
        <w:right w:val="none" w:sz="0" w:space="0" w:color="auto"/>
      </w:divBdr>
    </w:div>
    <w:div w:id="1791053541">
      <w:bodyDiv w:val="1"/>
      <w:marLeft w:val="0"/>
      <w:marRight w:val="0"/>
      <w:marTop w:val="0"/>
      <w:marBottom w:val="0"/>
      <w:divBdr>
        <w:top w:val="none" w:sz="0" w:space="0" w:color="auto"/>
        <w:left w:val="none" w:sz="0" w:space="0" w:color="auto"/>
        <w:bottom w:val="none" w:sz="0" w:space="0" w:color="auto"/>
        <w:right w:val="none" w:sz="0" w:space="0" w:color="auto"/>
      </w:divBdr>
      <w:divsChild>
        <w:div w:id="2138989121">
          <w:marLeft w:val="0"/>
          <w:marRight w:val="0"/>
          <w:marTop w:val="0"/>
          <w:marBottom w:val="300"/>
          <w:divBdr>
            <w:top w:val="none" w:sz="0" w:space="0" w:color="auto"/>
            <w:left w:val="none" w:sz="0" w:space="0" w:color="auto"/>
            <w:bottom w:val="none" w:sz="0" w:space="0" w:color="auto"/>
            <w:right w:val="none" w:sz="0" w:space="0" w:color="auto"/>
          </w:divBdr>
        </w:div>
      </w:divsChild>
    </w:div>
    <w:div w:id="1838154359">
      <w:bodyDiv w:val="1"/>
      <w:marLeft w:val="0"/>
      <w:marRight w:val="0"/>
      <w:marTop w:val="0"/>
      <w:marBottom w:val="0"/>
      <w:divBdr>
        <w:top w:val="none" w:sz="0" w:space="0" w:color="auto"/>
        <w:left w:val="none" w:sz="0" w:space="0" w:color="auto"/>
        <w:bottom w:val="none" w:sz="0" w:space="0" w:color="auto"/>
        <w:right w:val="none" w:sz="0" w:space="0" w:color="auto"/>
      </w:divBdr>
    </w:div>
    <w:div w:id="1865511502">
      <w:bodyDiv w:val="1"/>
      <w:marLeft w:val="0"/>
      <w:marRight w:val="0"/>
      <w:marTop w:val="0"/>
      <w:marBottom w:val="0"/>
      <w:divBdr>
        <w:top w:val="none" w:sz="0" w:space="0" w:color="auto"/>
        <w:left w:val="none" w:sz="0" w:space="0" w:color="auto"/>
        <w:bottom w:val="none" w:sz="0" w:space="0" w:color="auto"/>
        <w:right w:val="none" w:sz="0" w:space="0" w:color="auto"/>
      </w:divBdr>
    </w:div>
    <w:div w:id="1868788587">
      <w:bodyDiv w:val="1"/>
      <w:marLeft w:val="0"/>
      <w:marRight w:val="0"/>
      <w:marTop w:val="0"/>
      <w:marBottom w:val="0"/>
      <w:divBdr>
        <w:top w:val="none" w:sz="0" w:space="0" w:color="auto"/>
        <w:left w:val="none" w:sz="0" w:space="0" w:color="auto"/>
        <w:bottom w:val="none" w:sz="0" w:space="0" w:color="auto"/>
        <w:right w:val="none" w:sz="0" w:space="0" w:color="auto"/>
      </w:divBdr>
    </w:div>
    <w:div w:id="1900897027">
      <w:bodyDiv w:val="1"/>
      <w:marLeft w:val="0"/>
      <w:marRight w:val="0"/>
      <w:marTop w:val="0"/>
      <w:marBottom w:val="0"/>
      <w:divBdr>
        <w:top w:val="none" w:sz="0" w:space="0" w:color="auto"/>
        <w:left w:val="none" w:sz="0" w:space="0" w:color="auto"/>
        <w:bottom w:val="none" w:sz="0" w:space="0" w:color="auto"/>
        <w:right w:val="none" w:sz="0" w:space="0" w:color="auto"/>
      </w:divBdr>
    </w:div>
    <w:div w:id="1923442641">
      <w:bodyDiv w:val="1"/>
      <w:marLeft w:val="0"/>
      <w:marRight w:val="0"/>
      <w:marTop w:val="0"/>
      <w:marBottom w:val="0"/>
      <w:divBdr>
        <w:top w:val="none" w:sz="0" w:space="0" w:color="auto"/>
        <w:left w:val="none" w:sz="0" w:space="0" w:color="auto"/>
        <w:bottom w:val="none" w:sz="0" w:space="0" w:color="auto"/>
        <w:right w:val="none" w:sz="0" w:space="0" w:color="auto"/>
      </w:divBdr>
    </w:div>
    <w:div w:id="1935823661">
      <w:bodyDiv w:val="1"/>
      <w:marLeft w:val="0"/>
      <w:marRight w:val="0"/>
      <w:marTop w:val="0"/>
      <w:marBottom w:val="0"/>
      <w:divBdr>
        <w:top w:val="none" w:sz="0" w:space="0" w:color="auto"/>
        <w:left w:val="none" w:sz="0" w:space="0" w:color="auto"/>
        <w:bottom w:val="none" w:sz="0" w:space="0" w:color="auto"/>
        <w:right w:val="none" w:sz="0" w:space="0" w:color="auto"/>
      </w:divBdr>
    </w:div>
    <w:div w:id="2043089014">
      <w:bodyDiv w:val="1"/>
      <w:marLeft w:val="0"/>
      <w:marRight w:val="0"/>
      <w:marTop w:val="0"/>
      <w:marBottom w:val="0"/>
      <w:divBdr>
        <w:top w:val="none" w:sz="0" w:space="0" w:color="auto"/>
        <w:left w:val="none" w:sz="0" w:space="0" w:color="auto"/>
        <w:bottom w:val="none" w:sz="0" w:space="0" w:color="auto"/>
        <w:right w:val="none" w:sz="0" w:space="0" w:color="auto"/>
      </w:divBdr>
    </w:div>
    <w:div w:id="2063015119">
      <w:bodyDiv w:val="1"/>
      <w:marLeft w:val="0"/>
      <w:marRight w:val="0"/>
      <w:marTop w:val="0"/>
      <w:marBottom w:val="0"/>
      <w:divBdr>
        <w:top w:val="none" w:sz="0" w:space="0" w:color="auto"/>
        <w:left w:val="none" w:sz="0" w:space="0" w:color="auto"/>
        <w:bottom w:val="none" w:sz="0" w:space="0" w:color="auto"/>
        <w:right w:val="none" w:sz="0" w:space="0" w:color="auto"/>
      </w:divBdr>
    </w:div>
    <w:div w:id="2070229661">
      <w:bodyDiv w:val="1"/>
      <w:marLeft w:val="0"/>
      <w:marRight w:val="0"/>
      <w:marTop w:val="0"/>
      <w:marBottom w:val="0"/>
      <w:divBdr>
        <w:top w:val="none" w:sz="0" w:space="0" w:color="auto"/>
        <w:left w:val="none" w:sz="0" w:space="0" w:color="auto"/>
        <w:bottom w:val="none" w:sz="0" w:space="0" w:color="auto"/>
        <w:right w:val="none" w:sz="0" w:space="0" w:color="auto"/>
      </w:divBdr>
      <w:divsChild>
        <w:div w:id="43607384">
          <w:marLeft w:val="360"/>
          <w:marRight w:val="0"/>
          <w:marTop w:val="200"/>
          <w:marBottom w:val="0"/>
          <w:divBdr>
            <w:top w:val="none" w:sz="0" w:space="0" w:color="auto"/>
            <w:left w:val="none" w:sz="0" w:space="0" w:color="auto"/>
            <w:bottom w:val="none" w:sz="0" w:space="0" w:color="auto"/>
            <w:right w:val="none" w:sz="0" w:space="0" w:color="auto"/>
          </w:divBdr>
        </w:div>
      </w:divsChild>
    </w:div>
    <w:div w:id="2071078996">
      <w:bodyDiv w:val="1"/>
      <w:marLeft w:val="0"/>
      <w:marRight w:val="0"/>
      <w:marTop w:val="0"/>
      <w:marBottom w:val="0"/>
      <w:divBdr>
        <w:top w:val="none" w:sz="0" w:space="0" w:color="auto"/>
        <w:left w:val="none" w:sz="0" w:space="0" w:color="auto"/>
        <w:bottom w:val="none" w:sz="0" w:space="0" w:color="auto"/>
        <w:right w:val="none" w:sz="0" w:space="0" w:color="auto"/>
      </w:divBdr>
    </w:div>
    <w:div w:id="2073698185">
      <w:bodyDiv w:val="1"/>
      <w:marLeft w:val="0"/>
      <w:marRight w:val="0"/>
      <w:marTop w:val="0"/>
      <w:marBottom w:val="0"/>
      <w:divBdr>
        <w:top w:val="none" w:sz="0" w:space="0" w:color="auto"/>
        <w:left w:val="none" w:sz="0" w:space="0" w:color="auto"/>
        <w:bottom w:val="none" w:sz="0" w:space="0" w:color="auto"/>
        <w:right w:val="none" w:sz="0" w:space="0" w:color="auto"/>
      </w:divBdr>
    </w:div>
    <w:div w:id="2087145030">
      <w:bodyDiv w:val="1"/>
      <w:marLeft w:val="0"/>
      <w:marRight w:val="0"/>
      <w:marTop w:val="0"/>
      <w:marBottom w:val="0"/>
      <w:divBdr>
        <w:top w:val="none" w:sz="0" w:space="0" w:color="auto"/>
        <w:left w:val="none" w:sz="0" w:space="0" w:color="auto"/>
        <w:bottom w:val="none" w:sz="0" w:space="0" w:color="auto"/>
        <w:right w:val="none" w:sz="0" w:space="0" w:color="auto"/>
      </w:divBdr>
    </w:div>
    <w:div w:id="2116705185">
      <w:bodyDiv w:val="1"/>
      <w:marLeft w:val="0"/>
      <w:marRight w:val="0"/>
      <w:marTop w:val="0"/>
      <w:marBottom w:val="0"/>
      <w:divBdr>
        <w:top w:val="none" w:sz="0" w:space="0" w:color="auto"/>
        <w:left w:val="none" w:sz="0" w:space="0" w:color="auto"/>
        <w:bottom w:val="none" w:sz="0" w:space="0" w:color="auto"/>
        <w:right w:val="none" w:sz="0" w:space="0" w:color="auto"/>
      </w:divBdr>
    </w:div>
    <w:div w:id="2125341325">
      <w:bodyDiv w:val="1"/>
      <w:marLeft w:val="0"/>
      <w:marRight w:val="0"/>
      <w:marTop w:val="0"/>
      <w:marBottom w:val="0"/>
      <w:divBdr>
        <w:top w:val="none" w:sz="0" w:space="0" w:color="auto"/>
        <w:left w:val="none" w:sz="0" w:space="0" w:color="auto"/>
        <w:bottom w:val="none" w:sz="0" w:space="0" w:color="auto"/>
        <w:right w:val="none" w:sz="0" w:space="0" w:color="auto"/>
      </w:divBdr>
    </w:div>
    <w:div w:id="2135252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insdictionary.com/dictionary/english/fruit" TargetMode="External"/><Relationship Id="rId13" Type="http://schemas.openxmlformats.org/officeDocument/2006/relationships/hyperlink" Target="https://www.collinsdictionary.com/dictionary/english/autumn" TargetMode="External"/><Relationship Id="rId18" Type="http://schemas.openxmlformats.org/officeDocument/2006/relationships/hyperlink" Target="https://www.collinsdictionary.com/dictionary/english/stem" TargetMode="External"/><Relationship Id="rId26" Type="http://schemas.openxmlformats.org/officeDocument/2006/relationships/hyperlink" Target="https://www.collinsdictionary.com/dictionary/english/want" TargetMode="External"/><Relationship Id="rId3" Type="http://schemas.openxmlformats.org/officeDocument/2006/relationships/settings" Target="settings.xml"/><Relationship Id="rId21" Type="http://schemas.openxmlformats.org/officeDocument/2006/relationships/hyperlink" Target="https://www.collinsdictionary.com/dictionary/english/thin" TargetMode="External"/><Relationship Id="rId7" Type="http://schemas.openxmlformats.org/officeDocument/2006/relationships/image" Target="media/image3.png"/><Relationship Id="rId12" Type="http://schemas.openxmlformats.org/officeDocument/2006/relationships/hyperlink" Target="https://www.collinsdictionary.com/dictionary/english/lose" TargetMode="External"/><Relationship Id="rId17" Type="http://schemas.openxmlformats.org/officeDocument/2006/relationships/hyperlink" Target="https://www.collinsdictionary.com/dictionary/english/round" TargetMode="External"/><Relationship Id="rId25" Type="http://schemas.openxmlformats.org/officeDocument/2006/relationships/hyperlink" Target="https://www.collinsdictionary.com/dictionary/english/eat" TargetMode="External"/><Relationship Id="rId2" Type="http://schemas.openxmlformats.org/officeDocument/2006/relationships/styles" Target="styles.xml"/><Relationship Id="rId16" Type="http://schemas.openxmlformats.org/officeDocument/2006/relationships/hyperlink" Target="https://www.collinsdictionary.com/dictionary/english/green" TargetMode="External"/><Relationship Id="rId20" Type="http://schemas.openxmlformats.org/officeDocument/2006/relationships/hyperlink" Target="https://www.collinsdictionary.com/dictionary/english/next" TargetMode="External"/><Relationship Id="rId29"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collinsdictionary.com/dictionary/english/happen" TargetMode="External"/><Relationship Id="rId24" Type="http://schemas.openxmlformats.org/officeDocument/2006/relationships/hyperlink" Target="https://www.collinsdictionary.com/dictionary/english/cook" TargetMode="External"/><Relationship Id="rId5" Type="http://schemas.openxmlformats.org/officeDocument/2006/relationships/image" Target="media/image1.png"/><Relationship Id="rId15" Type="http://schemas.openxmlformats.org/officeDocument/2006/relationships/hyperlink" Target="https://www.collinsdictionary.com/dictionary/english/bush" TargetMode="External"/><Relationship Id="rId23" Type="http://schemas.openxmlformats.org/officeDocument/2006/relationships/hyperlink" Target="https://www.collinsdictionary.com/dictionary/english/tall" TargetMode="External"/><Relationship Id="rId28" Type="http://schemas.openxmlformats.org/officeDocument/2006/relationships/image" Target="media/image5.png"/><Relationship Id="rId10" Type="http://schemas.openxmlformats.org/officeDocument/2006/relationships/hyperlink" Target="https://www.collinsdictionary.com/dictionary/english/found" TargetMode="External"/><Relationship Id="rId19" Type="http://schemas.openxmlformats.org/officeDocument/2006/relationships/hyperlink" Target="https://www.collinsdictionary.com/dictionary/english/eat"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ollinsdictionary.com/dictionary/english/root" TargetMode="External"/><Relationship Id="rId14" Type="http://schemas.openxmlformats.org/officeDocument/2006/relationships/hyperlink" Target="https://www.collinsdictionary.com/dictionary/english/year" TargetMode="External"/><Relationship Id="rId22" Type="http://schemas.openxmlformats.org/officeDocument/2006/relationships/hyperlink" Target="https://www.collinsdictionary.com/dictionary/english/grow" TargetMode="External"/><Relationship Id="rId27" Type="http://schemas.openxmlformats.org/officeDocument/2006/relationships/image" Target="media/image4.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5896</Words>
  <Characters>33613</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Lewins</dc:creator>
  <cp:keywords/>
  <dc:description/>
  <cp:lastModifiedBy>Danielle Bawden</cp:lastModifiedBy>
  <cp:revision>2</cp:revision>
  <dcterms:created xsi:type="dcterms:W3CDTF">2026-01-14T16:40:00Z</dcterms:created>
  <dcterms:modified xsi:type="dcterms:W3CDTF">2026-01-14T16:40:00Z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bd57f278-06a6-434c-b17f-5ef4e4eb3ef0</vt:lpwstr>
  </property>
</Properties>
</file>